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B861D" w14:textId="77777777" w:rsidR="00E516D2" w:rsidRPr="000B2454" w:rsidRDefault="0064472B">
      <w:pPr>
        <w:spacing w:after="0" w:line="259" w:lineRule="auto"/>
        <w:ind w:left="122" w:right="0" w:firstLine="0"/>
        <w:rPr>
          <w:rFonts w:ascii="Helvetica" w:hAnsi="Helvetica"/>
          <w:sz w:val="48"/>
        </w:rPr>
      </w:pPr>
      <w:r w:rsidRPr="000B2454">
        <w:rPr>
          <w:rFonts w:ascii="Helvetica" w:hAnsi="Helvetica"/>
          <w:color w:val="808080"/>
          <w:sz w:val="48"/>
        </w:rPr>
        <w:t>Spürbar willkommen Checkliste</w:t>
      </w:r>
      <w:r w:rsidR="00066A7C" w:rsidRPr="000B2454">
        <w:rPr>
          <w:rFonts w:ascii="Helvetica" w:hAnsi="Helvetica"/>
          <w:color w:val="808080"/>
          <w:sz w:val="48"/>
        </w:rPr>
        <w:t xml:space="preserve"> </w:t>
      </w:r>
    </w:p>
    <w:p w14:paraId="1F24E10D" w14:textId="77777777" w:rsidR="00E516D2" w:rsidRPr="000B2454" w:rsidRDefault="0064472B">
      <w:pPr>
        <w:spacing w:after="205"/>
        <w:ind w:left="117"/>
        <w:rPr>
          <w:rFonts w:ascii="Helvetica" w:hAnsi="Helvetica"/>
          <w:color w:val="000000" w:themeColor="text1"/>
          <w:sz w:val="22"/>
        </w:rPr>
      </w:pPr>
      <w:r w:rsidRPr="000B2454">
        <w:rPr>
          <w:rFonts w:ascii="Helvetica" w:hAnsi="Helvetica"/>
          <w:color w:val="000000" w:themeColor="text1"/>
          <w:sz w:val="22"/>
        </w:rPr>
        <w:t>Einfühlsame Interaktionen bilden die Basis für eine vertrauensvolle Zusammenarbeit mit Patienten, Bewohnern, und Angehörigen. Es ist wissenschaftlich belegt, dass mehr Empathie in Gesundheitseinrichtungen zu besseren Ergebnissen, kürzeren Li</w:t>
      </w:r>
      <w:r w:rsidR="00D14CB0" w:rsidRPr="000B2454">
        <w:rPr>
          <w:rFonts w:ascii="Helvetica" w:hAnsi="Helvetica"/>
          <w:color w:val="000000" w:themeColor="text1"/>
          <w:sz w:val="22"/>
        </w:rPr>
        <w:t>e</w:t>
      </w:r>
      <w:r w:rsidRPr="000B2454">
        <w:rPr>
          <w:rFonts w:ascii="Helvetica" w:hAnsi="Helvetica"/>
          <w:color w:val="000000" w:themeColor="text1"/>
          <w:sz w:val="22"/>
        </w:rPr>
        <w:t>gezeiten, weniger Irrtümern, besserer Versorgungserfa</w:t>
      </w:r>
      <w:r w:rsidR="00296793" w:rsidRPr="000B2454">
        <w:rPr>
          <w:rFonts w:ascii="Helvetica" w:hAnsi="Helvetica"/>
          <w:color w:val="000000" w:themeColor="text1"/>
          <w:sz w:val="22"/>
        </w:rPr>
        <w:t>h</w:t>
      </w:r>
      <w:r w:rsidRPr="000B2454">
        <w:rPr>
          <w:rFonts w:ascii="Helvetica" w:hAnsi="Helvetica"/>
          <w:color w:val="000000" w:themeColor="text1"/>
          <w:sz w:val="22"/>
        </w:rPr>
        <w:t>ru</w:t>
      </w:r>
      <w:r w:rsidR="00296793" w:rsidRPr="000B2454">
        <w:rPr>
          <w:rFonts w:ascii="Helvetica" w:hAnsi="Helvetica"/>
          <w:color w:val="000000" w:themeColor="text1"/>
          <w:sz w:val="22"/>
        </w:rPr>
        <w:t>n</w:t>
      </w:r>
      <w:r w:rsidRPr="000B2454">
        <w:rPr>
          <w:rFonts w:ascii="Helvetica" w:hAnsi="Helvetica"/>
          <w:color w:val="000000" w:themeColor="text1"/>
          <w:sz w:val="22"/>
        </w:rPr>
        <w:t>g</w:t>
      </w:r>
      <w:r w:rsidR="00296793" w:rsidRPr="000B2454">
        <w:rPr>
          <w:rFonts w:ascii="Helvetica" w:hAnsi="Helvetica"/>
          <w:color w:val="000000" w:themeColor="text1"/>
          <w:sz w:val="22"/>
        </w:rPr>
        <w:t>e</w:t>
      </w:r>
      <w:r w:rsidRPr="000B2454">
        <w:rPr>
          <w:rFonts w:ascii="Helvetica" w:hAnsi="Helvetica"/>
          <w:color w:val="000000" w:themeColor="text1"/>
          <w:sz w:val="22"/>
        </w:rPr>
        <w:t>n</w:t>
      </w:r>
      <w:r w:rsidR="00296793" w:rsidRPr="000B2454">
        <w:rPr>
          <w:rFonts w:ascii="Helvetica" w:hAnsi="Helvetica"/>
          <w:color w:val="000000" w:themeColor="text1"/>
          <w:sz w:val="22"/>
        </w:rPr>
        <w:t xml:space="preserve"> </w:t>
      </w:r>
      <w:r w:rsidRPr="000B2454">
        <w:rPr>
          <w:rFonts w:ascii="Helvetica" w:hAnsi="Helvetica"/>
          <w:color w:val="000000" w:themeColor="text1"/>
          <w:sz w:val="22"/>
        </w:rPr>
        <w:t xml:space="preserve">und mehr Wohlbefinden bei den Mitarbeitenden führt. Um als Organisation mehr Mitgefühl ins System zu bringen, müssen Teams wissen, wo sie stehen. Diese „Spürbar Willkommen“ Checkliste wurde von Planetree entwickelt, um den derzeitigen Stand einer Organisation zu analysieren. </w:t>
      </w:r>
    </w:p>
    <w:p w14:paraId="64DA7362" w14:textId="77777777" w:rsidR="00E516D2" w:rsidRPr="000B2454" w:rsidRDefault="0064472B">
      <w:pPr>
        <w:spacing w:after="53"/>
        <w:ind w:left="117"/>
        <w:rPr>
          <w:rFonts w:ascii="Helvetica" w:hAnsi="Helvetica"/>
          <w:color w:val="000000" w:themeColor="text1"/>
          <w:sz w:val="22"/>
        </w:rPr>
      </w:pPr>
      <w:r w:rsidRPr="000B2454">
        <w:rPr>
          <w:rFonts w:ascii="Helvetica" w:hAnsi="Helvetica"/>
          <w:color w:val="000000" w:themeColor="text1"/>
          <w:sz w:val="22"/>
        </w:rPr>
        <w:t xml:space="preserve">Auswertung: </w:t>
      </w:r>
      <w:r w:rsidR="00066A7C" w:rsidRPr="000B2454">
        <w:rPr>
          <w:rFonts w:ascii="Helvetica" w:hAnsi="Helvetica"/>
          <w:color w:val="000000" w:themeColor="text1"/>
          <w:sz w:val="22"/>
        </w:rPr>
        <w:t xml:space="preserve"> </w:t>
      </w:r>
    </w:p>
    <w:p w14:paraId="2B895144" w14:textId="77777777" w:rsidR="00E516D2" w:rsidRPr="000B2454" w:rsidRDefault="00066A7C">
      <w:pPr>
        <w:numPr>
          <w:ilvl w:val="0"/>
          <w:numId w:val="1"/>
        </w:numPr>
        <w:ind w:right="1342" w:hanging="360"/>
        <w:rPr>
          <w:rFonts w:ascii="Helvetica" w:hAnsi="Helvetica"/>
          <w:color w:val="000000" w:themeColor="text1"/>
          <w:sz w:val="22"/>
        </w:rPr>
      </w:pPr>
      <w:r w:rsidRPr="000B2454">
        <w:rPr>
          <w:rFonts w:ascii="Helvetica" w:hAnsi="Helvetica"/>
          <w:color w:val="000000" w:themeColor="text1"/>
          <w:sz w:val="22"/>
        </w:rPr>
        <w:t>G</w:t>
      </w:r>
      <w:r w:rsidR="0064472B" w:rsidRPr="000B2454">
        <w:rPr>
          <w:rFonts w:ascii="Helvetica" w:hAnsi="Helvetica"/>
          <w:color w:val="000000" w:themeColor="text1"/>
          <w:sz w:val="22"/>
        </w:rPr>
        <w:t>eben Sie sich 2 Punkte für jede „JA“-Antwort</w:t>
      </w:r>
      <w:r w:rsidRPr="000B2454">
        <w:rPr>
          <w:rFonts w:ascii="Helvetica" w:hAnsi="Helvetica"/>
          <w:color w:val="000000" w:themeColor="text1"/>
          <w:sz w:val="22"/>
        </w:rPr>
        <w:t xml:space="preserve">. </w:t>
      </w:r>
    </w:p>
    <w:p w14:paraId="4DFF6F4D" w14:textId="77777777" w:rsidR="0064472B" w:rsidRPr="000B2454" w:rsidRDefault="00066A7C">
      <w:pPr>
        <w:numPr>
          <w:ilvl w:val="0"/>
          <w:numId w:val="1"/>
        </w:numPr>
        <w:ind w:right="1342" w:hanging="360"/>
        <w:rPr>
          <w:rFonts w:ascii="Helvetica" w:hAnsi="Helvetica"/>
          <w:color w:val="000000" w:themeColor="text1"/>
          <w:sz w:val="22"/>
        </w:rPr>
      </w:pPr>
      <w:r w:rsidRPr="000B2454">
        <w:rPr>
          <w:rFonts w:ascii="Helvetica" w:hAnsi="Helvetica"/>
          <w:color w:val="000000" w:themeColor="text1"/>
          <w:sz w:val="22"/>
        </w:rPr>
        <w:t>G</w:t>
      </w:r>
      <w:r w:rsidR="0064472B" w:rsidRPr="000B2454">
        <w:rPr>
          <w:rFonts w:ascii="Helvetica" w:hAnsi="Helvetica"/>
          <w:color w:val="000000" w:themeColor="text1"/>
          <w:sz w:val="22"/>
        </w:rPr>
        <w:t>eben Sie sich 1 Punkt für jede „ZUM TEIL“ Antwort</w:t>
      </w:r>
    </w:p>
    <w:p w14:paraId="5B5DAF64" w14:textId="77777777" w:rsidR="00E516D2" w:rsidRPr="000B2454" w:rsidRDefault="0064472B">
      <w:pPr>
        <w:numPr>
          <w:ilvl w:val="0"/>
          <w:numId w:val="1"/>
        </w:numPr>
        <w:ind w:right="1342" w:hanging="360"/>
        <w:rPr>
          <w:rFonts w:ascii="Helvetica" w:hAnsi="Helvetica"/>
          <w:color w:val="000000" w:themeColor="text1"/>
          <w:sz w:val="22"/>
        </w:rPr>
      </w:pPr>
      <w:r w:rsidRPr="000B2454">
        <w:rPr>
          <w:rFonts w:ascii="Helvetica" w:hAnsi="Helvetica"/>
          <w:color w:val="000000" w:themeColor="text1"/>
          <w:sz w:val="22"/>
        </w:rPr>
        <w:t xml:space="preserve">Geben Sie sich 0 Punkte für jede „NEIN“-Antwort. </w:t>
      </w:r>
      <w:r w:rsidR="00066A7C" w:rsidRPr="000B2454">
        <w:rPr>
          <w:rFonts w:ascii="Helvetica" w:hAnsi="Helvetica"/>
          <w:color w:val="000000" w:themeColor="text1"/>
          <w:sz w:val="22"/>
        </w:rPr>
        <w:t xml:space="preserve"> </w:t>
      </w:r>
    </w:p>
    <w:p w14:paraId="341E880A" w14:textId="77777777" w:rsidR="00E516D2" w:rsidRPr="000B2454" w:rsidRDefault="00066A7C">
      <w:pPr>
        <w:spacing w:after="18" w:line="259" w:lineRule="auto"/>
        <w:ind w:left="842" w:right="0" w:firstLine="0"/>
        <w:rPr>
          <w:rFonts w:ascii="Helvetica" w:hAnsi="Helvetica"/>
          <w:color w:val="000000" w:themeColor="text1"/>
          <w:sz w:val="22"/>
        </w:rPr>
      </w:pPr>
      <w:r w:rsidRPr="000B2454">
        <w:rPr>
          <w:rFonts w:ascii="Helvetica" w:hAnsi="Helvetica"/>
          <w:color w:val="000000" w:themeColor="text1"/>
          <w:sz w:val="22"/>
        </w:rPr>
        <w:t xml:space="preserve"> </w:t>
      </w:r>
    </w:p>
    <w:p w14:paraId="1255B304" w14:textId="77777777" w:rsidR="00E516D2" w:rsidRPr="000B2454" w:rsidRDefault="0064472B">
      <w:pPr>
        <w:spacing w:after="0"/>
        <w:ind w:left="117"/>
        <w:rPr>
          <w:rFonts w:ascii="Helvetica" w:hAnsi="Helvetica"/>
          <w:color w:val="000000" w:themeColor="text1"/>
          <w:sz w:val="22"/>
        </w:rPr>
      </w:pPr>
      <w:r w:rsidRPr="000B2454">
        <w:rPr>
          <w:rFonts w:ascii="Helvetica" w:hAnsi="Helvetica"/>
          <w:color w:val="000000" w:themeColor="text1"/>
          <w:sz w:val="22"/>
        </w:rPr>
        <w:t xml:space="preserve">Die Interpretation ab Seite 3 hilft Ihnen dabei, auf Ihre </w:t>
      </w:r>
      <w:r w:rsidR="00D14CB0" w:rsidRPr="000B2454">
        <w:rPr>
          <w:rFonts w:ascii="Helvetica" w:hAnsi="Helvetica"/>
          <w:color w:val="000000" w:themeColor="text1"/>
          <w:sz w:val="22"/>
        </w:rPr>
        <w:t>Situation</w:t>
      </w:r>
      <w:r w:rsidRPr="000B2454">
        <w:rPr>
          <w:rFonts w:ascii="Helvetica" w:hAnsi="Helvetica"/>
          <w:color w:val="000000" w:themeColor="text1"/>
          <w:sz w:val="22"/>
        </w:rPr>
        <w:t xml:space="preserve"> zugeschnittene Empfehlungen abzuleiten. </w:t>
      </w:r>
      <w:r w:rsidR="00066A7C" w:rsidRPr="000B2454">
        <w:rPr>
          <w:rFonts w:ascii="Helvetica" w:hAnsi="Helvetica"/>
          <w:color w:val="000000" w:themeColor="text1"/>
          <w:sz w:val="22"/>
        </w:rPr>
        <w:t xml:space="preserve"> </w:t>
      </w:r>
    </w:p>
    <w:tbl>
      <w:tblPr>
        <w:tblStyle w:val="TableGrid"/>
        <w:tblW w:w="9270" w:type="dxa"/>
        <w:tblInd w:w="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top w:w="47" w:type="dxa"/>
          <w:left w:w="106" w:type="dxa"/>
          <w:right w:w="5" w:type="dxa"/>
        </w:tblCellMar>
        <w:tblLook w:val="04A0" w:firstRow="1" w:lastRow="0" w:firstColumn="1" w:lastColumn="0" w:noHBand="0" w:noVBand="1"/>
      </w:tblPr>
      <w:tblGrid>
        <w:gridCol w:w="7115"/>
        <w:gridCol w:w="10"/>
        <w:gridCol w:w="705"/>
        <w:gridCol w:w="720"/>
        <w:gridCol w:w="720"/>
      </w:tblGrid>
      <w:tr w:rsidR="000B2454" w:rsidRPr="000B2454" w14:paraId="74FA7D14" w14:textId="77777777" w:rsidTr="005A1886">
        <w:trPr>
          <w:trHeight w:val="551"/>
        </w:trPr>
        <w:tc>
          <w:tcPr>
            <w:tcW w:w="7125" w:type="dxa"/>
            <w:gridSpan w:val="2"/>
            <w:tcBorders>
              <w:bottom w:val="single" w:sz="8" w:space="0" w:color="BFBFBF" w:themeColor="background1" w:themeShade="BF"/>
            </w:tcBorders>
            <w:shd w:val="clear" w:color="auto" w:fill="D9D9D9" w:themeFill="background1" w:themeFillShade="D9"/>
            <w:vAlign w:val="center"/>
          </w:tcPr>
          <w:p w14:paraId="7CC14996" w14:textId="77777777" w:rsidR="00E516D2" w:rsidRPr="00C13A07" w:rsidRDefault="00066A7C">
            <w:pPr>
              <w:spacing w:after="0" w:line="259" w:lineRule="auto"/>
              <w:ind w:left="0" w:right="59" w:firstLine="0"/>
              <w:jc w:val="center"/>
              <w:rPr>
                <w:rFonts w:ascii="Helvetica" w:hAnsi="Helvetica"/>
                <w:b/>
                <w:color w:val="000000" w:themeColor="text1"/>
                <w:sz w:val="22"/>
              </w:rPr>
            </w:pPr>
            <w:r w:rsidRPr="00C13A07">
              <w:rPr>
                <w:rFonts w:ascii="Helvetica" w:hAnsi="Helvetica"/>
                <w:b/>
                <w:color w:val="000000" w:themeColor="text1"/>
                <w:sz w:val="22"/>
              </w:rPr>
              <w:t xml:space="preserve"> </w:t>
            </w:r>
          </w:p>
        </w:tc>
        <w:tc>
          <w:tcPr>
            <w:tcW w:w="705" w:type="dxa"/>
            <w:tcBorders>
              <w:bottom w:val="single" w:sz="8" w:space="0" w:color="BFBFBF" w:themeColor="background1" w:themeShade="BF"/>
            </w:tcBorders>
            <w:shd w:val="clear" w:color="auto" w:fill="D9D9D9" w:themeFill="background1" w:themeFillShade="D9"/>
            <w:vAlign w:val="center"/>
          </w:tcPr>
          <w:p w14:paraId="1E30F4FB" w14:textId="3F48BCF9" w:rsidR="00E516D2" w:rsidRPr="00C13A07" w:rsidRDefault="007E68D8">
            <w:pPr>
              <w:spacing w:after="0" w:line="259" w:lineRule="auto"/>
              <w:ind w:left="44" w:right="0" w:firstLine="0"/>
              <w:rPr>
                <w:rFonts w:ascii="Helvetica" w:hAnsi="Helvetica"/>
                <w:b/>
                <w:color w:val="000000" w:themeColor="text1"/>
                <w:sz w:val="22"/>
              </w:rPr>
            </w:pPr>
            <w:r w:rsidRPr="00C13A07">
              <w:rPr>
                <w:rFonts w:ascii="Helvetica" w:hAnsi="Helvetica"/>
                <w:b/>
                <w:noProof/>
                <w:color w:val="000000" w:themeColor="text1"/>
                <w:sz w:val="22"/>
              </w:rPr>
              <mc:AlternateContent>
                <mc:Choice Requires="wpg">
                  <w:drawing>
                    <wp:inline distT="0" distB="0" distL="0" distR="0" wp14:anchorId="380F383C" wp14:editId="3AED1723">
                      <wp:extent cx="142810" cy="254191"/>
                      <wp:effectExtent l="0" t="0" r="0" b="0"/>
                      <wp:docPr id="7700" name="Group 7700"/>
                      <wp:cNvGraphicFramePr/>
                      <a:graphic xmlns:a="http://schemas.openxmlformats.org/drawingml/2006/main">
                        <a:graphicData uri="http://schemas.microsoft.com/office/word/2010/wordprocessingGroup">
                          <wpg:wgp>
                            <wpg:cNvGrpSpPr/>
                            <wpg:grpSpPr>
                              <a:xfrm rot="1560914">
                                <a:off x="0" y="0"/>
                                <a:ext cx="142810" cy="254191"/>
                                <a:chOff x="0" y="0"/>
                                <a:chExt cx="142810" cy="254191"/>
                              </a:xfrm>
                            </wpg:grpSpPr>
                            <wps:wsp>
                              <wps:cNvPr id="89" name="Rectangle 89"/>
                              <wps:cNvSpPr/>
                              <wps:spPr>
                                <a:xfrm rot="-5399999">
                                  <a:off x="-53746" y="10508"/>
                                  <a:ext cx="297430" cy="189937"/>
                                </a:xfrm>
                                <a:prstGeom prst="rect">
                                  <a:avLst/>
                                </a:prstGeom>
                                <a:ln>
                                  <a:noFill/>
                                </a:ln>
                              </wps:spPr>
                              <wps:txbx>
                                <w:txbxContent>
                                  <w:p w14:paraId="23412001" w14:textId="77777777" w:rsidR="007E68D8" w:rsidRPr="007E68D8" w:rsidRDefault="007E68D8" w:rsidP="007E68D8">
                                    <w:pPr>
                                      <w:spacing w:after="160" w:line="259" w:lineRule="auto"/>
                                      <w:ind w:left="0" w:right="0" w:firstLine="0"/>
                                      <w:rPr>
                                        <w:rFonts w:ascii="Helvetica" w:hAnsi="Helvetica"/>
                                      </w:rPr>
                                    </w:pPr>
                                    <w:r w:rsidRPr="007E68D8">
                                      <w:rPr>
                                        <w:rFonts w:ascii="Helvetica" w:hAnsi="Helvetica"/>
                                        <w:sz w:val="22"/>
                                      </w:rPr>
                                      <w:t xml:space="preserve">JA </w:t>
                                    </w:r>
                                  </w:p>
                                </w:txbxContent>
                              </wps:txbx>
                              <wps:bodyPr horzOverflow="overflow" vert="horz" lIns="0" tIns="0" rIns="0" bIns="0" rtlCol="0">
                                <a:noAutofit/>
                              </wps:bodyPr>
                            </wps:wsp>
                            <wps:wsp>
                              <wps:cNvPr id="90" name="Rectangle 90"/>
                              <wps:cNvSpPr/>
                              <wps:spPr>
                                <a:xfrm rot="-5399999">
                                  <a:off x="73896" y="-84352"/>
                                  <a:ext cx="42143" cy="189937"/>
                                </a:xfrm>
                                <a:prstGeom prst="rect">
                                  <a:avLst/>
                                </a:prstGeom>
                                <a:ln>
                                  <a:noFill/>
                                </a:ln>
                              </wps:spPr>
                              <wps:txbx>
                                <w:txbxContent>
                                  <w:p w14:paraId="7EE06473" w14:textId="77777777" w:rsidR="007E68D8" w:rsidRDefault="007E68D8" w:rsidP="007E68D8">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inline>
                  </w:drawing>
                </mc:Choice>
                <mc:Fallback>
                  <w:pict>
                    <v:group w14:anchorId="380F383C" id="Group 7700" o:spid="_x0000_s1026" style="width:11.25pt;height:20pt;rotation:1704934fd;mso-position-horizontal-relative:char;mso-position-vertical-relative:line" coordsize="142810,2541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Gc5WwIAAIAGAAAOAAAAZHJzL2Uyb0RvYy54bWzElVtr2zAUx98H+w5C74mvaWwTp4x1DYOx&#13;&#10;lnb7AIosX8CWhKTEyT79juRLeoHBOujyIKQj+Vx+fx1lc33qWnRkSjeC5zhY+hgxTkXR8CrHP3/c&#13;&#10;LhKMtCG8IK3gLMdnpvH19uOHTS8zFopatAVTCJxwnfUyx7UxMvM8TWvWEb0UknHYLIXqiIGlqrxC&#13;&#10;kR68d60X+v6V1wtVSCUo0xqsN8Mm3jr/ZcmouStLzQxqcwy5GTcqN+7t6G03JKsUkXVDxzTIG7Lo&#13;&#10;SMMh6OzqhhiCDqp55aprqBJalGZJReeJsmwoczVANYH/opqdEgfpaqmyvpIzJkD7gtOb3dLvx3uF&#13;&#10;miLH67UPgDjpQCUXGDkLAOpllcG5nZKP8l6NhmpY2ZpPpeqQEsA2WF35aRA7ElAbOjnQ5xk0OxlE&#13;&#10;wRjEYRJANApb4SoO0mAQgtag1quvaP3lj995QwrbjWcznRPrJVwpfaGm/43aY00kc2JoS2OklqQT&#13;&#10;swe4a4RXLUNgc5DcuRmZzjTQe85rsYpS+3sKDGzr+AojQBP4Kz8ZyEzkwnQdRyO5IEnTaG33ZwIk&#13;&#10;k0qbHRMdspMcK8jKeSfHb9oMR6cjNpeW25GL26Zth11rAZBTunZmTvvTWNFeFGcovRbq1x20fdmK&#13;&#10;PsdinGH7EkBQu4tR+5UDctt000RNk/00Uab9LFxrDml8OhhRNi5PG3iINuYDWtq7+A6ipnMjXEQF&#13;&#10;24gAxP9rUddRkg6aLpI4WoXPRY3DII6GbnhXTV3fu9a7wP5/0rruhWfOXefxSbbv6NO1uwqXP47t&#13;&#10;bwAAAP//AwBQSwMEFAAGAAgAAAAhAGU5SZXeAAAACAEAAA8AAABkcnMvZG93bnJldi54bWxMj81O&#13;&#10;wzAQhO9IvIO1SNyo3QgqlMap+FG5lEolwN2JlyQQr6PYTQJPz8IFLiOtRjM7X7aZXSdGHELrScNy&#13;&#10;oUAgVd62VGt4ed5eXIMI0ZA1nSfU8IkBNvnpSWZS6yd6wrGIteASCqnR0MTYp1KGqkFnwsL3SOy9&#13;&#10;+cGZyOdQSzuYictdJxOlVtKZlvhDY3q8a7D6KI5Ow+3rody+78tV8bjs3Pi1m3YP+1rr87P5fs1y&#13;&#10;swYRcY5/Cfhh4P2Q87DSH8kG0Wlgmvir7CXJFYhSw6VSIPNM/gfIvwEAAP//AwBQSwECLQAUAAYA&#13;&#10;CAAAACEAtoM4kv4AAADhAQAAEwAAAAAAAAAAAAAAAAAAAAAAW0NvbnRlbnRfVHlwZXNdLnhtbFBL&#13;&#10;AQItABQABgAIAAAAIQA4/SH/1gAAAJQBAAALAAAAAAAAAAAAAAAAAC8BAABfcmVscy8ucmVsc1BL&#13;&#10;AQItABQABgAIAAAAIQCXkGc5WwIAAIAGAAAOAAAAAAAAAAAAAAAAAC4CAABkcnMvZTJvRG9jLnht&#13;&#10;bFBLAQItABQABgAIAAAAIQBlOUmV3gAAAAgBAAAPAAAAAAAAAAAAAAAAALUEAABkcnMvZG93bnJl&#13;&#10;di54bWxQSwUGAAAAAAQABADzAAAAwAUAAAAA&#13;&#10;">
                      <v:rect id="Rectangle 89" o:spid="_x0000_s1027" style="position:absolute;left:-53746;top:10508;width:297430;height:189937;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5IP9yQAAAOAAAAAPAAAAZHJzL2Rvd25yZXYueG1sRI9ba8JA&#13;&#10;FITfC/6H5Qh9qxtLaTW6CdJS0pcKXvHxmD25YPZsml01/ffdguDLwDDMN8w87U0jLtS52rKC8SgC&#13;&#10;QZxbXXOpYLv5fJqAcB5ZY2OZFPySgzQZPMwx1vbKK7qsfSkChF2MCirv21hKl1dk0I1sSxyywnYG&#13;&#10;fbBdKXWH1wA3jXyOoldpsOawUGFL7xXlp/XZKNiNN+d95pZHPhQ/by/fPlsWZabU47D/mAVZzEB4&#13;&#10;6v29cUN8aQWTKfwfCmdAJn8AAAD//wMAUEsBAi0AFAAGAAgAAAAhANvh9svuAAAAhQEAABMAAAAA&#13;&#10;AAAAAAAAAAAAAAAAAFtDb250ZW50X1R5cGVzXS54bWxQSwECLQAUAAYACAAAACEAWvQsW78AAAAV&#13;&#10;AQAACwAAAAAAAAAAAAAAAAAfAQAAX3JlbHMvLnJlbHNQSwECLQAUAAYACAAAACEAO+SD/ckAAADg&#13;&#10;AAAADwAAAAAAAAAAAAAAAAAHAgAAZHJzL2Rvd25yZXYueG1sUEsFBgAAAAADAAMAtwAAAP0CAAAA&#13;&#10;AA==&#13;&#10;" filled="f" stroked="f">
                        <v:textbox inset="0,0,0,0">
                          <w:txbxContent>
                            <w:p w14:paraId="23412001" w14:textId="77777777" w:rsidR="007E68D8" w:rsidRPr="007E68D8" w:rsidRDefault="007E68D8" w:rsidP="007E68D8">
                              <w:pPr>
                                <w:spacing w:after="160" w:line="259" w:lineRule="auto"/>
                                <w:ind w:left="0" w:right="0" w:firstLine="0"/>
                                <w:rPr>
                                  <w:rFonts w:ascii="Helvetica" w:hAnsi="Helvetica"/>
                                </w:rPr>
                              </w:pPr>
                              <w:r w:rsidRPr="007E68D8">
                                <w:rPr>
                                  <w:rFonts w:ascii="Helvetica" w:hAnsi="Helvetica"/>
                                  <w:sz w:val="22"/>
                                </w:rPr>
                                <w:t xml:space="preserve">JA </w:t>
                              </w:r>
                            </w:p>
                          </w:txbxContent>
                        </v:textbox>
                      </v:rect>
                      <v:rect id="Rectangle 90" o:spid="_x0000_s1028" style="position:absolute;left:73896;top:-84352;width:42143;height:189937;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7y9yQAAAOAAAAAPAAAAZHJzL2Rvd25yZXYueG1sRI/LSgNB&#13;&#10;EEX3gv/QlODO9ESCmkk6QQxh3BjIkywr0zUPnK6eTHeS8e+theCm4FLccznTee8adaUu1J4NDAcJ&#13;&#10;KOLc25pLA7vt8ukNVIjIFhvPZOCHAsxn93dTTK2/8Zqum1gqgXBI0UAVY5tqHfKKHIaBb4nlV/jO&#13;&#10;YZTYldp2eBO4a/RzkrxohzXLQoUtfVSUf28uzsB+uL0csrA68bE4v46+YrYqysyYx4d+MZHzPgEV&#13;&#10;qY//jT/EpzUwFgUREhnQs18AAAD//wMAUEsBAi0AFAAGAAgAAAAhANvh9svuAAAAhQEAABMAAAAA&#13;&#10;AAAAAAAAAAAAAAAAAFtDb250ZW50X1R5cGVzXS54bWxQSwECLQAUAAYACAAAACEAWvQsW78AAAAV&#13;&#10;AQAACwAAAAAAAAAAAAAAAAAfAQAAX3JlbHMvLnJlbHNQSwECLQAUAAYACAAAACEALwe8vckAAADg&#13;&#10;AAAADwAAAAAAAAAAAAAAAAAHAgAAZHJzL2Rvd25yZXYueG1sUEsFBgAAAAADAAMAtwAAAP0CAAAA&#13;&#10;AA==&#13;&#10;" filled="f" stroked="f">
                        <v:textbox inset="0,0,0,0">
                          <w:txbxContent>
                            <w:p w14:paraId="7EE06473" w14:textId="77777777" w:rsidR="007E68D8" w:rsidRDefault="007E68D8" w:rsidP="007E68D8">
                              <w:pPr>
                                <w:spacing w:after="160" w:line="259" w:lineRule="auto"/>
                                <w:ind w:left="0" w:right="0" w:firstLine="0"/>
                              </w:pPr>
                              <w:r>
                                <w:rPr>
                                  <w:sz w:val="22"/>
                                </w:rPr>
                                <w:t xml:space="preserve"> </w:t>
                              </w:r>
                            </w:p>
                          </w:txbxContent>
                        </v:textbox>
                      </v:rect>
                      <w10:anchorlock/>
                    </v:group>
                  </w:pict>
                </mc:Fallback>
              </mc:AlternateContent>
            </w:r>
          </w:p>
        </w:tc>
        <w:tc>
          <w:tcPr>
            <w:tcW w:w="720" w:type="dxa"/>
            <w:tcBorders>
              <w:bottom w:val="single" w:sz="8" w:space="0" w:color="BFBFBF" w:themeColor="background1" w:themeShade="BF"/>
            </w:tcBorders>
            <w:shd w:val="clear" w:color="auto" w:fill="D9D9D9" w:themeFill="background1" w:themeFillShade="D9"/>
          </w:tcPr>
          <w:p w14:paraId="573313D4" w14:textId="67DC187A" w:rsidR="00E516D2" w:rsidRPr="00C13A07" w:rsidRDefault="00066A7C">
            <w:pPr>
              <w:spacing w:after="0" w:line="259" w:lineRule="auto"/>
              <w:ind w:left="29" w:right="0" w:firstLine="0"/>
              <w:rPr>
                <w:rFonts w:ascii="Helvetica" w:hAnsi="Helvetica"/>
                <w:b/>
                <w:color w:val="000000" w:themeColor="text1"/>
                <w:sz w:val="22"/>
              </w:rPr>
            </w:pPr>
            <w:r w:rsidRPr="00C13A07">
              <w:rPr>
                <w:rFonts w:ascii="Helvetica" w:hAnsi="Helvetica"/>
                <w:b/>
                <w:noProof/>
                <w:color w:val="000000" w:themeColor="text1"/>
                <w:sz w:val="22"/>
              </w:rPr>
              <mc:AlternateContent>
                <mc:Choice Requires="wpg">
                  <w:drawing>
                    <wp:inline distT="0" distB="0" distL="0" distR="0" wp14:anchorId="7B9EFE45" wp14:editId="1D8D964E">
                      <wp:extent cx="104003" cy="436081"/>
                      <wp:effectExtent l="0" t="0" r="0" b="0"/>
                      <wp:docPr id="7704" name="Group 7704"/>
                      <wp:cNvGraphicFramePr/>
                      <a:graphic xmlns:a="http://schemas.openxmlformats.org/drawingml/2006/main">
                        <a:graphicData uri="http://schemas.microsoft.com/office/word/2010/wordprocessingGroup">
                          <wpg:wgp>
                            <wpg:cNvGrpSpPr/>
                            <wpg:grpSpPr>
                              <a:xfrm rot="1349505">
                                <a:off x="0" y="0"/>
                                <a:ext cx="104003" cy="436081"/>
                                <a:chOff x="0" y="0"/>
                                <a:chExt cx="104003" cy="436081"/>
                              </a:xfrm>
                            </wpg:grpSpPr>
                            <wps:wsp>
                              <wps:cNvPr id="93" name="Rectangle 93"/>
                              <wps:cNvSpPr/>
                              <wps:spPr>
                                <a:xfrm rot="-5399999">
                                  <a:off x="-206112" y="91645"/>
                                  <a:ext cx="550548" cy="138323"/>
                                </a:xfrm>
                                <a:prstGeom prst="rect">
                                  <a:avLst/>
                                </a:prstGeom>
                                <a:ln>
                                  <a:noFill/>
                                </a:ln>
                              </wps:spPr>
                              <wps:txbx>
                                <w:txbxContent>
                                  <w:p w14:paraId="534EE03F" w14:textId="77777777" w:rsidR="00E516D2" w:rsidRPr="007E68D8" w:rsidRDefault="00360623">
                                    <w:pPr>
                                      <w:spacing w:after="160" w:line="259" w:lineRule="auto"/>
                                      <w:ind w:left="0" w:right="0" w:firstLine="0"/>
                                      <w:rPr>
                                        <w:rFonts w:ascii="Helvetica" w:hAnsi="Helvetica"/>
                                        <w:sz w:val="22"/>
                                      </w:rPr>
                                    </w:pPr>
                                    <w:r>
                                      <w:rPr>
                                        <w:rFonts w:ascii="Helvetica" w:hAnsi="Helvetica"/>
                                        <w:sz w:val="22"/>
                                      </w:rPr>
                                      <w:t xml:space="preserve"> </w:t>
                                    </w:r>
                                    <w:r w:rsidR="006B729E">
                                      <w:rPr>
                                        <w:rFonts w:ascii="Helvetica" w:hAnsi="Helvetica"/>
                                        <w:sz w:val="22"/>
                                      </w:rPr>
                                      <w:t xml:space="preserve">Z </w:t>
                                    </w:r>
                                    <w:r>
                                      <w:rPr>
                                        <w:rFonts w:ascii="Helvetica" w:hAnsi="Helvetica"/>
                                        <w:sz w:val="22"/>
                                      </w:rPr>
                                      <w:t>TEIL</w:t>
                                    </w:r>
                                  </w:p>
                                  <w:p w14:paraId="13FDB3A5" w14:textId="77777777" w:rsidR="003026ED" w:rsidRPr="007E68D8" w:rsidRDefault="003026ED">
                                    <w:pPr>
                                      <w:spacing w:after="160" w:line="259" w:lineRule="auto"/>
                                      <w:ind w:left="0" w:right="0" w:firstLine="0"/>
                                      <w:rPr>
                                        <w:rFonts w:ascii="Helvetica" w:hAnsi="Helvetica"/>
                                        <w:sz w:val="22"/>
                                      </w:rPr>
                                    </w:pPr>
                                  </w:p>
                                </w:txbxContent>
                              </wps:txbx>
                              <wps:bodyPr horzOverflow="overflow" vert="horz" lIns="0" tIns="0" rIns="0" bIns="0" rtlCol="0">
                                <a:noAutofit/>
                              </wps:bodyPr>
                            </wps:wsp>
                            <wps:wsp>
                              <wps:cNvPr id="94" name="Rectangle 94"/>
                              <wps:cNvSpPr/>
                              <wps:spPr>
                                <a:xfrm rot="-5399999">
                                  <a:off x="53815" y="-61430"/>
                                  <a:ext cx="30692" cy="138323"/>
                                </a:xfrm>
                                <a:prstGeom prst="rect">
                                  <a:avLst/>
                                </a:prstGeom>
                                <a:ln>
                                  <a:noFill/>
                                </a:ln>
                              </wps:spPr>
                              <wps:txbx>
                                <w:txbxContent>
                                  <w:p w14:paraId="1643F01E" w14:textId="77777777" w:rsidR="00E516D2" w:rsidRPr="007E68D8" w:rsidRDefault="00066A7C">
                                    <w:pPr>
                                      <w:spacing w:after="160" w:line="259" w:lineRule="auto"/>
                                      <w:ind w:left="0" w:right="0" w:firstLine="0"/>
                                      <w:rPr>
                                        <w:rFonts w:ascii="Helvetica" w:hAnsi="Helvetica"/>
                                        <w:sz w:val="22"/>
                                      </w:rPr>
                                    </w:pPr>
                                    <w:r w:rsidRPr="007E68D8">
                                      <w:rPr>
                                        <w:rFonts w:ascii="Helvetica" w:hAnsi="Helvetica"/>
                                        <w:sz w:val="22"/>
                                      </w:rPr>
                                      <w:t xml:space="preserve"> </w:t>
                                    </w:r>
                                  </w:p>
                                </w:txbxContent>
                              </wps:txbx>
                              <wps:bodyPr horzOverflow="overflow" vert="horz" lIns="0" tIns="0" rIns="0" bIns="0" rtlCol="0">
                                <a:noAutofit/>
                              </wps:bodyPr>
                            </wps:wsp>
                          </wpg:wgp>
                        </a:graphicData>
                      </a:graphic>
                    </wp:inline>
                  </w:drawing>
                </mc:Choice>
                <mc:Fallback>
                  <w:pict>
                    <v:group w14:anchorId="7B9EFE45" id="Group 7704" o:spid="_x0000_s1029" style="width:8.2pt;height:34.35pt;rotation:1474019fd;mso-position-horizontal-relative:char;mso-position-vertical-relative:line" coordsize="104003,436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6lUXgIAAIgGAAAOAAAAZHJzL2Uyb0RvYy54bWzElWtr2zAUhr8P9h+Evie+u4mJU8a6hsFY&#13;&#10;y7r9AEWWL2BLQlJid79+R/KlWQuDdbDmg9DNR+953iNldz10LTozpRvBcxysfYwYp6JoeJXjH99v&#13;&#10;VxuMtCG8IK3gLMePTOPr/ft3u15mLBS1aAumEAThOutljmtjZOZ5mtasI3otJOOwWArVEQNDVXmF&#13;&#10;Ij1E71ov9P3U64UqpBKUaQ2zN+Mi3rv4ZcmouStLzQxqcwzajGuVa4+29fY7klWKyLqhkwzyChUd&#13;&#10;aTgcuoS6IYagk2pehOoaqoQWpVlT0XmiLBvKXA6QTeA/y+agxEm6XKqsr+SCCdA+4/TqsPTr+V6h&#13;&#10;psjx1ZUfY8RJBy65g5GbAUC9rDLYd1DyQd6raaIaRzbnoVQdUgLYBlG8TfzEkYDc0OBAPy6g2WAQ&#13;&#10;hcnAj30/wojCUhyl/iYYjaA1uPXiK1p/+uN33ihhv/Os0kVYL6Gk9BM1/W/UHmoimTNDWxoTtS1k&#13;&#10;MTL7BrVGeNUyBHMOktu3INOZBnq/81ol0db+LoGtQj8NghAjYLMN0jgZ0czoEuAbw6Wy6IJoE4Xu&#13;&#10;sAUByaTS5sBEh2wnxwpkufDk/EUb0AVb5y1WTMtty8Vt07bjqp0BkrNe2zPDcXBFEs6ZHUXxCAhq&#13;&#10;oX7ewfUvW9HnWEw9bF8EONuuYtR+5oDeXr65o+bOce4o034U7oqOaj6cjCgbJ9eeP542yQJPbU3+&#13;&#10;D3OXC3FhbjwjgCL4a3OTaBMkztpVGsTR9P7M3kZ+ugXj38bapWjf2lp3i+G5c6U6Pc32Pb0cu1J4&#13;&#10;+gPZ/wIAAP//AwBQSwMEFAAGAAgAAAAhAD0X7B/dAAAACAEAAA8AAABkcnMvZG93bnJldi54bWxM&#13;&#10;j81uwjAQhO+VeAdrkbgVpxVKUcgG9UcoXAmo6tHE2yQlXkexCSlPX9NLexlpNZrZ+dL1aFoxUO8a&#13;&#10;ywgP8wgEcWl1wxXCYb+5X4JwXrFWrWVC+CYH62xyl6pE2wvvaCh8JUIJu0Qh1N53iZSurMkoN7cd&#13;&#10;cfA+bW+UD2dfSd2rSyg3rXyMolga1XD4UKuOXmsqT8XZIFyj7Sa/noYD5/vte17w7kN+vSDOpuPb&#13;&#10;KsjzCoSn0f8l4MYQ9kMWhh3tmbUTLUKg8b968+IFiCNCvHwCmaXyP0D2AwAA//8DAFBLAQItABQA&#13;&#10;BgAIAAAAIQC2gziS/gAAAOEBAAATAAAAAAAAAAAAAAAAAAAAAABbQ29udGVudF9UeXBlc10ueG1s&#13;&#10;UEsBAi0AFAAGAAgAAAAhADj9If/WAAAAlAEAAAsAAAAAAAAAAAAAAAAALwEAAF9yZWxzLy5yZWxz&#13;&#10;UEsBAi0AFAAGAAgAAAAhAFnjqVReAgAAiAYAAA4AAAAAAAAAAAAAAAAALgIAAGRycy9lMm9Eb2Mu&#13;&#10;eG1sUEsBAi0AFAAGAAgAAAAhAD0X7B/dAAAACAEAAA8AAAAAAAAAAAAAAAAAuAQAAGRycy9kb3du&#13;&#10;cmV2LnhtbFBLBQYAAAAABAAEAPMAAADCBQAAAAA=&#13;&#10;">
                      <v:rect id="Rectangle 93" o:spid="_x0000_s1030" style="position:absolute;left:-206112;top:91645;width:550548;height:138323;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SLKyQAAAOAAAAAPAAAAZHJzL2Rvd25yZXYueG1sRI9PawIx&#13;&#10;FMTvQr9DeAVvmlVLq6tRilLWi0K1lR5fN2//0M3Luom6fnsjFLwMDMP8hpktWlOJMzWutKxg0I9A&#13;&#10;EKdWl5wr+Np/9MYgnEfWWFkmBVdysJg/dWYYa3vhTzrvfC4ChF2MCgrv61hKlxZk0PVtTRyyzDYG&#13;&#10;fbBNLnWDlwA3lRxG0as0WHJYKLCmZUHp3+5kFHwP9qdD4ra//JMd3142PtlmeaJU97ldTYO8T0F4&#13;&#10;av2j8Y9YawWTEdwPhTMg5zcAAAD//wMAUEsBAi0AFAAGAAgAAAAhANvh9svuAAAAhQEAABMAAAAA&#13;&#10;AAAAAAAAAAAAAAAAAFtDb250ZW50X1R5cGVzXS54bWxQSwECLQAUAAYACAAAACEAWvQsW78AAAAV&#13;&#10;AQAACwAAAAAAAAAAAAAAAAAfAQAAX3JlbHMvLnJlbHNQSwECLQAUAAYACAAAACEA39UiyskAAADg&#13;&#10;AAAADwAAAAAAAAAAAAAAAAAHAgAAZHJzL2Rvd25yZXYueG1sUEsFBgAAAAADAAMAtwAAAP0CAAAA&#13;&#10;AA==&#13;&#10;" filled="f" stroked="f">
                        <v:textbox inset="0,0,0,0">
                          <w:txbxContent>
                            <w:p w14:paraId="534EE03F" w14:textId="77777777" w:rsidR="00E516D2" w:rsidRPr="007E68D8" w:rsidRDefault="00360623">
                              <w:pPr>
                                <w:spacing w:after="160" w:line="259" w:lineRule="auto"/>
                                <w:ind w:left="0" w:right="0" w:firstLine="0"/>
                                <w:rPr>
                                  <w:rFonts w:ascii="Helvetica" w:hAnsi="Helvetica"/>
                                  <w:sz w:val="22"/>
                                </w:rPr>
                              </w:pPr>
                              <w:r>
                                <w:rPr>
                                  <w:rFonts w:ascii="Helvetica" w:hAnsi="Helvetica"/>
                                  <w:sz w:val="22"/>
                                </w:rPr>
                                <w:t xml:space="preserve"> </w:t>
                              </w:r>
                              <w:r w:rsidR="006B729E">
                                <w:rPr>
                                  <w:rFonts w:ascii="Helvetica" w:hAnsi="Helvetica"/>
                                  <w:sz w:val="22"/>
                                </w:rPr>
                                <w:t xml:space="preserve">Z </w:t>
                              </w:r>
                              <w:r>
                                <w:rPr>
                                  <w:rFonts w:ascii="Helvetica" w:hAnsi="Helvetica"/>
                                  <w:sz w:val="22"/>
                                </w:rPr>
                                <w:t>TEIL</w:t>
                              </w:r>
                            </w:p>
                            <w:p w14:paraId="13FDB3A5" w14:textId="77777777" w:rsidR="003026ED" w:rsidRPr="007E68D8" w:rsidRDefault="003026ED">
                              <w:pPr>
                                <w:spacing w:after="160" w:line="259" w:lineRule="auto"/>
                                <w:ind w:left="0" w:right="0" w:firstLine="0"/>
                                <w:rPr>
                                  <w:rFonts w:ascii="Helvetica" w:hAnsi="Helvetica"/>
                                  <w:sz w:val="22"/>
                                </w:rPr>
                              </w:pPr>
                            </w:p>
                          </w:txbxContent>
                        </v:textbox>
                      </v:rect>
                      <v:rect id="Rectangle 94" o:spid="_x0000_s1031" style="position:absolute;left:53815;top:-61430;width:30692;height:138323;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Lq+yQAAAOAAAAAPAAAAZHJzL2Rvd25yZXYueG1sRI9ba8JA&#13;&#10;FITfC/6H5Qh9qxuLtBrdBGkp6UsFr/h4zJ5cMHs2za6a/vtuoeDLwDDMN8wi7U0jrtS52rKC8SgC&#13;&#10;QZxbXXOpYLf9eJqCcB5ZY2OZFPyQgzQZPCww1vbGa7pufCkChF2MCirv21hKl1dk0I1sSxyywnYG&#13;&#10;fbBdKXWHtwA3jXyOohdpsOawUGFLbxXl583FKNiPt5dD5lYnPhbfr5Mvn62KMlPqcdi/z4Ms5yA8&#13;&#10;9f7e+Ed8agWzCfwdCmdAJr8AAAD//wMAUEsBAi0AFAAGAAgAAAAhANvh9svuAAAAhQEAABMAAAAA&#13;&#10;AAAAAAAAAAAAAAAAAFtDb250ZW50X1R5cGVzXS54bWxQSwECLQAUAAYACAAAACEAWvQsW78AAAAV&#13;&#10;AQAACwAAAAAAAAAAAAAAAAAfAQAAX3JlbHMvLnJlbHNQSwECLQAUAAYACAAAACEAUDy6vskAAADg&#13;&#10;AAAADwAAAAAAAAAAAAAAAAAHAgAAZHJzL2Rvd25yZXYueG1sUEsFBgAAAAADAAMAtwAAAP0CAAAA&#13;&#10;AA==&#13;&#10;" filled="f" stroked="f">
                        <v:textbox inset="0,0,0,0">
                          <w:txbxContent>
                            <w:p w14:paraId="1643F01E" w14:textId="77777777" w:rsidR="00E516D2" w:rsidRPr="007E68D8" w:rsidRDefault="00066A7C">
                              <w:pPr>
                                <w:spacing w:after="160" w:line="259" w:lineRule="auto"/>
                                <w:ind w:left="0" w:right="0" w:firstLine="0"/>
                                <w:rPr>
                                  <w:rFonts w:ascii="Helvetica" w:hAnsi="Helvetica"/>
                                  <w:sz w:val="22"/>
                                </w:rPr>
                              </w:pPr>
                              <w:r w:rsidRPr="007E68D8">
                                <w:rPr>
                                  <w:rFonts w:ascii="Helvetica" w:hAnsi="Helvetica"/>
                                  <w:sz w:val="22"/>
                                </w:rPr>
                                <w:t xml:space="preserve"> </w:t>
                              </w:r>
                            </w:p>
                          </w:txbxContent>
                        </v:textbox>
                      </v:rect>
                      <w10:anchorlock/>
                    </v:group>
                  </w:pict>
                </mc:Fallback>
              </mc:AlternateContent>
            </w:r>
          </w:p>
        </w:tc>
        <w:tc>
          <w:tcPr>
            <w:tcW w:w="720" w:type="dxa"/>
            <w:tcBorders>
              <w:bottom w:val="single" w:sz="8" w:space="0" w:color="BFBFBF" w:themeColor="background1" w:themeShade="BF"/>
            </w:tcBorders>
            <w:shd w:val="clear" w:color="auto" w:fill="D9D9D9" w:themeFill="background1" w:themeFillShade="D9"/>
            <w:vAlign w:val="bottom"/>
          </w:tcPr>
          <w:p w14:paraId="5D8C9344" w14:textId="744CA76A" w:rsidR="00E516D2" w:rsidRPr="00C13A07" w:rsidRDefault="00360623">
            <w:pPr>
              <w:spacing w:after="0" w:line="259" w:lineRule="auto"/>
              <w:ind w:left="46" w:right="0" w:firstLine="0"/>
              <w:rPr>
                <w:rFonts w:ascii="Helvetica" w:hAnsi="Helvetica"/>
                <w:b/>
                <w:color w:val="000000" w:themeColor="text1"/>
                <w:sz w:val="22"/>
              </w:rPr>
            </w:pPr>
            <w:r w:rsidRPr="00C13A07">
              <w:rPr>
                <w:rFonts w:ascii="Helvetica" w:hAnsi="Helvetica"/>
                <w:b/>
                <w:noProof/>
                <w:color w:val="000000" w:themeColor="text1"/>
                <w:sz w:val="22"/>
              </w:rPr>
              <mc:AlternateContent>
                <mc:Choice Requires="wpg">
                  <w:drawing>
                    <wp:inline distT="0" distB="0" distL="0" distR="0" wp14:anchorId="38CF2E7F" wp14:editId="6E0B9F30">
                      <wp:extent cx="404471" cy="405828"/>
                      <wp:effectExtent l="0" t="0" r="0" b="0"/>
                      <wp:docPr id="12" name="Group 12"/>
                      <wp:cNvGraphicFramePr/>
                      <a:graphic xmlns:a="http://schemas.openxmlformats.org/drawingml/2006/main">
                        <a:graphicData uri="http://schemas.microsoft.com/office/word/2010/wordprocessingGroup">
                          <wpg:wgp>
                            <wpg:cNvGrpSpPr/>
                            <wpg:grpSpPr>
                              <a:xfrm rot="1560914">
                                <a:off x="0" y="0"/>
                                <a:ext cx="404471" cy="405828"/>
                                <a:chOff x="-1" y="-250654"/>
                                <a:chExt cx="404471" cy="405828"/>
                              </a:xfrm>
                            </wpg:grpSpPr>
                            <wps:wsp>
                              <wps:cNvPr id="13" name="Rectangle 13"/>
                              <wps:cNvSpPr/>
                              <wps:spPr>
                                <a:xfrm rot="16200001">
                                  <a:off x="29215" y="-220082"/>
                                  <a:ext cx="405828" cy="344683"/>
                                </a:xfrm>
                                <a:prstGeom prst="rect">
                                  <a:avLst/>
                                </a:prstGeom>
                                <a:ln>
                                  <a:noFill/>
                                </a:ln>
                              </wps:spPr>
                              <wps:txbx>
                                <w:txbxContent>
                                  <w:p w14:paraId="33BD927C" w14:textId="77777777" w:rsidR="00360623" w:rsidRPr="007E68D8" w:rsidRDefault="00360623" w:rsidP="00360623">
                                    <w:pPr>
                                      <w:spacing w:after="160" w:line="259" w:lineRule="auto"/>
                                      <w:ind w:left="0" w:right="0" w:firstLine="0"/>
                                      <w:rPr>
                                        <w:rFonts w:ascii="Helvetica" w:hAnsi="Helvetica"/>
                                      </w:rPr>
                                    </w:pPr>
                                    <w:r>
                                      <w:rPr>
                                        <w:rFonts w:ascii="Helvetica" w:hAnsi="Helvetica"/>
                                      </w:rPr>
                                      <w:t>NEIN</w:t>
                                    </w:r>
                                  </w:p>
                                </w:txbxContent>
                              </wps:txbx>
                              <wps:bodyPr horzOverflow="overflow" vert="horz" lIns="0" tIns="0" rIns="0" bIns="0" rtlCol="0">
                                <a:noAutofit/>
                              </wps:bodyPr>
                            </wps:wsp>
                            <wps:wsp>
                              <wps:cNvPr id="14" name="Rectangle 14"/>
                              <wps:cNvSpPr/>
                              <wps:spPr>
                                <a:xfrm rot="-5399999">
                                  <a:off x="73896" y="-84352"/>
                                  <a:ext cx="42143" cy="189937"/>
                                </a:xfrm>
                                <a:prstGeom prst="rect">
                                  <a:avLst/>
                                </a:prstGeom>
                                <a:ln>
                                  <a:noFill/>
                                </a:ln>
                              </wps:spPr>
                              <wps:txbx>
                                <w:txbxContent>
                                  <w:p w14:paraId="20B5237A" w14:textId="77777777" w:rsidR="00360623" w:rsidRDefault="00360623" w:rsidP="00360623">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inline>
                  </w:drawing>
                </mc:Choice>
                <mc:Fallback>
                  <w:pict>
                    <v:group w14:anchorId="38CF2E7F" id="Group 12" o:spid="_x0000_s1032" style="width:31.85pt;height:31.95pt;rotation:1704934fd;mso-position-horizontal-relative:char;mso-position-vertical-relative:line" coordorigin="-1,-250654" coordsize="404471,4058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yHwaQIAAIsGAAAOAAAAZHJzL2Uyb0RvYy54bWzElduO2yAQhu8r9R0Q94nPjmPFWVXdblSp&#13;&#10;6q522wcgNj5INiAgsdOn74BjJ0qrvdhK21yggcHDzPcPZHM3dC06UqkazjLsLV2MKMt50bAqwz9/&#13;&#10;PCwSjJQmrCAtZzTDJ6rw3fbjh00vUurzmrcFlQiCMJX2IsO11iJ1HJXXtCNqyQVl4Cy57IiGqayc&#13;&#10;QpIeonet47tu7PRcFkLynCoFq/ejE29t/LKkuX4sS0U1ajMMuWk7SjvuzehsNyStJBF1k5/TIG/I&#13;&#10;oiMNg0PnUPdEE3SQzR+huiaXXPFSL3PeObwsm5zaGqAaz72pZif5QdhaqrSvxIwJ0N5wenPY/Pvx&#13;&#10;SaKmAO18jBjpQCN7LII5wOlFlcKenRQv4kmeF6pxZuodStkhyYGrF8Xu2gstBagLDRbyaYZMB41y&#13;&#10;WAzdMFx5GOXgCt0o8ZNRhLwGpcxXC3CCb+FHbhyFk/PLq587YybbjWMSnvPrBXSVuoBT/wbupSaC&#13;&#10;Wj2UgTKBCyZwz9BuhFUtRV4wwrP7ZnIqVQDxBlsMbey63jU3f+170RkCeBOrBEkvBC01SzAIwzix&#13;&#10;h80ISCqk0jvKO2SMDEtIy4Ynx29Kg4awddpikmmZGRl/aNp29JoVIDnlayw97AfbJ1YRs7LnxQkQ&#13;&#10;1Fz+eoQXoGx5n2F+trB5FOBs48Wo/coAvbl/kyEnYz8ZUrefub2lYzafDpqXjU33cto5LdDUtOZ7&#13;&#10;iBv+RdwZATTBq+IuomBtftfiroJkHY/iJmEQ3WrreyH0k7kcXrJeByvTR+8lbTQ17f+W1t5iePFs&#13;&#10;6efX2Typ13PbCpf/kO1vAAAA//8DAFBLAwQUAAYACAAAACEAQUGki90AAAAIAQAADwAAAGRycy9k&#13;&#10;b3ducmV2LnhtbEyPzU7DMBCE70i8g7VI3KhTkAKkcSp+VC6lEgS4O/GSBOx1FLtJ4OnZcoHLrFaj&#13;&#10;nZ0vX8/OihGH0HlSsFwkIJBqbzpqFLy+bM6uQISoyWjrCRV8YYB1cXyU68z4iZ5xLGMjOIRCphW0&#13;&#10;MfaZlKFu0emw8D0Se+9+cDryOjTSDHricGfleZKk0umO+EOre7xrsf4s907B7dtTtfnYVWn5uLRu&#13;&#10;/N5O24ddo9TpyXy/YrlZgYg4x78LODBwfyi4WOX3ZIKwCpgm/ip76cUliOowr0EWufwPUPwAAAD/&#13;&#10;/wMAUEsBAi0AFAAGAAgAAAAhALaDOJL+AAAA4QEAABMAAAAAAAAAAAAAAAAAAAAAAFtDb250ZW50&#13;&#10;X1R5cGVzXS54bWxQSwECLQAUAAYACAAAACEAOP0h/9YAAACUAQAACwAAAAAAAAAAAAAAAAAvAQAA&#13;&#10;X3JlbHMvLnJlbHNQSwECLQAUAAYACAAAACEAmtch8GkCAACLBgAADgAAAAAAAAAAAAAAAAAuAgAA&#13;&#10;ZHJzL2Uyb0RvYy54bWxQSwECLQAUAAYACAAAACEAQUGki90AAAAIAQAADwAAAAAAAAAAAAAAAADD&#13;&#10;BAAAZHJzL2Rvd25yZXYueG1sUEsFBgAAAAAEAAQA8wAAAM0FAAAAAA==&#13;&#10;">
                      <v:rect id="Rectangle 13" o:spid="_x0000_s1033" style="position:absolute;left:29215;top:-220082;width:405828;height:344683;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iGQyAAAAOAAAAAPAAAAZHJzL2Rvd25yZXYueG1sRI9Na8JA&#13;&#10;EIbvhf6HZQre6sYqVqKriKXEi4JaxeM0O/mg2dk0u2r8964geBlmeHmf4ZnMWlOJMzWutKyg141A&#13;&#10;EKdWl5wr+Nl9v49AOI+ssbJMCq7kYDZ9fZlgrO2FN3Te+lwECLsYFRTe17GULi3IoOvamjhkmW0M&#13;&#10;+nA2udQNXgLcVPIjiobSYMnhQ4E1LQpK/7Yno2Df250OiVv/8jH7/xysfLLO8kSpzlv7NQ5jPgbh&#13;&#10;qfXPxgOx1MGhD3ehsICc3gAAAP//AwBQSwECLQAUAAYACAAAACEA2+H2y+4AAACFAQAAEwAAAAAA&#13;&#10;AAAAAAAAAAAAAAAAW0NvbnRlbnRfVHlwZXNdLnhtbFBLAQItABQABgAIAAAAIQBa9CxbvwAAABUB&#13;&#10;AAALAAAAAAAAAAAAAAAAAB8BAABfcmVscy8ucmVsc1BLAQItABQABgAIAAAAIQCyBiGQyAAAAOAA&#13;&#10;AAAPAAAAAAAAAAAAAAAAAAcCAABkcnMvZG93bnJldi54bWxQSwUGAAAAAAMAAwC3AAAA/AIAAAAA&#13;&#10;" filled="f" stroked="f">
                        <v:textbox inset="0,0,0,0">
                          <w:txbxContent>
                            <w:p w14:paraId="33BD927C" w14:textId="77777777" w:rsidR="00360623" w:rsidRPr="007E68D8" w:rsidRDefault="00360623" w:rsidP="00360623">
                              <w:pPr>
                                <w:spacing w:after="160" w:line="259" w:lineRule="auto"/>
                                <w:ind w:left="0" w:right="0" w:firstLine="0"/>
                                <w:rPr>
                                  <w:rFonts w:ascii="Helvetica" w:hAnsi="Helvetica"/>
                                </w:rPr>
                              </w:pPr>
                              <w:r>
                                <w:rPr>
                                  <w:rFonts w:ascii="Helvetica" w:hAnsi="Helvetica"/>
                                </w:rPr>
                                <w:t>NEIN</w:t>
                              </w:r>
                            </w:p>
                          </w:txbxContent>
                        </v:textbox>
                      </v:rect>
                      <v:rect id="Rectangle 14" o:spid="_x0000_s1034" style="position:absolute;left:73896;top:-84352;width:42143;height:189937;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77nkyQAAAOAAAAAPAAAAZHJzL2Rvd25yZXYueG1sRI9Na8JA&#13;&#10;EIbvBf/DMkJvzcYirUQ3QZSSXipUbfE4ZicfmJ1Ns6um/75bELwMM7y8z/AsssG04kK9aywrmEQx&#13;&#10;COLC6oYrBfvd29MMhPPIGlvLpOCXHGTp6GGBibZX/qTL1lciQNglqKD2vkukdEVNBl1kO+KQlbY3&#13;&#10;6MPZV1L3eA1w08rnOH6RBhsOH2rsaFVTcdqejYKvye78nbvNkQ/lz+v0w+ebssqVehwP63kYyzkI&#13;&#10;T4O/N26Idx0cpvAvFBaQ6R8AAAD//wMAUEsBAi0AFAAGAAgAAAAhANvh9svuAAAAhQEAABMAAAAA&#13;&#10;AAAAAAAAAAAAAAAAAFtDb250ZW50X1R5cGVzXS54bWxQSwECLQAUAAYACAAAACEAWvQsW78AAAAV&#13;&#10;AQAACwAAAAAAAAAAAAAAAAAfAQAAX3JlbHMvLnJlbHNQSwECLQAUAAYACAAAACEAPe+55MkAAADg&#13;&#10;AAAADwAAAAAAAAAAAAAAAAAHAgAAZHJzL2Rvd25yZXYueG1sUEsFBgAAAAADAAMAtwAAAP0CAAAA&#13;&#10;AA==&#13;&#10;" filled="f" stroked="f">
                        <v:textbox inset="0,0,0,0">
                          <w:txbxContent>
                            <w:p w14:paraId="20B5237A" w14:textId="77777777" w:rsidR="00360623" w:rsidRDefault="00360623" w:rsidP="00360623">
                              <w:pPr>
                                <w:spacing w:after="160" w:line="259" w:lineRule="auto"/>
                                <w:ind w:left="0" w:right="0" w:firstLine="0"/>
                              </w:pPr>
                              <w:r>
                                <w:rPr>
                                  <w:sz w:val="22"/>
                                </w:rPr>
                                <w:t xml:space="preserve"> </w:t>
                              </w:r>
                            </w:p>
                          </w:txbxContent>
                        </v:textbox>
                      </v:rect>
                      <w10:anchorlock/>
                    </v:group>
                  </w:pict>
                </mc:Fallback>
              </mc:AlternateContent>
            </w:r>
          </w:p>
        </w:tc>
      </w:tr>
      <w:tr w:rsidR="000B2454" w:rsidRPr="000B2454" w14:paraId="19976648" w14:textId="77777777" w:rsidTr="005A1886">
        <w:trPr>
          <w:trHeight w:val="1004"/>
        </w:trPr>
        <w:tc>
          <w:tcPr>
            <w:tcW w:w="7125" w:type="dxa"/>
            <w:gridSpan w:val="2"/>
            <w:tcBorders>
              <w:bottom w:val="single" w:sz="8" w:space="0" w:color="BFBFBF" w:themeColor="background1" w:themeShade="BF"/>
            </w:tcBorders>
            <w:shd w:val="clear" w:color="auto" w:fill="auto"/>
          </w:tcPr>
          <w:p w14:paraId="489D5F40" w14:textId="77777777" w:rsidR="00E516D2" w:rsidRPr="000B2454" w:rsidRDefault="003026ED">
            <w:pPr>
              <w:spacing w:after="0" w:line="259" w:lineRule="auto"/>
              <w:ind w:left="0" w:right="0" w:firstLine="0"/>
              <w:rPr>
                <w:rFonts w:ascii="Helvetica" w:hAnsi="Helvetica"/>
                <w:color w:val="000000" w:themeColor="text1"/>
                <w:sz w:val="22"/>
              </w:rPr>
            </w:pPr>
            <w:r w:rsidRPr="000B2454">
              <w:rPr>
                <w:rFonts w:ascii="Helvetica" w:hAnsi="Helvetica"/>
                <w:color w:val="000000" w:themeColor="text1"/>
                <w:sz w:val="22"/>
              </w:rPr>
              <w:t xml:space="preserve">Alle Mitarbeitende nehmen zumindest alle 2 Jahre an Trainings teil, bei denen Einstellungen, Wissen und Techniken zur personenzentrierten Versorgung behandelt werden. </w:t>
            </w:r>
            <w:r w:rsidR="00066A7C" w:rsidRPr="000B2454">
              <w:rPr>
                <w:rFonts w:ascii="Helvetica" w:hAnsi="Helvetica"/>
                <w:color w:val="000000" w:themeColor="text1"/>
                <w:sz w:val="22"/>
              </w:rPr>
              <w:t xml:space="preserve"> </w:t>
            </w:r>
          </w:p>
        </w:tc>
        <w:tc>
          <w:tcPr>
            <w:tcW w:w="705" w:type="dxa"/>
            <w:tcBorders>
              <w:bottom w:val="single" w:sz="8" w:space="0" w:color="BFBFBF" w:themeColor="background1" w:themeShade="BF"/>
            </w:tcBorders>
            <w:shd w:val="clear" w:color="auto" w:fill="auto"/>
          </w:tcPr>
          <w:p w14:paraId="585C052C" w14:textId="77777777" w:rsidR="00E516D2" w:rsidRPr="000B2454" w:rsidRDefault="00066A7C">
            <w:pPr>
              <w:spacing w:after="0" w:line="259" w:lineRule="auto"/>
              <w:ind w:left="1" w:right="0" w:firstLine="0"/>
              <w:rPr>
                <w:rFonts w:ascii="Helvetica" w:hAnsi="Helvetica"/>
                <w:color w:val="000000" w:themeColor="text1"/>
                <w:sz w:val="22"/>
              </w:rPr>
            </w:pPr>
            <w:r w:rsidRPr="000B2454">
              <w:rPr>
                <w:rFonts w:ascii="Helvetica" w:hAnsi="Helvetica"/>
                <w:color w:val="000000" w:themeColor="text1"/>
                <w:sz w:val="22"/>
              </w:rPr>
              <w:t xml:space="preserve"> </w:t>
            </w:r>
          </w:p>
        </w:tc>
        <w:tc>
          <w:tcPr>
            <w:tcW w:w="720" w:type="dxa"/>
            <w:tcBorders>
              <w:bottom w:val="single" w:sz="8" w:space="0" w:color="BFBFBF" w:themeColor="background1" w:themeShade="BF"/>
            </w:tcBorders>
            <w:shd w:val="clear" w:color="auto" w:fill="auto"/>
          </w:tcPr>
          <w:p w14:paraId="5D3F4A8A" w14:textId="77777777" w:rsidR="00E516D2" w:rsidRPr="000B2454" w:rsidRDefault="00066A7C">
            <w:pPr>
              <w:spacing w:after="0" w:line="259" w:lineRule="auto"/>
              <w:ind w:left="1" w:right="0" w:firstLine="0"/>
              <w:rPr>
                <w:rFonts w:ascii="Helvetica" w:hAnsi="Helvetica"/>
                <w:color w:val="000000" w:themeColor="text1"/>
                <w:sz w:val="22"/>
              </w:rPr>
            </w:pPr>
            <w:r w:rsidRPr="000B2454">
              <w:rPr>
                <w:rFonts w:ascii="Helvetica" w:hAnsi="Helvetica"/>
                <w:color w:val="000000" w:themeColor="text1"/>
                <w:sz w:val="22"/>
              </w:rPr>
              <w:t xml:space="preserve"> </w:t>
            </w:r>
          </w:p>
        </w:tc>
        <w:tc>
          <w:tcPr>
            <w:tcW w:w="720" w:type="dxa"/>
            <w:tcBorders>
              <w:bottom w:val="single" w:sz="8" w:space="0" w:color="BFBFBF" w:themeColor="background1" w:themeShade="BF"/>
            </w:tcBorders>
            <w:shd w:val="clear" w:color="auto" w:fill="auto"/>
          </w:tcPr>
          <w:p w14:paraId="601B7D01" w14:textId="77777777" w:rsidR="00E516D2" w:rsidRPr="000B2454" w:rsidRDefault="00066A7C">
            <w:pPr>
              <w:spacing w:after="0" w:line="259" w:lineRule="auto"/>
              <w:ind w:left="2" w:right="0" w:firstLine="0"/>
              <w:rPr>
                <w:rFonts w:ascii="Helvetica" w:hAnsi="Helvetica"/>
                <w:color w:val="000000" w:themeColor="text1"/>
                <w:sz w:val="22"/>
              </w:rPr>
            </w:pPr>
            <w:r w:rsidRPr="000B2454">
              <w:rPr>
                <w:rFonts w:ascii="Helvetica" w:hAnsi="Helvetica"/>
                <w:color w:val="000000" w:themeColor="text1"/>
                <w:sz w:val="22"/>
              </w:rPr>
              <w:t xml:space="preserve"> </w:t>
            </w:r>
          </w:p>
        </w:tc>
      </w:tr>
      <w:tr w:rsidR="000B2454" w:rsidRPr="000B2454" w14:paraId="7737B230" w14:textId="77777777" w:rsidTr="005A1886">
        <w:trPr>
          <w:trHeight w:val="1103"/>
        </w:trPr>
        <w:tc>
          <w:tcPr>
            <w:tcW w:w="7125" w:type="dxa"/>
            <w:gridSpan w:val="2"/>
            <w:shd w:val="clear" w:color="auto" w:fill="BFE3E9"/>
          </w:tcPr>
          <w:p w14:paraId="603BA69B" w14:textId="77777777" w:rsidR="00E516D2" w:rsidRPr="000B2454" w:rsidRDefault="003026ED">
            <w:pPr>
              <w:spacing w:after="0" w:line="277" w:lineRule="auto"/>
              <w:ind w:left="0" w:right="0" w:firstLine="0"/>
              <w:rPr>
                <w:rFonts w:ascii="Helvetica" w:hAnsi="Helvetica"/>
                <w:color w:val="000000" w:themeColor="text1"/>
                <w:sz w:val="22"/>
              </w:rPr>
            </w:pPr>
            <w:r w:rsidRPr="000B2454">
              <w:rPr>
                <w:rFonts w:ascii="Helvetica" w:hAnsi="Helvetica"/>
                <w:color w:val="000000" w:themeColor="text1"/>
                <w:sz w:val="22"/>
              </w:rPr>
              <w:t>Bei Instrumenten der Personalführung wie Leistungsbewertungsbögen w</w:t>
            </w:r>
            <w:r w:rsidR="00D14CB0" w:rsidRPr="000B2454">
              <w:rPr>
                <w:rFonts w:ascii="Helvetica" w:hAnsi="Helvetica"/>
                <w:color w:val="000000" w:themeColor="text1"/>
                <w:sz w:val="22"/>
              </w:rPr>
              <w:t xml:space="preserve">erden </w:t>
            </w:r>
            <w:r w:rsidRPr="000B2454">
              <w:rPr>
                <w:rFonts w:ascii="Helvetica" w:hAnsi="Helvetica"/>
                <w:color w:val="000000" w:themeColor="text1"/>
                <w:sz w:val="22"/>
              </w:rPr>
              <w:t xml:space="preserve">einfühlsame Versorgung </w:t>
            </w:r>
            <w:r w:rsidR="00D14CB0" w:rsidRPr="000B2454">
              <w:rPr>
                <w:rFonts w:ascii="Helvetica" w:hAnsi="Helvetica"/>
                <w:color w:val="000000" w:themeColor="text1"/>
                <w:sz w:val="22"/>
              </w:rPr>
              <w:t xml:space="preserve">und Teamfähigkeit </w:t>
            </w:r>
            <w:r w:rsidRPr="000B2454">
              <w:rPr>
                <w:rFonts w:ascii="Helvetica" w:hAnsi="Helvetica"/>
                <w:color w:val="000000" w:themeColor="text1"/>
                <w:sz w:val="22"/>
              </w:rPr>
              <w:t>als gleichwertig mit technischen Fähigkeiten aufgeführt</w:t>
            </w:r>
            <w:r w:rsidR="00066A7C" w:rsidRPr="000B2454">
              <w:rPr>
                <w:rFonts w:ascii="Helvetica" w:hAnsi="Helvetica"/>
                <w:color w:val="000000" w:themeColor="text1"/>
                <w:sz w:val="22"/>
              </w:rPr>
              <w:t xml:space="preserve">. </w:t>
            </w:r>
          </w:p>
          <w:p w14:paraId="6B7368F7" w14:textId="77777777" w:rsidR="00E516D2" w:rsidRPr="000B2454" w:rsidRDefault="00066A7C">
            <w:pPr>
              <w:spacing w:after="0" w:line="259" w:lineRule="auto"/>
              <w:ind w:left="0" w:right="0" w:firstLine="0"/>
              <w:rPr>
                <w:rFonts w:ascii="Helvetica" w:hAnsi="Helvetica"/>
                <w:color w:val="000000" w:themeColor="text1"/>
                <w:sz w:val="22"/>
              </w:rPr>
            </w:pPr>
            <w:r w:rsidRPr="000B2454">
              <w:rPr>
                <w:rFonts w:ascii="Helvetica" w:hAnsi="Helvetica"/>
                <w:color w:val="000000" w:themeColor="text1"/>
                <w:sz w:val="22"/>
              </w:rPr>
              <w:t xml:space="preserve"> </w:t>
            </w:r>
          </w:p>
        </w:tc>
        <w:tc>
          <w:tcPr>
            <w:tcW w:w="705" w:type="dxa"/>
            <w:shd w:val="clear" w:color="auto" w:fill="BFE3E9"/>
          </w:tcPr>
          <w:p w14:paraId="458EB1B5" w14:textId="77777777" w:rsidR="00E516D2" w:rsidRPr="000B2454" w:rsidRDefault="00066A7C">
            <w:pPr>
              <w:spacing w:after="0" w:line="259" w:lineRule="auto"/>
              <w:ind w:left="1" w:right="0" w:firstLine="0"/>
              <w:rPr>
                <w:rFonts w:ascii="Helvetica" w:hAnsi="Helvetica"/>
                <w:color w:val="000000" w:themeColor="text1"/>
                <w:sz w:val="22"/>
              </w:rPr>
            </w:pPr>
            <w:r w:rsidRPr="000B2454">
              <w:rPr>
                <w:rFonts w:ascii="Helvetica" w:hAnsi="Helvetica"/>
                <w:color w:val="000000" w:themeColor="text1"/>
                <w:sz w:val="22"/>
              </w:rPr>
              <w:t xml:space="preserve"> </w:t>
            </w:r>
          </w:p>
        </w:tc>
        <w:tc>
          <w:tcPr>
            <w:tcW w:w="720" w:type="dxa"/>
            <w:shd w:val="clear" w:color="auto" w:fill="BFE3E9"/>
          </w:tcPr>
          <w:p w14:paraId="0E444ED7" w14:textId="77777777" w:rsidR="00E516D2" w:rsidRPr="000B2454" w:rsidRDefault="00066A7C">
            <w:pPr>
              <w:spacing w:after="0" w:line="259" w:lineRule="auto"/>
              <w:ind w:left="1" w:right="0" w:firstLine="0"/>
              <w:rPr>
                <w:rFonts w:ascii="Helvetica" w:hAnsi="Helvetica"/>
                <w:color w:val="000000" w:themeColor="text1"/>
                <w:sz w:val="22"/>
              </w:rPr>
            </w:pPr>
            <w:r w:rsidRPr="000B2454">
              <w:rPr>
                <w:rFonts w:ascii="Helvetica" w:hAnsi="Helvetica"/>
                <w:color w:val="000000" w:themeColor="text1"/>
                <w:sz w:val="22"/>
              </w:rPr>
              <w:t xml:space="preserve"> </w:t>
            </w:r>
          </w:p>
        </w:tc>
        <w:tc>
          <w:tcPr>
            <w:tcW w:w="720" w:type="dxa"/>
            <w:shd w:val="clear" w:color="auto" w:fill="BFE3E9"/>
          </w:tcPr>
          <w:p w14:paraId="6D9138AA" w14:textId="77777777" w:rsidR="00E516D2" w:rsidRPr="000B2454" w:rsidRDefault="00066A7C">
            <w:pPr>
              <w:spacing w:after="0" w:line="259" w:lineRule="auto"/>
              <w:ind w:left="2" w:right="0" w:firstLine="0"/>
              <w:rPr>
                <w:rFonts w:ascii="Helvetica" w:hAnsi="Helvetica"/>
                <w:color w:val="000000" w:themeColor="text1"/>
                <w:sz w:val="22"/>
              </w:rPr>
            </w:pPr>
            <w:r w:rsidRPr="000B2454">
              <w:rPr>
                <w:rFonts w:ascii="Helvetica" w:hAnsi="Helvetica"/>
                <w:color w:val="000000" w:themeColor="text1"/>
                <w:sz w:val="22"/>
              </w:rPr>
              <w:t xml:space="preserve"> </w:t>
            </w:r>
          </w:p>
        </w:tc>
      </w:tr>
      <w:tr w:rsidR="000B2454" w:rsidRPr="000B2454" w14:paraId="060214BC" w14:textId="77777777" w:rsidTr="005A1886">
        <w:trPr>
          <w:trHeight w:val="1274"/>
        </w:trPr>
        <w:tc>
          <w:tcPr>
            <w:tcW w:w="7125" w:type="dxa"/>
            <w:gridSpan w:val="2"/>
            <w:tcBorders>
              <w:bottom w:val="single" w:sz="8" w:space="0" w:color="BFBFBF" w:themeColor="background1" w:themeShade="BF"/>
            </w:tcBorders>
          </w:tcPr>
          <w:p w14:paraId="2EBBD2F3" w14:textId="77777777" w:rsidR="00E516D2" w:rsidRPr="000B2454" w:rsidRDefault="003026ED">
            <w:pPr>
              <w:spacing w:after="0" w:line="259" w:lineRule="auto"/>
              <w:ind w:left="0" w:right="0" w:firstLine="0"/>
              <w:rPr>
                <w:rFonts w:ascii="Helvetica" w:hAnsi="Helvetica"/>
                <w:color w:val="000000" w:themeColor="text1"/>
                <w:sz w:val="22"/>
              </w:rPr>
            </w:pPr>
            <w:r w:rsidRPr="000B2454">
              <w:rPr>
                <w:rFonts w:ascii="Helvetica" w:hAnsi="Helvetica"/>
                <w:color w:val="000000" w:themeColor="text1"/>
                <w:sz w:val="22"/>
              </w:rPr>
              <w:t>Die Einrichtung hat einen systematischen Prozess etabliert, wie bei unerwünschten Ereignissen und Irrtümern alle Beteiligten unterstützt werden. Dieser Prozess beinhaltet auch vollständige und einfühlsame Information der Patienten/Bewohner (und ggf. Angehörige</w:t>
            </w:r>
            <w:r w:rsidR="00D14CB0" w:rsidRPr="000B2454">
              <w:rPr>
                <w:rFonts w:ascii="Helvetica" w:hAnsi="Helvetica"/>
                <w:color w:val="000000" w:themeColor="text1"/>
                <w:sz w:val="22"/>
              </w:rPr>
              <w:t>n</w:t>
            </w:r>
            <w:r w:rsidRPr="000B2454">
              <w:rPr>
                <w:rFonts w:ascii="Helvetica" w:hAnsi="Helvetica"/>
                <w:color w:val="000000" w:themeColor="text1"/>
                <w:sz w:val="22"/>
              </w:rPr>
              <w:t xml:space="preserve">). </w:t>
            </w:r>
            <w:r w:rsidR="00066A7C" w:rsidRPr="000B2454">
              <w:rPr>
                <w:rFonts w:ascii="Helvetica" w:hAnsi="Helvetica"/>
                <w:color w:val="000000" w:themeColor="text1"/>
                <w:sz w:val="22"/>
              </w:rPr>
              <w:t xml:space="preserve"> </w:t>
            </w:r>
          </w:p>
        </w:tc>
        <w:tc>
          <w:tcPr>
            <w:tcW w:w="705" w:type="dxa"/>
            <w:tcBorders>
              <w:bottom w:val="single" w:sz="8" w:space="0" w:color="BFBFBF" w:themeColor="background1" w:themeShade="BF"/>
            </w:tcBorders>
          </w:tcPr>
          <w:p w14:paraId="76988353" w14:textId="77777777" w:rsidR="00E516D2" w:rsidRPr="000B2454" w:rsidRDefault="00066A7C">
            <w:pPr>
              <w:spacing w:after="0" w:line="259" w:lineRule="auto"/>
              <w:ind w:left="1" w:right="0" w:firstLine="0"/>
              <w:rPr>
                <w:rFonts w:ascii="Helvetica" w:hAnsi="Helvetica"/>
                <w:color w:val="000000" w:themeColor="text1"/>
                <w:sz w:val="22"/>
              </w:rPr>
            </w:pPr>
            <w:r w:rsidRPr="000B2454">
              <w:rPr>
                <w:rFonts w:ascii="Helvetica" w:hAnsi="Helvetica"/>
                <w:color w:val="000000" w:themeColor="text1"/>
                <w:sz w:val="22"/>
              </w:rPr>
              <w:t xml:space="preserve"> </w:t>
            </w:r>
          </w:p>
        </w:tc>
        <w:tc>
          <w:tcPr>
            <w:tcW w:w="720" w:type="dxa"/>
            <w:tcBorders>
              <w:bottom w:val="single" w:sz="8" w:space="0" w:color="BFBFBF" w:themeColor="background1" w:themeShade="BF"/>
            </w:tcBorders>
          </w:tcPr>
          <w:p w14:paraId="53F2F931" w14:textId="77777777" w:rsidR="00E516D2" w:rsidRPr="000B2454" w:rsidRDefault="00066A7C">
            <w:pPr>
              <w:spacing w:after="0" w:line="259" w:lineRule="auto"/>
              <w:ind w:left="1" w:right="0" w:firstLine="0"/>
              <w:rPr>
                <w:rFonts w:ascii="Helvetica" w:hAnsi="Helvetica"/>
                <w:color w:val="000000" w:themeColor="text1"/>
                <w:sz w:val="22"/>
              </w:rPr>
            </w:pPr>
            <w:r w:rsidRPr="000B2454">
              <w:rPr>
                <w:rFonts w:ascii="Helvetica" w:hAnsi="Helvetica"/>
                <w:color w:val="000000" w:themeColor="text1"/>
                <w:sz w:val="22"/>
              </w:rPr>
              <w:t xml:space="preserve"> </w:t>
            </w:r>
          </w:p>
        </w:tc>
        <w:tc>
          <w:tcPr>
            <w:tcW w:w="720" w:type="dxa"/>
            <w:tcBorders>
              <w:bottom w:val="single" w:sz="8" w:space="0" w:color="BFBFBF" w:themeColor="background1" w:themeShade="BF"/>
            </w:tcBorders>
          </w:tcPr>
          <w:p w14:paraId="2B4EB853" w14:textId="77777777" w:rsidR="00E516D2" w:rsidRPr="000B2454" w:rsidRDefault="00066A7C">
            <w:pPr>
              <w:spacing w:after="0" w:line="259" w:lineRule="auto"/>
              <w:ind w:left="2" w:right="0" w:firstLine="0"/>
              <w:rPr>
                <w:rFonts w:ascii="Helvetica" w:hAnsi="Helvetica"/>
                <w:color w:val="000000" w:themeColor="text1"/>
                <w:sz w:val="22"/>
              </w:rPr>
            </w:pPr>
            <w:r w:rsidRPr="000B2454">
              <w:rPr>
                <w:rFonts w:ascii="Helvetica" w:hAnsi="Helvetica"/>
                <w:color w:val="000000" w:themeColor="text1"/>
                <w:sz w:val="22"/>
              </w:rPr>
              <w:t xml:space="preserve"> </w:t>
            </w:r>
          </w:p>
        </w:tc>
      </w:tr>
      <w:tr w:rsidR="000B2454" w:rsidRPr="000B2454" w14:paraId="083BB2B7" w14:textId="77777777" w:rsidTr="005A1886">
        <w:trPr>
          <w:trHeight w:val="1283"/>
        </w:trPr>
        <w:tc>
          <w:tcPr>
            <w:tcW w:w="7125" w:type="dxa"/>
            <w:gridSpan w:val="2"/>
            <w:shd w:val="clear" w:color="auto" w:fill="BFE3E9"/>
          </w:tcPr>
          <w:p w14:paraId="18E215D7" w14:textId="77777777" w:rsidR="00E516D2" w:rsidRPr="000B2454" w:rsidRDefault="003026ED">
            <w:pPr>
              <w:spacing w:after="0" w:line="259" w:lineRule="auto"/>
              <w:ind w:left="0" w:right="0" w:firstLine="0"/>
              <w:rPr>
                <w:rFonts w:ascii="Helvetica" w:hAnsi="Helvetica"/>
                <w:color w:val="000000" w:themeColor="text1"/>
                <w:sz w:val="22"/>
              </w:rPr>
            </w:pPr>
            <w:r w:rsidRPr="000B2454">
              <w:rPr>
                <w:rFonts w:ascii="Helvetica" w:hAnsi="Helvetica"/>
                <w:color w:val="000000" w:themeColor="text1"/>
                <w:sz w:val="22"/>
              </w:rPr>
              <w:t xml:space="preserve">Die Einarbeitung neuer Mitarbeiter beinhaltet auch erfahrungsbasiertes Training von mitfühlender und empathischer Kommunikation. Dieses Training findet in der Regel VOR der Interaktion mit Patienten/Bewohnern statt. </w:t>
            </w:r>
            <w:r w:rsidR="00066A7C" w:rsidRPr="000B2454">
              <w:rPr>
                <w:rFonts w:ascii="Helvetica" w:hAnsi="Helvetica"/>
                <w:color w:val="000000" w:themeColor="text1"/>
                <w:sz w:val="22"/>
              </w:rPr>
              <w:t xml:space="preserve"> </w:t>
            </w:r>
          </w:p>
        </w:tc>
        <w:tc>
          <w:tcPr>
            <w:tcW w:w="705" w:type="dxa"/>
            <w:shd w:val="clear" w:color="auto" w:fill="BFE3E9"/>
          </w:tcPr>
          <w:p w14:paraId="346C8CA8" w14:textId="77777777" w:rsidR="00E516D2" w:rsidRPr="000B2454" w:rsidRDefault="00066A7C">
            <w:pPr>
              <w:spacing w:after="0" w:line="259" w:lineRule="auto"/>
              <w:ind w:left="1" w:right="0" w:firstLine="0"/>
              <w:rPr>
                <w:rFonts w:ascii="Helvetica" w:hAnsi="Helvetica"/>
                <w:color w:val="000000" w:themeColor="text1"/>
                <w:sz w:val="22"/>
              </w:rPr>
            </w:pPr>
            <w:r w:rsidRPr="000B2454">
              <w:rPr>
                <w:rFonts w:ascii="Helvetica" w:hAnsi="Helvetica"/>
                <w:color w:val="000000" w:themeColor="text1"/>
                <w:sz w:val="22"/>
              </w:rPr>
              <w:t xml:space="preserve"> </w:t>
            </w:r>
          </w:p>
        </w:tc>
        <w:tc>
          <w:tcPr>
            <w:tcW w:w="720" w:type="dxa"/>
            <w:shd w:val="clear" w:color="auto" w:fill="BFE3E9"/>
          </w:tcPr>
          <w:p w14:paraId="435CE1AC" w14:textId="77777777" w:rsidR="00E516D2" w:rsidRPr="000B2454" w:rsidRDefault="00066A7C">
            <w:pPr>
              <w:spacing w:after="0" w:line="259" w:lineRule="auto"/>
              <w:ind w:left="1" w:right="0" w:firstLine="0"/>
              <w:rPr>
                <w:rFonts w:ascii="Helvetica" w:hAnsi="Helvetica"/>
                <w:color w:val="000000" w:themeColor="text1"/>
                <w:sz w:val="22"/>
              </w:rPr>
            </w:pPr>
            <w:r w:rsidRPr="000B2454">
              <w:rPr>
                <w:rFonts w:ascii="Helvetica" w:hAnsi="Helvetica"/>
                <w:color w:val="000000" w:themeColor="text1"/>
                <w:sz w:val="22"/>
              </w:rPr>
              <w:t xml:space="preserve"> </w:t>
            </w:r>
          </w:p>
        </w:tc>
        <w:tc>
          <w:tcPr>
            <w:tcW w:w="720" w:type="dxa"/>
            <w:shd w:val="clear" w:color="auto" w:fill="BFE3E9"/>
          </w:tcPr>
          <w:p w14:paraId="5D4A58C0" w14:textId="77777777" w:rsidR="00E516D2" w:rsidRPr="000B2454" w:rsidRDefault="00066A7C">
            <w:pPr>
              <w:spacing w:after="0" w:line="259" w:lineRule="auto"/>
              <w:ind w:left="2" w:right="0" w:firstLine="0"/>
              <w:rPr>
                <w:rFonts w:ascii="Helvetica" w:hAnsi="Helvetica"/>
                <w:color w:val="000000" w:themeColor="text1"/>
                <w:sz w:val="22"/>
              </w:rPr>
            </w:pPr>
            <w:r w:rsidRPr="000B2454">
              <w:rPr>
                <w:rFonts w:ascii="Helvetica" w:hAnsi="Helvetica"/>
                <w:color w:val="000000" w:themeColor="text1"/>
                <w:sz w:val="22"/>
              </w:rPr>
              <w:t xml:space="preserve"> </w:t>
            </w:r>
          </w:p>
        </w:tc>
      </w:tr>
      <w:tr w:rsidR="000B2454" w:rsidRPr="000B2454" w14:paraId="6E5D35D1" w14:textId="77777777" w:rsidTr="00C432D7">
        <w:trPr>
          <w:trHeight w:val="618"/>
        </w:trPr>
        <w:tc>
          <w:tcPr>
            <w:tcW w:w="7125" w:type="dxa"/>
            <w:gridSpan w:val="2"/>
          </w:tcPr>
          <w:p w14:paraId="7543DEB5" w14:textId="51F7F0AB" w:rsidR="00E516D2" w:rsidRPr="000B2454" w:rsidRDefault="003026ED" w:rsidP="00EB5C58">
            <w:pPr>
              <w:spacing w:after="0" w:line="259" w:lineRule="auto"/>
              <w:ind w:left="0" w:right="0" w:firstLine="0"/>
              <w:rPr>
                <w:rFonts w:ascii="Helvetica" w:hAnsi="Helvetica"/>
                <w:color w:val="000000" w:themeColor="text1"/>
                <w:sz w:val="22"/>
              </w:rPr>
            </w:pPr>
            <w:r w:rsidRPr="000B2454">
              <w:rPr>
                <w:rFonts w:ascii="Helvetica" w:hAnsi="Helvetica"/>
                <w:color w:val="000000" w:themeColor="text1"/>
                <w:sz w:val="22"/>
              </w:rPr>
              <w:t xml:space="preserve">Ärzte und andere therapeutische Berufe nehmen ebenfalls an Trainings </w:t>
            </w:r>
            <w:r w:rsidR="00296793" w:rsidRPr="000B2454">
              <w:rPr>
                <w:rFonts w:ascii="Helvetica" w:hAnsi="Helvetica"/>
                <w:color w:val="000000" w:themeColor="text1"/>
                <w:sz w:val="22"/>
              </w:rPr>
              <w:t>zu Einstellungen, Wissen und Techniken zur personenzentrierten Versorgung teil</w:t>
            </w:r>
            <w:r w:rsidR="00B6559D" w:rsidRPr="000B2454">
              <w:rPr>
                <w:rFonts w:ascii="Helvetica" w:hAnsi="Helvetica"/>
                <w:color w:val="000000" w:themeColor="text1"/>
                <w:sz w:val="22"/>
              </w:rPr>
              <w:t xml:space="preserve"> (vor allem wichtig bei Langzeiteinrichtung o.ä., bei denen solche Mitarbeiter nicht von der Einrichtung angestellt sind)</w:t>
            </w:r>
            <w:r w:rsidR="00296793" w:rsidRPr="000B2454">
              <w:rPr>
                <w:rFonts w:ascii="Helvetica" w:hAnsi="Helvetica"/>
                <w:color w:val="000000" w:themeColor="text1"/>
                <w:sz w:val="22"/>
              </w:rPr>
              <w:t>.</w:t>
            </w:r>
            <w:r w:rsidR="00066A7C" w:rsidRPr="000B2454">
              <w:rPr>
                <w:rFonts w:ascii="Helvetica" w:hAnsi="Helvetica"/>
                <w:color w:val="000000" w:themeColor="text1"/>
                <w:sz w:val="22"/>
              </w:rPr>
              <w:t xml:space="preserve">  </w:t>
            </w:r>
          </w:p>
        </w:tc>
        <w:tc>
          <w:tcPr>
            <w:tcW w:w="705" w:type="dxa"/>
          </w:tcPr>
          <w:p w14:paraId="47C3C9DA" w14:textId="77777777" w:rsidR="00E516D2" w:rsidRPr="000B2454" w:rsidRDefault="00066A7C">
            <w:pPr>
              <w:spacing w:after="0" w:line="259" w:lineRule="auto"/>
              <w:ind w:left="1" w:right="0" w:firstLine="0"/>
              <w:rPr>
                <w:rFonts w:ascii="Helvetica" w:hAnsi="Helvetica"/>
                <w:color w:val="000000" w:themeColor="text1"/>
                <w:sz w:val="22"/>
              </w:rPr>
            </w:pPr>
            <w:r w:rsidRPr="000B2454">
              <w:rPr>
                <w:rFonts w:ascii="Helvetica" w:hAnsi="Helvetica"/>
                <w:color w:val="000000" w:themeColor="text1"/>
                <w:sz w:val="22"/>
              </w:rPr>
              <w:t xml:space="preserve"> </w:t>
            </w:r>
          </w:p>
        </w:tc>
        <w:tc>
          <w:tcPr>
            <w:tcW w:w="720" w:type="dxa"/>
          </w:tcPr>
          <w:p w14:paraId="3D239307" w14:textId="77777777" w:rsidR="00E516D2" w:rsidRPr="000B2454" w:rsidRDefault="00066A7C">
            <w:pPr>
              <w:spacing w:after="0" w:line="259" w:lineRule="auto"/>
              <w:ind w:left="1" w:right="0" w:firstLine="0"/>
              <w:rPr>
                <w:rFonts w:ascii="Helvetica" w:hAnsi="Helvetica"/>
                <w:color w:val="000000" w:themeColor="text1"/>
                <w:sz w:val="22"/>
              </w:rPr>
            </w:pPr>
            <w:r w:rsidRPr="000B2454">
              <w:rPr>
                <w:rFonts w:ascii="Helvetica" w:hAnsi="Helvetica"/>
                <w:color w:val="000000" w:themeColor="text1"/>
                <w:sz w:val="22"/>
              </w:rPr>
              <w:t xml:space="preserve"> </w:t>
            </w:r>
          </w:p>
        </w:tc>
        <w:tc>
          <w:tcPr>
            <w:tcW w:w="720" w:type="dxa"/>
          </w:tcPr>
          <w:p w14:paraId="18CC3D6D" w14:textId="77777777" w:rsidR="00E516D2" w:rsidRPr="000B2454" w:rsidRDefault="00066A7C">
            <w:pPr>
              <w:spacing w:after="0" w:line="259" w:lineRule="auto"/>
              <w:ind w:left="2" w:right="0" w:firstLine="0"/>
              <w:rPr>
                <w:rFonts w:ascii="Helvetica" w:hAnsi="Helvetica"/>
                <w:color w:val="000000" w:themeColor="text1"/>
                <w:sz w:val="22"/>
              </w:rPr>
            </w:pPr>
            <w:r w:rsidRPr="000B2454">
              <w:rPr>
                <w:rFonts w:ascii="Helvetica" w:hAnsi="Helvetica"/>
                <w:color w:val="000000" w:themeColor="text1"/>
                <w:sz w:val="22"/>
              </w:rPr>
              <w:t xml:space="preserve"> </w:t>
            </w:r>
          </w:p>
        </w:tc>
      </w:tr>
      <w:tr w:rsidR="00EB5C58" w:rsidRPr="000B2454" w14:paraId="5C7C9645" w14:textId="77777777" w:rsidTr="005A1886">
        <w:trPr>
          <w:trHeight w:val="551"/>
        </w:trPr>
        <w:tc>
          <w:tcPr>
            <w:tcW w:w="7125" w:type="dxa"/>
            <w:gridSpan w:val="2"/>
            <w:tcBorders>
              <w:bottom w:val="single" w:sz="8" w:space="0" w:color="BFBFBF" w:themeColor="background1" w:themeShade="BF"/>
            </w:tcBorders>
            <w:shd w:val="clear" w:color="auto" w:fill="D9D9D9" w:themeFill="background1" w:themeFillShade="D9"/>
            <w:vAlign w:val="center"/>
          </w:tcPr>
          <w:p w14:paraId="73CCE501" w14:textId="77777777" w:rsidR="00EB5C58" w:rsidRPr="00C13A07" w:rsidRDefault="00EB5C58" w:rsidP="00D65B34">
            <w:pPr>
              <w:spacing w:after="0" w:line="259" w:lineRule="auto"/>
              <w:ind w:left="0" w:right="59" w:firstLine="0"/>
              <w:jc w:val="center"/>
              <w:rPr>
                <w:rFonts w:ascii="Helvetica" w:hAnsi="Helvetica"/>
                <w:b/>
                <w:color w:val="000000" w:themeColor="text1"/>
                <w:sz w:val="22"/>
              </w:rPr>
            </w:pPr>
            <w:r w:rsidRPr="00C13A07">
              <w:rPr>
                <w:rFonts w:ascii="Helvetica" w:hAnsi="Helvetica"/>
                <w:b/>
                <w:color w:val="000000" w:themeColor="text1"/>
                <w:sz w:val="22"/>
              </w:rPr>
              <w:lastRenderedPageBreak/>
              <w:t xml:space="preserve"> </w:t>
            </w:r>
          </w:p>
        </w:tc>
        <w:tc>
          <w:tcPr>
            <w:tcW w:w="705" w:type="dxa"/>
            <w:tcBorders>
              <w:bottom w:val="single" w:sz="8" w:space="0" w:color="BFBFBF" w:themeColor="background1" w:themeShade="BF"/>
            </w:tcBorders>
            <w:shd w:val="clear" w:color="auto" w:fill="D9D9D9" w:themeFill="background1" w:themeFillShade="D9"/>
            <w:vAlign w:val="center"/>
          </w:tcPr>
          <w:p w14:paraId="167A3B19" w14:textId="77777777" w:rsidR="00EB5C58" w:rsidRPr="00C13A07" w:rsidRDefault="00EB5C58" w:rsidP="00D65B34">
            <w:pPr>
              <w:spacing w:after="0" w:line="259" w:lineRule="auto"/>
              <w:ind w:left="44" w:right="0" w:firstLine="0"/>
              <w:rPr>
                <w:rFonts w:ascii="Helvetica" w:hAnsi="Helvetica"/>
                <w:b/>
                <w:color w:val="000000" w:themeColor="text1"/>
                <w:sz w:val="22"/>
              </w:rPr>
            </w:pPr>
            <w:r w:rsidRPr="00C13A07">
              <w:rPr>
                <w:rFonts w:ascii="Helvetica" w:hAnsi="Helvetica"/>
                <w:b/>
                <w:noProof/>
                <w:color w:val="000000" w:themeColor="text1"/>
                <w:sz w:val="22"/>
              </w:rPr>
              <mc:AlternateContent>
                <mc:Choice Requires="wpg">
                  <w:drawing>
                    <wp:inline distT="0" distB="0" distL="0" distR="0" wp14:anchorId="329DC310" wp14:editId="6951092A">
                      <wp:extent cx="142810" cy="254191"/>
                      <wp:effectExtent l="0" t="0" r="0" b="0"/>
                      <wp:docPr id="36" name="Group 36"/>
                      <wp:cNvGraphicFramePr/>
                      <a:graphic xmlns:a="http://schemas.openxmlformats.org/drawingml/2006/main">
                        <a:graphicData uri="http://schemas.microsoft.com/office/word/2010/wordprocessingGroup">
                          <wpg:wgp>
                            <wpg:cNvGrpSpPr/>
                            <wpg:grpSpPr>
                              <a:xfrm rot="1560914">
                                <a:off x="0" y="0"/>
                                <a:ext cx="142810" cy="254191"/>
                                <a:chOff x="0" y="0"/>
                                <a:chExt cx="142810" cy="254191"/>
                              </a:xfrm>
                            </wpg:grpSpPr>
                            <wps:wsp>
                              <wps:cNvPr id="37" name="Rectangle 37"/>
                              <wps:cNvSpPr/>
                              <wps:spPr>
                                <a:xfrm rot="-5399999">
                                  <a:off x="-53746" y="10508"/>
                                  <a:ext cx="297430" cy="189937"/>
                                </a:xfrm>
                                <a:prstGeom prst="rect">
                                  <a:avLst/>
                                </a:prstGeom>
                                <a:ln>
                                  <a:noFill/>
                                </a:ln>
                              </wps:spPr>
                              <wps:txbx>
                                <w:txbxContent>
                                  <w:p w14:paraId="18D73E94" w14:textId="77777777" w:rsidR="00EB5C58" w:rsidRPr="007E68D8" w:rsidRDefault="00EB5C58" w:rsidP="00EB5C58">
                                    <w:pPr>
                                      <w:spacing w:after="160" w:line="259" w:lineRule="auto"/>
                                      <w:ind w:left="0" w:right="0" w:firstLine="0"/>
                                      <w:rPr>
                                        <w:rFonts w:ascii="Helvetica" w:hAnsi="Helvetica"/>
                                      </w:rPr>
                                    </w:pPr>
                                    <w:r w:rsidRPr="007E68D8">
                                      <w:rPr>
                                        <w:rFonts w:ascii="Helvetica" w:hAnsi="Helvetica"/>
                                        <w:sz w:val="22"/>
                                      </w:rPr>
                                      <w:t xml:space="preserve">JA </w:t>
                                    </w:r>
                                  </w:p>
                                </w:txbxContent>
                              </wps:txbx>
                              <wps:bodyPr horzOverflow="overflow" vert="horz" lIns="0" tIns="0" rIns="0" bIns="0" rtlCol="0">
                                <a:noAutofit/>
                              </wps:bodyPr>
                            </wps:wsp>
                            <wps:wsp>
                              <wps:cNvPr id="38" name="Rectangle 38"/>
                              <wps:cNvSpPr/>
                              <wps:spPr>
                                <a:xfrm rot="-5399999">
                                  <a:off x="73896" y="-84352"/>
                                  <a:ext cx="42143" cy="189937"/>
                                </a:xfrm>
                                <a:prstGeom prst="rect">
                                  <a:avLst/>
                                </a:prstGeom>
                                <a:ln>
                                  <a:noFill/>
                                </a:ln>
                              </wps:spPr>
                              <wps:txbx>
                                <w:txbxContent>
                                  <w:p w14:paraId="54687398" w14:textId="77777777" w:rsidR="00EB5C58" w:rsidRDefault="00EB5C58" w:rsidP="00EB5C58">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inline>
                  </w:drawing>
                </mc:Choice>
                <mc:Fallback>
                  <w:pict>
                    <v:group w14:anchorId="329DC310" id="Group 36" o:spid="_x0000_s1035" style="width:11.25pt;height:20pt;rotation:1704934fd;mso-position-horizontal-relative:char;mso-position-vertical-relative:line" coordsize="142810,2541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Lwn2WwIAAIMGAAAOAAAAZHJzL2Uyb0RvYy54bWzElVtr2zAUx98H+w5C762vaWwTp4x1DYOx&#13;&#10;lnb7AIosX8CWhKTWyT79jiTbTVsYrIMuD0I3n8vvf46yuTwMPXpkSneClzg6DzFinIqq402Jf/64&#13;&#10;Pssw0obwivSCsxIfmcaX248fNqMsWCxa0VdMITDCdTHKErfGyCIING3ZQPS5kIzDYS3UQAwsVRNU&#13;&#10;ioxgfeiDOAwvglGoSipBmdawe+UP8dbZr2tGzU1da2ZQX2KIzbhRuXFvx2C7IUWjiGw7OoVB3hDF&#13;&#10;QDoOThdTV8QQ9KC6V6aGjiqhRW3OqRgCUdcdZS4HyCYKX2SzU+JBulyaYmzkggnQvuD0ZrP0++Ot&#13;&#10;Ql1V4uQCI04G0Mi5RbAGOKNsCrizU/Je3qppo/Erm++hVgNSArhGq4swj1JHAfJCBwf5uEBmB4Mo&#13;&#10;bEZpnEUgBYWjeJVGeeRFoC0o9eor2n7543eBD2G7CWykS2CjhHLST8T0vxG7b4lkTghtaczE1jOx&#13;&#10;O6gzwpueoWTtqbl7CzJdaKD3nNfZKsnt7xQY7K1T0AHQROEqzDyZmVycr9NkIhdlee59LQRIIZU2&#13;&#10;OyYGZCclVhCVs04ev2kD2sHV+YqNped25OK663t/ancA5ByunZnD/uDqYyoHXexFdQQCrVC/bqDz&#13;&#10;616MJRbTDNvHAHzbU4z6rxzI276bJ2qe7OeJMv1n4brTR/PpwYi6c+Fa/97bFBZIakvyPbSFd8t3&#13;&#10;w4m2Tg/rHmrgr7VdJ1nupT3L0mQVP9c2jaM08U3x/tIuNfu/pXVNDC+dK9XpVbZP6enalcLTf8f2&#13;&#10;NwAAAP//AwBQSwMEFAAGAAgAAAAhAGU5SZXeAAAACAEAAA8AAABkcnMvZG93bnJldi54bWxMj81O&#13;&#10;wzAQhO9IvIO1SNyo3QgqlMap+FG5lEolwN2JlyQQr6PYTQJPz8IFLiOtRjM7X7aZXSdGHELrScNy&#13;&#10;oUAgVd62VGt4ed5eXIMI0ZA1nSfU8IkBNvnpSWZS6yd6wrGIteASCqnR0MTYp1KGqkFnwsL3SOy9&#13;&#10;+cGZyOdQSzuYictdJxOlVtKZlvhDY3q8a7D6KI5Ow+3rody+78tV8bjs3Pi1m3YP+1rr87P5fs1y&#13;&#10;swYRcY5/Cfhh4P2Q87DSH8kG0Wlgmvir7CXJFYhSw6VSIPNM/gfIvwEAAP//AwBQSwECLQAUAAYA&#13;&#10;CAAAACEAtoM4kv4AAADhAQAAEwAAAAAAAAAAAAAAAAAAAAAAW0NvbnRlbnRfVHlwZXNdLnhtbFBL&#13;&#10;AQItABQABgAIAAAAIQA4/SH/1gAAAJQBAAALAAAAAAAAAAAAAAAAAC8BAABfcmVscy8ucmVsc1BL&#13;&#10;AQItABQABgAIAAAAIQC8Lwn2WwIAAIMGAAAOAAAAAAAAAAAAAAAAAC4CAABkcnMvZTJvRG9jLnht&#13;&#10;bFBLAQItABQABgAIAAAAIQBlOUmV3gAAAAgBAAAPAAAAAAAAAAAAAAAAALUEAABkcnMvZG93bnJl&#13;&#10;di54bWxQSwUGAAAAAAQABADzAAAAwAUAAAAA&#13;&#10;">
                      <v:rect id="Rectangle 37" o:spid="_x0000_s1036" style="position:absolute;left:-53746;top:10508;width:297430;height:189937;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HvzyQAAAOAAAAAPAAAAZHJzL2Rvd25yZXYueG1sRI9ba8JA&#13;&#10;FITfC/6H5Qh9qxvbUiW6CdJS0pcKXvHxmD25YPZsml01/ffdguDLwDDMN8w87U0jLtS52rKC8SgC&#13;&#10;QZxbXXOpYLv5fJqCcB5ZY2OZFPySgzQZPMwx1vbKK7qsfSkChF2MCirv21hKl1dk0I1sSxyywnYG&#13;&#10;fbBdKXWH1wA3jXyOojdpsOawUGFL7xXlp/XZKNiNN+d95pZHPhQ/k9dvny2LMlPqcdh/zIIsZiA8&#13;&#10;9f7euCG+tIKXCfwfCmdAJn8AAAD//wMAUEsBAi0AFAAGAAgAAAAhANvh9svuAAAAhQEAABMAAAAA&#13;&#10;AAAAAAAAAAAAAAAAAFtDb250ZW50X1R5cGVzXS54bWxQSwECLQAUAAYACAAAACEAWvQsW78AAAAV&#13;&#10;AQAACwAAAAAAAAAAAAAAAAAfAQAAX3JlbHMvLnJlbHNQSwECLQAUAAYACAAAACEAhoh788kAAADg&#13;&#10;AAAADwAAAAAAAAAAAAAAAAAHAgAAZHJzL2Rvd25yZXYueG1sUEsFBgAAAAADAAMAtwAAAP0CAAAA&#13;&#10;AA==&#13;&#10;" filled="f" stroked="f">
                        <v:textbox inset="0,0,0,0">
                          <w:txbxContent>
                            <w:p w14:paraId="18D73E94" w14:textId="77777777" w:rsidR="00EB5C58" w:rsidRPr="007E68D8" w:rsidRDefault="00EB5C58" w:rsidP="00EB5C58">
                              <w:pPr>
                                <w:spacing w:after="160" w:line="259" w:lineRule="auto"/>
                                <w:ind w:left="0" w:right="0" w:firstLine="0"/>
                                <w:rPr>
                                  <w:rFonts w:ascii="Helvetica" w:hAnsi="Helvetica"/>
                                </w:rPr>
                              </w:pPr>
                              <w:r w:rsidRPr="007E68D8">
                                <w:rPr>
                                  <w:rFonts w:ascii="Helvetica" w:hAnsi="Helvetica"/>
                                  <w:sz w:val="22"/>
                                </w:rPr>
                                <w:t xml:space="preserve">JA </w:t>
                              </w:r>
                            </w:p>
                          </w:txbxContent>
                        </v:textbox>
                      </v:rect>
                      <v:rect id="Rectangle 38" o:spid="_x0000_s1037" style="position:absolute;left:73896;top:-84352;width:42143;height:189937;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F++ByQAAAOAAAAAPAAAAZHJzL2Rvd25yZXYueG1sRI9NSwNB&#13;&#10;DIbvgv9hiODNztaKlm2nRSxlvVjoJz2mO9kP3Mlsd6bt+u/NQfASeAnvkzzTee8adaUu1J4NDAcJ&#13;&#10;KOLc25pLA7vt8mkMKkRki41nMvBDAeaz+7spptbfeE3XTSyVQDikaKCKsU21DnlFDsPAt8SyK3zn&#13;&#10;MErsSm07vAncNfo5SV61w5rlQoUtfVSUf28uzsB+uL0csrA68bE4v718xWxVlJkxjw/9YiLjfQIq&#13;&#10;Uh//G3+IT2tgJB+LkMiAnv0CAAD//wMAUEsBAi0AFAAGAAgAAAAhANvh9svuAAAAhQEAABMAAAAA&#13;&#10;AAAAAAAAAAAAAAAAAFtDb250ZW50X1R5cGVzXS54bWxQSwECLQAUAAYACAAAACEAWvQsW78AAAAV&#13;&#10;AQAACwAAAAAAAAAAAAAAAAAfAQAAX3JlbHMvLnJlbHNQSwECLQAUAAYACAAAACEA9xfvgckAAADg&#13;&#10;AAAADwAAAAAAAAAAAAAAAAAHAgAAZHJzL2Rvd25yZXYueG1sUEsFBgAAAAADAAMAtwAAAP0CAAAA&#13;&#10;AA==&#13;&#10;" filled="f" stroked="f">
                        <v:textbox inset="0,0,0,0">
                          <w:txbxContent>
                            <w:p w14:paraId="54687398" w14:textId="77777777" w:rsidR="00EB5C58" w:rsidRDefault="00EB5C58" w:rsidP="00EB5C58">
                              <w:pPr>
                                <w:spacing w:after="160" w:line="259" w:lineRule="auto"/>
                                <w:ind w:left="0" w:right="0" w:firstLine="0"/>
                              </w:pPr>
                              <w:r>
                                <w:rPr>
                                  <w:sz w:val="22"/>
                                </w:rPr>
                                <w:t xml:space="preserve"> </w:t>
                              </w:r>
                            </w:p>
                          </w:txbxContent>
                        </v:textbox>
                      </v:rect>
                      <w10:anchorlock/>
                    </v:group>
                  </w:pict>
                </mc:Fallback>
              </mc:AlternateContent>
            </w:r>
          </w:p>
        </w:tc>
        <w:tc>
          <w:tcPr>
            <w:tcW w:w="720" w:type="dxa"/>
            <w:tcBorders>
              <w:bottom w:val="single" w:sz="8" w:space="0" w:color="BFBFBF" w:themeColor="background1" w:themeShade="BF"/>
            </w:tcBorders>
            <w:shd w:val="clear" w:color="auto" w:fill="D9D9D9" w:themeFill="background1" w:themeFillShade="D9"/>
          </w:tcPr>
          <w:p w14:paraId="6A39D890" w14:textId="77777777" w:rsidR="00EB5C58" w:rsidRPr="00C13A07" w:rsidRDefault="00EB5C58" w:rsidP="00D65B34">
            <w:pPr>
              <w:spacing w:after="0" w:line="259" w:lineRule="auto"/>
              <w:ind w:left="29" w:right="0" w:firstLine="0"/>
              <w:rPr>
                <w:rFonts w:ascii="Helvetica" w:hAnsi="Helvetica"/>
                <w:b/>
                <w:color w:val="000000" w:themeColor="text1"/>
                <w:sz w:val="22"/>
              </w:rPr>
            </w:pPr>
            <w:r w:rsidRPr="00C13A07">
              <w:rPr>
                <w:rFonts w:ascii="Helvetica" w:hAnsi="Helvetica"/>
                <w:b/>
                <w:noProof/>
                <w:color w:val="000000" w:themeColor="text1"/>
                <w:sz w:val="22"/>
              </w:rPr>
              <mc:AlternateContent>
                <mc:Choice Requires="wpg">
                  <w:drawing>
                    <wp:inline distT="0" distB="0" distL="0" distR="0" wp14:anchorId="64D96D9E" wp14:editId="044F2CAE">
                      <wp:extent cx="104003" cy="436081"/>
                      <wp:effectExtent l="0" t="0" r="0" b="0"/>
                      <wp:docPr id="39" name="Group 39"/>
                      <wp:cNvGraphicFramePr/>
                      <a:graphic xmlns:a="http://schemas.openxmlformats.org/drawingml/2006/main">
                        <a:graphicData uri="http://schemas.microsoft.com/office/word/2010/wordprocessingGroup">
                          <wpg:wgp>
                            <wpg:cNvGrpSpPr/>
                            <wpg:grpSpPr>
                              <a:xfrm rot="1349505">
                                <a:off x="0" y="0"/>
                                <a:ext cx="104003" cy="436081"/>
                                <a:chOff x="0" y="0"/>
                                <a:chExt cx="104003" cy="436081"/>
                              </a:xfrm>
                            </wpg:grpSpPr>
                            <wps:wsp>
                              <wps:cNvPr id="40" name="Rectangle 40"/>
                              <wps:cNvSpPr/>
                              <wps:spPr>
                                <a:xfrm rot="-5399999">
                                  <a:off x="-206112" y="91645"/>
                                  <a:ext cx="550548" cy="138323"/>
                                </a:xfrm>
                                <a:prstGeom prst="rect">
                                  <a:avLst/>
                                </a:prstGeom>
                                <a:ln>
                                  <a:noFill/>
                                </a:ln>
                              </wps:spPr>
                              <wps:txbx>
                                <w:txbxContent>
                                  <w:p w14:paraId="718AB0B6" w14:textId="77777777" w:rsidR="00EB5C58" w:rsidRPr="007E68D8" w:rsidRDefault="00EB5C58" w:rsidP="00EB5C58">
                                    <w:pPr>
                                      <w:spacing w:after="160" w:line="259" w:lineRule="auto"/>
                                      <w:ind w:left="0" w:right="0" w:firstLine="0"/>
                                      <w:rPr>
                                        <w:rFonts w:ascii="Helvetica" w:hAnsi="Helvetica"/>
                                        <w:sz w:val="22"/>
                                      </w:rPr>
                                    </w:pPr>
                                    <w:r>
                                      <w:rPr>
                                        <w:rFonts w:ascii="Helvetica" w:hAnsi="Helvetica"/>
                                        <w:sz w:val="22"/>
                                      </w:rPr>
                                      <w:t xml:space="preserve"> Z TEIL</w:t>
                                    </w:r>
                                  </w:p>
                                  <w:p w14:paraId="70AA368B" w14:textId="77777777" w:rsidR="00EB5C58" w:rsidRPr="007E68D8" w:rsidRDefault="00EB5C58" w:rsidP="00EB5C58">
                                    <w:pPr>
                                      <w:spacing w:after="160" w:line="259" w:lineRule="auto"/>
                                      <w:ind w:left="0" w:right="0" w:firstLine="0"/>
                                      <w:rPr>
                                        <w:rFonts w:ascii="Helvetica" w:hAnsi="Helvetica"/>
                                        <w:sz w:val="22"/>
                                      </w:rPr>
                                    </w:pPr>
                                  </w:p>
                                </w:txbxContent>
                              </wps:txbx>
                              <wps:bodyPr horzOverflow="overflow" vert="horz" lIns="0" tIns="0" rIns="0" bIns="0" rtlCol="0">
                                <a:noAutofit/>
                              </wps:bodyPr>
                            </wps:wsp>
                            <wps:wsp>
                              <wps:cNvPr id="41" name="Rectangle 41"/>
                              <wps:cNvSpPr/>
                              <wps:spPr>
                                <a:xfrm rot="-5399999">
                                  <a:off x="53815" y="-61430"/>
                                  <a:ext cx="30692" cy="138323"/>
                                </a:xfrm>
                                <a:prstGeom prst="rect">
                                  <a:avLst/>
                                </a:prstGeom>
                                <a:ln>
                                  <a:noFill/>
                                </a:ln>
                              </wps:spPr>
                              <wps:txbx>
                                <w:txbxContent>
                                  <w:p w14:paraId="619ABABE" w14:textId="77777777" w:rsidR="00EB5C58" w:rsidRPr="007E68D8" w:rsidRDefault="00EB5C58" w:rsidP="00EB5C58">
                                    <w:pPr>
                                      <w:spacing w:after="160" w:line="259" w:lineRule="auto"/>
                                      <w:ind w:left="0" w:right="0" w:firstLine="0"/>
                                      <w:rPr>
                                        <w:rFonts w:ascii="Helvetica" w:hAnsi="Helvetica"/>
                                        <w:sz w:val="22"/>
                                      </w:rPr>
                                    </w:pPr>
                                    <w:r w:rsidRPr="007E68D8">
                                      <w:rPr>
                                        <w:rFonts w:ascii="Helvetica" w:hAnsi="Helvetica"/>
                                        <w:sz w:val="22"/>
                                      </w:rPr>
                                      <w:t xml:space="preserve"> </w:t>
                                    </w:r>
                                  </w:p>
                                </w:txbxContent>
                              </wps:txbx>
                              <wps:bodyPr horzOverflow="overflow" vert="horz" lIns="0" tIns="0" rIns="0" bIns="0" rtlCol="0">
                                <a:noAutofit/>
                              </wps:bodyPr>
                            </wps:wsp>
                          </wpg:wgp>
                        </a:graphicData>
                      </a:graphic>
                    </wp:inline>
                  </w:drawing>
                </mc:Choice>
                <mc:Fallback>
                  <w:pict>
                    <v:group w14:anchorId="64D96D9E" id="Group 39" o:spid="_x0000_s1038" style="width:8.2pt;height:34.35pt;rotation:1474019fd;mso-position-horizontal-relative:char;mso-position-vertical-relative:line" coordsize="104003,436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dilXwIAAIQGAAAOAAAAZHJzL2Uyb0RvYy54bWzElW1v2yAQx99P2ndAvE9sx3aUWHGqaV2j&#13;&#10;SdNatdsHIBg/SBgQkNjZp9+BH9q106R10poX6ODwcff7H2R31bccnZk2jRQ5jpYhRkxQWTSiyvH3&#13;&#10;bzeLDUbGElEQLgXL8YUZfLV//27XqYytZC15wTSCIMJkncpxba3KgsDQmrXELKViApyl1C2xMNVV&#13;&#10;UGjSQfSWB6swXAed1IXSkjJjYPV6cOK9j1+WjNrbsjTMIp5jyM36Ufvx6MZgvyNZpYmqGzqmQV6R&#13;&#10;RUsaAYfOoa6JJeikmxeh2oZqaWRpl1S2gSzLhjJfA1QThc+qOWh5Ur6WKusqNWMCtM84vTos/Xq+&#13;&#10;06gpchxvMRKkBY38sQjmAKdTVQZ7Dlo9qDs9LlTDzNXbl7pFWgLXKE62aZh6ClAX6j3kywyZ9RZR&#13;&#10;WIzCJAxjjCi4kngdbqJBBFqDUi++ovWnP34XDCnsd4HLdE6sU9BO5pGY+TdiDzVRzAthHI2RWAIN&#13;&#10;NRC7hz4jouIMwZqH5PfNyExmgN6vvBZpvHW/p8AWq3AdRSuMgM02WifpgGZClwLfBC6UQxfFm3gV&#13;&#10;O/+MgGRKG3tgskXOyLGGtHx4cv5i7LB12uKS4cKNQt40nA9etwIkp3ydZftj7xtkM1V2lMUFENRS&#13;&#10;/7iFq19y2eVYjhZ2rwGc7bwY8c8C0LuLNxl6Mo6ToS3/KP31HLL5cLKybHy67vzhtDEt0NT15P8Q&#13;&#10;N/qNuL5V3fHQBH8tbhpvotRLu1hHSTy+PZO2cbjegvBvI+141SfYbyetv8Xw1PmuHp9l95Y+nftW&#13;&#10;ePzz2P8EAAD//wMAUEsDBBQABgAIAAAAIQA9F+wf3QAAAAgBAAAPAAAAZHJzL2Rvd25yZXYueG1s&#13;&#10;TI/NbsIwEITvlXgHa5G4FacVSlHIBvVHKFwJqOrRxNskJV5HsQkpT1/TS3sZaTWa2fnS9WhaMVDv&#13;&#10;GssID/MIBHFpdcMVwmG/uV+CcF6xVq1lQvgmB+tscpeqRNsL72gofCVCCbtEIdTed4mUrqzJKDe3&#13;&#10;HXHwPm1vlA9nX0ndq0soN618jKJYGtVw+FCrjl5rKk/F2SBco+0mv56GA+f77Xte8O5Dfr0gzqbj&#13;&#10;2yrI8wqEp9H/JeDGEPZDFoYd7Zm1Ey1CoPG/evPiBYgjQrx8Apml8j9A9gMAAP//AwBQSwECLQAU&#13;&#10;AAYACAAAACEAtoM4kv4AAADhAQAAEwAAAAAAAAAAAAAAAAAAAAAAW0NvbnRlbnRfVHlwZXNdLnht&#13;&#10;bFBLAQItABQABgAIAAAAIQA4/SH/1gAAAJQBAAALAAAAAAAAAAAAAAAAAC8BAABfcmVscy8ucmVs&#13;&#10;c1BLAQItABQABgAIAAAAIQAtHdilXwIAAIQGAAAOAAAAAAAAAAAAAAAAAC4CAABkcnMvZTJvRG9j&#13;&#10;LnhtbFBLAQItABQABgAIAAAAIQA9F+wf3QAAAAgBAAAPAAAAAAAAAAAAAAAAALkEAABkcnMvZG93&#13;&#10;bnJldi54bWxQSwUGAAAAAAQABADzAAAAwwUAAAAA&#13;&#10;">
                      <v:rect id="Rectangle 40" o:spid="_x0000_s1039" style="position:absolute;left:-206112;top:91645;width:550548;height:138323;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5D6yAAAAOAAAAAPAAAAZHJzL2Rvd25yZXYueG1sRI/LagJB&#13;&#10;EEX3Qv6hqYA77TFIIqOthASZbCLEFy7L6ZoHma6eTLc6+fvUIuCm4FLcczmLVe8adaUu1J4NTMYJ&#13;&#10;KOLc25pLA/vdejQDFSKyxcYzGfilAKvlw2CBqfU3/qLrNpZKIBxSNFDF2KZah7wih2HsW2L5Fb5z&#13;&#10;GCV2pbYd3gTuGv2UJM/aYc2yUGFLbxXl39uLM3CY7C7HLGzOfCp+XqafMdsUZWbM8LF/n8t5nYOK&#13;&#10;1Md74x/xYQ1MRUGERAb08g8AAP//AwBQSwECLQAUAAYACAAAACEA2+H2y+4AAACFAQAAEwAAAAAA&#13;&#10;AAAAAAAAAAAAAAAAW0NvbnRlbnRfVHlwZXNdLnhtbFBLAQItABQABgAIAAAAIQBa9CxbvwAAABUB&#13;&#10;AAALAAAAAAAAAAAAAAAAAB8BAABfcmVscy8ucmVsc1BLAQItABQABgAIAAAAIQBRZ5D6yAAAAOAA&#13;&#10;AAAPAAAAAAAAAAAAAAAAAAcCAABkcnMvZG93bnJldi54bWxQSwUGAAAAAAMAAwC3AAAA/AIAAAAA&#13;&#10;" filled="f" stroked="f">
                        <v:textbox inset="0,0,0,0">
                          <w:txbxContent>
                            <w:p w14:paraId="718AB0B6" w14:textId="77777777" w:rsidR="00EB5C58" w:rsidRPr="007E68D8" w:rsidRDefault="00EB5C58" w:rsidP="00EB5C58">
                              <w:pPr>
                                <w:spacing w:after="160" w:line="259" w:lineRule="auto"/>
                                <w:ind w:left="0" w:right="0" w:firstLine="0"/>
                                <w:rPr>
                                  <w:rFonts w:ascii="Helvetica" w:hAnsi="Helvetica"/>
                                  <w:sz w:val="22"/>
                                </w:rPr>
                              </w:pPr>
                              <w:r>
                                <w:rPr>
                                  <w:rFonts w:ascii="Helvetica" w:hAnsi="Helvetica"/>
                                  <w:sz w:val="22"/>
                                </w:rPr>
                                <w:t xml:space="preserve"> Z TEIL</w:t>
                              </w:r>
                            </w:p>
                            <w:p w14:paraId="70AA368B" w14:textId="77777777" w:rsidR="00EB5C58" w:rsidRPr="007E68D8" w:rsidRDefault="00EB5C58" w:rsidP="00EB5C58">
                              <w:pPr>
                                <w:spacing w:after="160" w:line="259" w:lineRule="auto"/>
                                <w:ind w:left="0" w:right="0" w:firstLine="0"/>
                                <w:rPr>
                                  <w:rFonts w:ascii="Helvetica" w:hAnsi="Helvetica"/>
                                  <w:sz w:val="22"/>
                                </w:rPr>
                              </w:pPr>
                            </w:p>
                          </w:txbxContent>
                        </v:textbox>
                      </v:rect>
                      <v:rect id="Rectangle 41" o:spid="_x0000_s1040" style="position:absolute;left:53815;top:-61430;width:30692;height:138323;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VhyQAAAOAAAAAPAAAAZHJzL2Rvd25yZXYueG1sRI9Pa8JA&#13;&#10;FMTvQr/D8gq96SZFWonZiCglXhSqtvT4mn35g9m3aXbV9Nu7QqGXgWGY3zDpYjCtuFDvGssK4kkE&#13;&#10;griwuuFKwfHwNp6BcB5ZY2uZFPySg0X2MEox0fbK73TZ+0oECLsEFdTed4mUrqjJoJvYjjhkpe0N&#13;&#10;+mD7SuoerwFuWvkcRS/SYMNhocaOVjUVp/3ZKPiID+fP3O2++av8eZ1ufb4rq1ypp8dhPQ+ynIPw&#13;&#10;NPj/xh9ioxVMY7gfCmdAZjcAAAD//wMAUEsBAi0AFAAGAAgAAAAhANvh9svuAAAAhQEAABMAAAAA&#13;&#10;AAAAAAAAAAAAAAAAAFtDb250ZW50X1R5cGVzXS54bWxQSwECLQAUAAYACAAAACEAWvQsW78AAAAV&#13;&#10;AQAACwAAAAAAAAAAAAAAAAAfAQAAX3JlbHMvLnJlbHNQSwECLQAUAAYACAAAACEAPis1YckAAADg&#13;&#10;AAAADwAAAAAAAAAAAAAAAAAHAgAAZHJzL2Rvd25yZXYueG1sUEsFBgAAAAADAAMAtwAAAP0CAAAA&#13;&#10;AA==&#13;&#10;" filled="f" stroked="f">
                        <v:textbox inset="0,0,0,0">
                          <w:txbxContent>
                            <w:p w14:paraId="619ABABE" w14:textId="77777777" w:rsidR="00EB5C58" w:rsidRPr="007E68D8" w:rsidRDefault="00EB5C58" w:rsidP="00EB5C58">
                              <w:pPr>
                                <w:spacing w:after="160" w:line="259" w:lineRule="auto"/>
                                <w:ind w:left="0" w:right="0" w:firstLine="0"/>
                                <w:rPr>
                                  <w:rFonts w:ascii="Helvetica" w:hAnsi="Helvetica"/>
                                  <w:sz w:val="22"/>
                                </w:rPr>
                              </w:pPr>
                              <w:r w:rsidRPr="007E68D8">
                                <w:rPr>
                                  <w:rFonts w:ascii="Helvetica" w:hAnsi="Helvetica"/>
                                  <w:sz w:val="22"/>
                                </w:rPr>
                                <w:t xml:space="preserve"> </w:t>
                              </w:r>
                            </w:p>
                          </w:txbxContent>
                        </v:textbox>
                      </v:rect>
                      <w10:anchorlock/>
                    </v:group>
                  </w:pict>
                </mc:Fallback>
              </mc:AlternateContent>
            </w:r>
          </w:p>
        </w:tc>
        <w:tc>
          <w:tcPr>
            <w:tcW w:w="720" w:type="dxa"/>
            <w:tcBorders>
              <w:bottom w:val="single" w:sz="8" w:space="0" w:color="BFBFBF" w:themeColor="background1" w:themeShade="BF"/>
            </w:tcBorders>
            <w:shd w:val="clear" w:color="auto" w:fill="D9D9D9" w:themeFill="background1" w:themeFillShade="D9"/>
            <w:vAlign w:val="bottom"/>
          </w:tcPr>
          <w:p w14:paraId="48360C24" w14:textId="77777777" w:rsidR="00EB5C58" w:rsidRPr="00C13A07" w:rsidRDefault="00EB5C58" w:rsidP="00D65B34">
            <w:pPr>
              <w:spacing w:after="0" w:line="259" w:lineRule="auto"/>
              <w:ind w:left="46" w:right="0" w:firstLine="0"/>
              <w:rPr>
                <w:rFonts w:ascii="Helvetica" w:hAnsi="Helvetica"/>
                <w:b/>
                <w:color w:val="000000" w:themeColor="text1"/>
                <w:sz w:val="22"/>
              </w:rPr>
            </w:pPr>
            <w:r w:rsidRPr="00C13A07">
              <w:rPr>
                <w:rFonts w:ascii="Helvetica" w:hAnsi="Helvetica"/>
                <w:b/>
                <w:noProof/>
                <w:color w:val="000000" w:themeColor="text1"/>
                <w:sz w:val="22"/>
              </w:rPr>
              <mc:AlternateContent>
                <mc:Choice Requires="wpg">
                  <w:drawing>
                    <wp:inline distT="0" distB="0" distL="0" distR="0" wp14:anchorId="6C71C05D" wp14:editId="62ED8F9E">
                      <wp:extent cx="404471" cy="405828"/>
                      <wp:effectExtent l="0" t="0" r="0" b="0"/>
                      <wp:docPr id="42" name="Group 42"/>
                      <wp:cNvGraphicFramePr/>
                      <a:graphic xmlns:a="http://schemas.openxmlformats.org/drawingml/2006/main">
                        <a:graphicData uri="http://schemas.microsoft.com/office/word/2010/wordprocessingGroup">
                          <wpg:wgp>
                            <wpg:cNvGrpSpPr/>
                            <wpg:grpSpPr>
                              <a:xfrm rot="1560914">
                                <a:off x="0" y="0"/>
                                <a:ext cx="404471" cy="405828"/>
                                <a:chOff x="-1" y="-250654"/>
                                <a:chExt cx="404471" cy="405828"/>
                              </a:xfrm>
                            </wpg:grpSpPr>
                            <wps:wsp>
                              <wps:cNvPr id="43" name="Rectangle 43"/>
                              <wps:cNvSpPr/>
                              <wps:spPr>
                                <a:xfrm rot="16200001">
                                  <a:off x="29215" y="-220082"/>
                                  <a:ext cx="405828" cy="344683"/>
                                </a:xfrm>
                                <a:prstGeom prst="rect">
                                  <a:avLst/>
                                </a:prstGeom>
                                <a:ln>
                                  <a:noFill/>
                                </a:ln>
                              </wps:spPr>
                              <wps:txbx>
                                <w:txbxContent>
                                  <w:p w14:paraId="4327360C" w14:textId="77777777" w:rsidR="00EB5C58" w:rsidRPr="007E68D8" w:rsidRDefault="00EB5C58" w:rsidP="00EB5C58">
                                    <w:pPr>
                                      <w:spacing w:after="160" w:line="259" w:lineRule="auto"/>
                                      <w:ind w:left="0" w:right="0" w:firstLine="0"/>
                                      <w:rPr>
                                        <w:rFonts w:ascii="Helvetica" w:hAnsi="Helvetica"/>
                                      </w:rPr>
                                    </w:pPr>
                                    <w:r>
                                      <w:rPr>
                                        <w:rFonts w:ascii="Helvetica" w:hAnsi="Helvetica"/>
                                      </w:rPr>
                                      <w:t>NEIN</w:t>
                                    </w:r>
                                  </w:p>
                                </w:txbxContent>
                              </wps:txbx>
                              <wps:bodyPr horzOverflow="overflow" vert="horz" lIns="0" tIns="0" rIns="0" bIns="0" rtlCol="0">
                                <a:noAutofit/>
                              </wps:bodyPr>
                            </wps:wsp>
                            <wps:wsp>
                              <wps:cNvPr id="44" name="Rectangle 44"/>
                              <wps:cNvSpPr/>
                              <wps:spPr>
                                <a:xfrm rot="-5399999">
                                  <a:off x="73896" y="-84352"/>
                                  <a:ext cx="42143" cy="189937"/>
                                </a:xfrm>
                                <a:prstGeom prst="rect">
                                  <a:avLst/>
                                </a:prstGeom>
                                <a:ln>
                                  <a:noFill/>
                                </a:ln>
                              </wps:spPr>
                              <wps:txbx>
                                <w:txbxContent>
                                  <w:p w14:paraId="11DA93E7" w14:textId="77777777" w:rsidR="00EB5C58" w:rsidRDefault="00EB5C58" w:rsidP="00EB5C58">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inline>
                  </w:drawing>
                </mc:Choice>
                <mc:Fallback>
                  <w:pict>
                    <v:group w14:anchorId="6C71C05D" id="Group 42" o:spid="_x0000_s1041" style="width:31.85pt;height:31.95pt;rotation:1704934fd;mso-position-horizontal-relative:char;mso-position-vertical-relative:line" coordorigin="-1,-250654" coordsize="404471,4058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dDPagIAAI0GAAAOAAAAZHJzL2Uyb0RvYy54bWzElVtv2yAUx98n7Tsg3hPfHceKU03rGk2a&#13;&#10;1qrdPgCx8UWyAQGJnX36HXDsRNnUh07q8oCAg8/l9z+Qzd3QtehIpWo4y7C3dDGiLOdFw6oM//zx&#13;&#10;sEgwUpqwgrSc0QyfqMJ3248fNr1Iqc9r3hZUInDCVNqLDNdai9RxVF7TjqglF5SBseSyIxqWsnIK&#13;&#10;SXrw3rWO77qx03NZCMlzqhTs3o9GvLX+y5Lm+rEsFdWozTDkpu0o7bg3o7PdkLSSRNRNfk6DvCGL&#13;&#10;jjQMgs6u7okm6CCbP1x1TS654qVe5rxzeFk2ObU1QDWee1PNTvKDsLVUaV+JGROgveH0Zrf59+OT&#13;&#10;RE2R4dDHiJEONLJhEawBTi+qFM7spHgRT/K8UY0rU+9Qyg5JDly9KHbXXmgpQF1osJBPM2Q6aJTD&#13;&#10;ZuiG4crDKAdT6EaJn4wi5DUoZb5agBFsCz9y4yicjF9e/dwZM9luHJPwnF8voKvUBZz6N3AvNRHU&#13;&#10;6qEMlAlcMIF7hnYjrGopCoMRnj03k1OpAog32GJoY9f1rrn5a9+LzhDAmlglSHohaKlZgkEYxokN&#13;&#10;NiMgqZBK7yjvkJlkWEJa1j05flMaNISj0xGTTMvMyPhD07aj1ewAySlfM9PDfrB94tlLY7b2vDgB&#13;&#10;g5rLX4/wBJQt7zPMzzNsXgUIbqwYtV8ZsDcXcJrIabKfJlK3n7m9pmM6nw6al43N9xLtnBeIanrz&#13;&#10;PdQN/6Ku7UoTHrrgVXUXUbA2v2t1V0Gyjkd1kzCIbsX1PWgeq62XrNfByjTSu2nrTW37v7W19xje&#13;&#10;PFv7+X02j+r12vbC5V9k+xsAAP//AwBQSwMEFAAGAAgAAAAhAEFBpIvdAAAACAEAAA8AAABkcnMv&#13;&#10;ZG93bnJldi54bWxMj81OwzAQhO9IvIO1SNyoU5ACpHEqflQupRIEuDvxkgTsdRS7SeDp2XKBy6xW&#13;&#10;o52dL1/PzooRh9B5UrBcJCCQam86ahS8vmzOrkCEqMlo6wkVfGGAdXF8lOvM+ImecSxjIziEQqYV&#13;&#10;tDH2mZShbtHpsPA9EnvvfnA68jo00gx64nBn5XmSpNLpjvhDq3u8a7H+LPdOwe3bU7X52FVp+bi0&#13;&#10;bvzeTtuHXaPU6cl8v2K5WYGIOMe/CzgwcH8ouFjl92SCsAqYJv4qe+nFJYjqMK9BFrn8D1D8AAAA&#13;&#10;//8DAFBLAQItABQABgAIAAAAIQC2gziS/gAAAOEBAAATAAAAAAAAAAAAAAAAAAAAAABbQ29udGVu&#13;&#10;dF9UeXBlc10ueG1sUEsBAi0AFAAGAAgAAAAhADj9If/WAAAAlAEAAAsAAAAAAAAAAAAAAAAALwEA&#13;&#10;AF9yZWxzLy5yZWxzUEsBAi0AFAAGAAgAAAAhAN3d0M9qAgAAjQYAAA4AAAAAAAAAAAAAAAAALgIA&#13;&#10;AGRycy9lMm9Eb2MueG1sUEsBAi0AFAAGAAgAAAAhAEFBpIvdAAAACAEAAA8AAAAAAAAAAAAAAAAA&#13;&#10;xAQAAGRycy9kb3ducmV2LnhtbFBLBQYAAAAABAAEAPMAAADOBQAAAAA=&#13;&#10;">
                      <v:rect id="Rectangle 43" o:spid="_x0000_s1042" style="position:absolute;left:29215;top:-220082;width:405828;height:344683;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Q6NyQAAAOAAAAAPAAAAZHJzL2Rvd25yZXYueG1sRI9ba8JA&#13;&#10;FITfhf6H5RR8042tWIluQmkp8aWCV/p4mj250OzZNLtq+u9dQejLwDDMN8wy7U0jztS52rKCyTgC&#13;&#10;QZxbXXOpYL/7GM1BOI+ssbFMCv7IQZo8DJYYa3vhDZ23vhQBwi5GBZX3bSylyysy6Ma2JQ5ZYTuD&#13;&#10;PtiulLrDS4CbRj5F0UwarDksVNjSW0X5z/ZkFBwmu9Mxc+tv/ip+X6afPlsXZabU8LF/XwR5XYDw&#13;&#10;1Pv/xh2x0gqmz3A7FM6ATK4AAAD//wMAUEsBAi0AFAAGAAgAAAAhANvh9svuAAAAhQEAABMAAAAA&#13;&#10;AAAAAAAAAAAAAAAAAFtDb250ZW50X1R5cGVzXS54bWxQSwECLQAUAAYACAAAACEAWvQsW78AAAAV&#13;&#10;AQAACwAAAAAAAAAAAAAAAAAfAQAAX3JlbHMvLnJlbHNQSwECLQAUAAYACAAAACEAobUOjckAAADg&#13;&#10;AAAADwAAAAAAAAAAAAAAAAAHAgAAZHJzL2Rvd25yZXYueG1sUEsFBgAAAAADAAMAtwAAAP0CAAAA&#13;&#10;AA==&#13;&#10;" filled="f" stroked="f">
                        <v:textbox inset="0,0,0,0">
                          <w:txbxContent>
                            <w:p w14:paraId="4327360C" w14:textId="77777777" w:rsidR="00EB5C58" w:rsidRPr="007E68D8" w:rsidRDefault="00EB5C58" w:rsidP="00EB5C58">
                              <w:pPr>
                                <w:spacing w:after="160" w:line="259" w:lineRule="auto"/>
                                <w:ind w:left="0" w:right="0" w:firstLine="0"/>
                                <w:rPr>
                                  <w:rFonts w:ascii="Helvetica" w:hAnsi="Helvetica"/>
                                </w:rPr>
                              </w:pPr>
                              <w:r>
                                <w:rPr>
                                  <w:rFonts w:ascii="Helvetica" w:hAnsi="Helvetica"/>
                                </w:rPr>
                                <w:t>NEIN</w:t>
                              </w:r>
                            </w:p>
                          </w:txbxContent>
                        </v:textbox>
                      </v:rect>
                      <v:rect id="Rectangle 44" o:spid="_x0000_s1043" style="position:absolute;left:73896;top:-84352;width:42143;height:189937;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Jb5yQAAAOAAAAAPAAAAZHJzL2Rvd25yZXYueG1sRI9Pa8JA&#13;&#10;FMTvQr/D8gq96cYSbInZSGkp8aJQreLxmX35Q7Nv0+yq8dt3C4KXgWGY3zDpYjCtOFPvGssKppMI&#13;&#10;BHFhdcOVgu/t5/gVhPPIGlvLpOBKDhbZwyjFRNsLf9F54ysRIOwSVFB73yVSuqImg25iO+KQlbY3&#13;&#10;6IPtK6l7vAS4aeVzFM2kwYbDQo0dvddU/GxORsFuuj3tc7c+8qH8fYlXPl+XVa7U0+PwMQ/yNgfh&#13;&#10;afD3xg2x1AriGP4PhTMgsz8AAAD//wMAUEsBAi0AFAAGAAgAAAAhANvh9svuAAAAhQEAABMAAAAA&#13;&#10;AAAAAAAAAAAAAAAAAFtDb250ZW50X1R5cGVzXS54bWxQSwECLQAUAAYACAAAACEAWvQsW78AAAAV&#13;&#10;AQAACwAAAAAAAAAAAAAAAAAfAQAAX3JlbHMvLnJlbHNQSwECLQAUAAYACAAAACEALlyW+ckAAADg&#13;&#10;AAAADwAAAAAAAAAAAAAAAAAHAgAAZHJzL2Rvd25yZXYueG1sUEsFBgAAAAADAAMAtwAAAP0CAAAA&#13;&#10;AA==&#13;&#10;" filled="f" stroked="f">
                        <v:textbox inset="0,0,0,0">
                          <w:txbxContent>
                            <w:p w14:paraId="11DA93E7" w14:textId="77777777" w:rsidR="00EB5C58" w:rsidRDefault="00EB5C58" w:rsidP="00EB5C58">
                              <w:pPr>
                                <w:spacing w:after="160" w:line="259" w:lineRule="auto"/>
                                <w:ind w:left="0" w:right="0" w:firstLine="0"/>
                              </w:pPr>
                              <w:r>
                                <w:rPr>
                                  <w:sz w:val="22"/>
                                </w:rPr>
                                <w:t xml:space="preserve"> </w:t>
                              </w:r>
                            </w:p>
                          </w:txbxContent>
                        </v:textbox>
                      </v:rect>
                      <w10:anchorlock/>
                    </v:group>
                  </w:pict>
                </mc:Fallback>
              </mc:AlternateContent>
            </w:r>
          </w:p>
        </w:tc>
      </w:tr>
      <w:tr w:rsidR="000B2454" w:rsidRPr="000B2454" w14:paraId="7A4C55EA" w14:textId="77777777" w:rsidTr="005A1886">
        <w:trPr>
          <w:trHeight w:val="1868"/>
        </w:trPr>
        <w:tc>
          <w:tcPr>
            <w:tcW w:w="7125" w:type="dxa"/>
            <w:gridSpan w:val="2"/>
            <w:shd w:val="clear" w:color="auto" w:fill="BFE3E9"/>
          </w:tcPr>
          <w:p w14:paraId="08E68E1D" w14:textId="77777777" w:rsidR="00E516D2" w:rsidRPr="000B2454" w:rsidRDefault="00296793">
            <w:pPr>
              <w:spacing w:after="0" w:line="259" w:lineRule="auto"/>
              <w:ind w:left="0" w:right="0" w:firstLine="0"/>
              <w:rPr>
                <w:rFonts w:ascii="Helvetica" w:hAnsi="Helvetica"/>
                <w:color w:val="000000" w:themeColor="text1"/>
                <w:sz w:val="22"/>
              </w:rPr>
            </w:pPr>
            <w:r w:rsidRPr="000B2454">
              <w:rPr>
                <w:rFonts w:ascii="Helvetica" w:hAnsi="Helvetica"/>
                <w:color w:val="000000" w:themeColor="text1"/>
                <w:sz w:val="22"/>
              </w:rPr>
              <w:t>Richtlinien zur Kommunikation in der Einrichtung setzen explizit die Erwartung, dass die Kommunikation mit oder über Patienten und Bewohner von Respekt geprägt ist. Dies beinhaltet z.B., dass Patienten nicht nur als Diagnose benannt werden („Die Galle in Zimmer 5</w:t>
            </w:r>
            <w:r w:rsidR="00B6559D" w:rsidRPr="000B2454">
              <w:rPr>
                <w:rFonts w:ascii="Helvetica" w:hAnsi="Helvetica"/>
                <w:color w:val="000000" w:themeColor="text1"/>
                <w:sz w:val="22"/>
              </w:rPr>
              <w:t>“</w:t>
            </w:r>
            <w:r w:rsidRPr="000B2454">
              <w:rPr>
                <w:rFonts w:ascii="Helvetica" w:hAnsi="Helvetica"/>
                <w:color w:val="000000" w:themeColor="text1"/>
                <w:sz w:val="22"/>
              </w:rPr>
              <w:t xml:space="preserve">) und </w:t>
            </w:r>
            <w:r w:rsidR="00D14CB0" w:rsidRPr="000B2454">
              <w:rPr>
                <w:rFonts w:ascii="Helvetica" w:hAnsi="Helvetica"/>
                <w:color w:val="000000" w:themeColor="text1"/>
                <w:sz w:val="22"/>
              </w:rPr>
              <w:t>bei</w:t>
            </w:r>
            <w:r w:rsidRPr="000B2454">
              <w:rPr>
                <w:rFonts w:ascii="Helvetica" w:hAnsi="Helvetica"/>
                <w:color w:val="000000" w:themeColor="text1"/>
                <w:sz w:val="22"/>
              </w:rPr>
              <w:t xml:space="preserve"> der Kommunikation mit Patienten, Bewohnern und Angehörigen möglichst wenig medizinischer Jargon verwendet wird.</w:t>
            </w:r>
            <w:r w:rsidR="00066A7C" w:rsidRPr="000B2454">
              <w:rPr>
                <w:rFonts w:ascii="Helvetica" w:hAnsi="Helvetica"/>
                <w:color w:val="000000" w:themeColor="text1"/>
                <w:sz w:val="22"/>
              </w:rPr>
              <w:t xml:space="preserve"> </w:t>
            </w:r>
          </w:p>
        </w:tc>
        <w:tc>
          <w:tcPr>
            <w:tcW w:w="705" w:type="dxa"/>
            <w:shd w:val="clear" w:color="auto" w:fill="BFE3E9"/>
          </w:tcPr>
          <w:p w14:paraId="0FE69354" w14:textId="77777777" w:rsidR="00E516D2" w:rsidRPr="000B2454" w:rsidRDefault="00066A7C">
            <w:pPr>
              <w:spacing w:after="0" w:line="259" w:lineRule="auto"/>
              <w:ind w:left="1" w:right="0" w:firstLine="0"/>
              <w:rPr>
                <w:rFonts w:ascii="Helvetica" w:hAnsi="Helvetica"/>
                <w:color w:val="000000" w:themeColor="text1"/>
                <w:sz w:val="22"/>
              </w:rPr>
            </w:pPr>
            <w:r w:rsidRPr="000B2454">
              <w:rPr>
                <w:rFonts w:ascii="Helvetica" w:hAnsi="Helvetica"/>
                <w:color w:val="000000" w:themeColor="text1"/>
                <w:sz w:val="22"/>
              </w:rPr>
              <w:t xml:space="preserve"> </w:t>
            </w:r>
          </w:p>
        </w:tc>
        <w:tc>
          <w:tcPr>
            <w:tcW w:w="720" w:type="dxa"/>
            <w:shd w:val="clear" w:color="auto" w:fill="BFE3E9"/>
          </w:tcPr>
          <w:p w14:paraId="1BAEB81D" w14:textId="77777777" w:rsidR="00E516D2" w:rsidRPr="000B2454" w:rsidRDefault="00066A7C">
            <w:pPr>
              <w:spacing w:after="0" w:line="259" w:lineRule="auto"/>
              <w:ind w:left="1" w:right="0" w:firstLine="0"/>
              <w:rPr>
                <w:rFonts w:ascii="Helvetica" w:hAnsi="Helvetica"/>
                <w:color w:val="BFE3E9"/>
                <w:sz w:val="22"/>
              </w:rPr>
            </w:pPr>
            <w:r w:rsidRPr="000B2454">
              <w:rPr>
                <w:rFonts w:ascii="Helvetica" w:hAnsi="Helvetica"/>
                <w:color w:val="BFE3E9"/>
                <w:sz w:val="22"/>
              </w:rPr>
              <w:t xml:space="preserve"> </w:t>
            </w:r>
          </w:p>
        </w:tc>
        <w:tc>
          <w:tcPr>
            <w:tcW w:w="720" w:type="dxa"/>
            <w:shd w:val="clear" w:color="auto" w:fill="BFE3E9"/>
          </w:tcPr>
          <w:p w14:paraId="18D9E5A9" w14:textId="77777777" w:rsidR="00E516D2" w:rsidRPr="000B2454" w:rsidRDefault="00066A7C">
            <w:pPr>
              <w:spacing w:after="0" w:line="259" w:lineRule="auto"/>
              <w:ind w:left="2" w:right="0" w:firstLine="0"/>
              <w:rPr>
                <w:rFonts w:ascii="Helvetica" w:hAnsi="Helvetica"/>
                <w:color w:val="BFE3E9"/>
                <w:sz w:val="22"/>
              </w:rPr>
            </w:pPr>
            <w:r w:rsidRPr="000B2454">
              <w:rPr>
                <w:rFonts w:ascii="Helvetica" w:hAnsi="Helvetica"/>
                <w:color w:val="BFE3E9"/>
                <w:sz w:val="22"/>
              </w:rPr>
              <w:t xml:space="preserve"> </w:t>
            </w:r>
          </w:p>
        </w:tc>
      </w:tr>
      <w:tr w:rsidR="000B2454" w:rsidRPr="000B2454" w14:paraId="58BE802B" w14:textId="77777777" w:rsidTr="005A1886">
        <w:trPr>
          <w:trHeight w:val="1004"/>
        </w:trPr>
        <w:tc>
          <w:tcPr>
            <w:tcW w:w="7115" w:type="dxa"/>
            <w:tcBorders>
              <w:bottom w:val="single" w:sz="8" w:space="0" w:color="BFBFBF" w:themeColor="background1" w:themeShade="BF"/>
            </w:tcBorders>
            <w:shd w:val="clear" w:color="auto" w:fill="auto"/>
          </w:tcPr>
          <w:p w14:paraId="3C8A14F5" w14:textId="77777777" w:rsidR="00F175F0" w:rsidRPr="000B2454" w:rsidRDefault="00F175F0">
            <w:pPr>
              <w:spacing w:after="0" w:line="259" w:lineRule="auto"/>
              <w:ind w:left="0" w:right="0" w:firstLine="0"/>
              <w:rPr>
                <w:rFonts w:ascii="Helvetica" w:hAnsi="Helvetica"/>
                <w:color w:val="000000" w:themeColor="text1"/>
                <w:sz w:val="22"/>
              </w:rPr>
            </w:pPr>
            <w:r w:rsidRPr="000B2454">
              <w:rPr>
                <w:rFonts w:ascii="Helvetica" w:hAnsi="Helvetica"/>
                <w:color w:val="000000" w:themeColor="text1"/>
                <w:sz w:val="22"/>
              </w:rPr>
              <w:t>Die Einrichtung unterstützt Mitarbeitende und andere Betroffene systematisch darin, emotional belastende Erfahrungen wie Trauer und Verlust zu verarbeiten.</w:t>
            </w:r>
          </w:p>
        </w:tc>
        <w:tc>
          <w:tcPr>
            <w:tcW w:w="715" w:type="dxa"/>
            <w:gridSpan w:val="2"/>
            <w:tcBorders>
              <w:bottom w:val="single" w:sz="8" w:space="0" w:color="BFBFBF" w:themeColor="background1" w:themeShade="BF"/>
            </w:tcBorders>
            <w:shd w:val="clear" w:color="auto" w:fill="auto"/>
          </w:tcPr>
          <w:p w14:paraId="1852D37F" w14:textId="77777777" w:rsidR="00F175F0" w:rsidRPr="000B2454" w:rsidRDefault="00F175F0" w:rsidP="00F175F0">
            <w:pPr>
              <w:spacing w:after="0" w:line="259" w:lineRule="auto"/>
              <w:ind w:left="0" w:right="0" w:firstLine="0"/>
              <w:rPr>
                <w:rFonts w:ascii="Helvetica" w:hAnsi="Helvetica"/>
                <w:color w:val="000000" w:themeColor="text1"/>
                <w:sz w:val="22"/>
              </w:rPr>
            </w:pPr>
          </w:p>
        </w:tc>
        <w:tc>
          <w:tcPr>
            <w:tcW w:w="720" w:type="dxa"/>
            <w:tcBorders>
              <w:bottom w:val="single" w:sz="8" w:space="0" w:color="BFBFBF" w:themeColor="background1" w:themeShade="BF"/>
            </w:tcBorders>
            <w:shd w:val="clear" w:color="auto" w:fill="auto"/>
          </w:tcPr>
          <w:p w14:paraId="3C887678" w14:textId="77777777" w:rsidR="00F175F0" w:rsidRPr="000B2454" w:rsidRDefault="00F175F0" w:rsidP="00F175F0">
            <w:pPr>
              <w:spacing w:after="0" w:line="259" w:lineRule="auto"/>
              <w:ind w:left="0" w:right="0" w:firstLine="0"/>
              <w:rPr>
                <w:rFonts w:ascii="Helvetica" w:hAnsi="Helvetica"/>
                <w:color w:val="BFE3E9"/>
                <w:sz w:val="22"/>
              </w:rPr>
            </w:pPr>
          </w:p>
        </w:tc>
        <w:tc>
          <w:tcPr>
            <w:tcW w:w="720" w:type="dxa"/>
            <w:tcBorders>
              <w:bottom w:val="single" w:sz="8" w:space="0" w:color="BFBFBF" w:themeColor="background1" w:themeShade="BF"/>
            </w:tcBorders>
            <w:shd w:val="clear" w:color="auto" w:fill="auto"/>
          </w:tcPr>
          <w:p w14:paraId="5A35B06F" w14:textId="77777777" w:rsidR="00F175F0" w:rsidRPr="000B2454" w:rsidRDefault="00F175F0" w:rsidP="00F175F0">
            <w:pPr>
              <w:spacing w:after="0" w:line="259" w:lineRule="auto"/>
              <w:ind w:left="0" w:right="0" w:firstLine="0"/>
              <w:rPr>
                <w:rFonts w:ascii="Helvetica" w:hAnsi="Helvetica"/>
                <w:color w:val="BFE3E9"/>
                <w:sz w:val="22"/>
              </w:rPr>
            </w:pPr>
          </w:p>
        </w:tc>
      </w:tr>
      <w:tr w:rsidR="000B2454" w:rsidRPr="000B2454" w14:paraId="0E48B7E9" w14:textId="77777777" w:rsidTr="005A1886">
        <w:trPr>
          <w:trHeight w:val="2183"/>
        </w:trPr>
        <w:tc>
          <w:tcPr>
            <w:tcW w:w="7115" w:type="dxa"/>
            <w:shd w:val="clear" w:color="auto" w:fill="BFE3E9"/>
          </w:tcPr>
          <w:p w14:paraId="1F47D667" w14:textId="77777777" w:rsidR="00E516D2" w:rsidRPr="000B2454" w:rsidRDefault="0042637E">
            <w:pPr>
              <w:spacing w:after="0" w:line="259" w:lineRule="auto"/>
              <w:ind w:left="0" w:right="0" w:firstLine="0"/>
              <w:rPr>
                <w:rFonts w:ascii="Helvetica" w:hAnsi="Helvetica"/>
                <w:color w:val="000000" w:themeColor="text1"/>
                <w:sz w:val="22"/>
              </w:rPr>
            </w:pPr>
            <w:r w:rsidRPr="000B2454">
              <w:rPr>
                <w:rFonts w:ascii="Helvetica" w:hAnsi="Helvetica"/>
                <w:color w:val="000000" w:themeColor="text1"/>
                <w:sz w:val="22"/>
              </w:rPr>
              <w:t xml:space="preserve">Die Einrichtung </w:t>
            </w:r>
            <w:r w:rsidR="00D14CB0" w:rsidRPr="000B2454">
              <w:rPr>
                <w:rFonts w:ascii="Helvetica" w:hAnsi="Helvetica"/>
                <w:color w:val="000000" w:themeColor="text1"/>
                <w:sz w:val="22"/>
              </w:rPr>
              <w:t xml:space="preserve">erfragt systematisch, wie </w:t>
            </w:r>
            <w:r w:rsidR="002C3B55" w:rsidRPr="000B2454">
              <w:rPr>
                <w:rFonts w:ascii="Helvetica" w:hAnsi="Helvetica"/>
                <w:color w:val="000000" w:themeColor="text1"/>
                <w:sz w:val="22"/>
              </w:rPr>
              <w:t>Patienten, Bewohnern und Angehörigen</w:t>
            </w:r>
            <w:r w:rsidR="00066A7C" w:rsidRPr="000B2454">
              <w:rPr>
                <w:rFonts w:ascii="Helvetica" w:hAnsi="Helvetica"/>
                <w:color w:val="000000" w:themeColor="text1"/>
                <w:sz w:val="22"/>
              </w:rPr>
              <w:t xml:space="preserve"> </w:t>
            </w:r>
            <w:r w:rsidR="002C3B55" w:rsidRPr="000B2454">
              <w:rPr>
                <w:rFonts w:ascii="Helvetica" w:hAnsi="Helvetica"/>
                <w:color w:val="000000" w:themeColor="text1"/>
                <w:sz w:val="22"/>
              </w:rPr>
              <w:t xml:space="preserve">zwischenmenschlichen Interaktionen erfahren. So werden zum Beispiel Patienten, Bewohner und Angehörige danach gefragt, ob sie sich respektvoll behandelt fühlen, ob ihre Anliegen ernst genommen wurden, und ob sie mitfühlende behandelt wurden. Die Einrichtung sammelt Daten zu diesen Erfahrungen und benutzt diese </w:t>
            </w:r>
            <w:r w:rsidR="00D14CB0" w:rsidRPr="000B2454">
              <w:rPr>
                <w:rFonts w:ascii="Helvetica" w:hAnsi="Helvetica"/>
                <w:color w:val="000000" w:themeColor="text1"/>
                <w:sz w:val="22"/>
              </w:rPr>
              <w:t xml:space="preserve">Daten </w:t>
            </w:r>
            <w:r w:rsidR="002C3B55" w:rsidRPr="000B2454">
              <w:rPr>
                <w:rFonts w:ascii="Helvetica" w:hAnsi="Helvetica"/>
                <w:color w:val="000000" w:themeColor="text1"/>
                <w:sz w:val="22"/>
              </w:rPr>
              <w:t>zur Verbesserung der Versorgung.</w:t>
            </w:r>
            <w:r w:rsidR="00066A7C" w:rsidRPr="000B2454">
              <w:rPr>
                <w:rFonts w:ascii="Helvetica" w:hAnsi="Helvetica"/>
                <w:color w:val="000000" w:themeColor="text1"/>
                <w:sz w:val="22"/>
                <w:vertAlign w:val="superscript"/>
              </w:rPr>
              <w:footnoteReference w:id="1"/>
            </w:r>
            <w:r w:rsidR="00066A7C" w:rsidRPr="000B2454">
              <w:rPr>
                <w:rFonts w:ascii="Helvetica" w:hAnsi="Helvetica"/>
                <w:color w:val="000000" w:themeColor="text1"/>
                <w:sz w:val="22"/>
              </w:rPr>
              <w:t xml:space="preserve"> </w:t>
            </w:r>
          </w:p>
        </w:tc>
        <w:tc>
          <w:tcPr>
            <w:tcW w:w="715" w:type="dxa"/>
            <w:gridSpan w:val="2"/>
            <w:shd w:val="clear" w:color="auto" w:fill="BFE3E9"/>
          </w:tcPr>
          <w:p w14:paraId="21F8ECA9" w14:textId="77777777" w:rsidR="00E516D2" w:rsidRPr="000B2454" w:rsidRDefault="00066A7C">
            <w:pPr>
              <w:spacing w:after="0" w:line="259" w:lineRule="auto"/>
              <w:ind w:left="1" w:right="0" w:firstLine="0"/>
              <w:rPr>
                <w:rFonts w:ascii="Helvetica" w:hAnsi="Helvetica"/>
                <w:color w:val="000000" w:themeColor="text1"/>
                <w:sz w:val="22"/>
              </w:rPr>
            </w:pPr>
            <w:r w:rsidRPr="000B2454">
              <w:rPr>
                <w:rFonts w:ascii="Helvetica" w:hAnsi="Helvetica"/>
                <w:color w:val="000000" w:themeColor="text1"/>
                <w:sz w:val="22"/>
              </w:rPr>
              <w:t xml:space="preserve"> </w:t>
            </w:r>
          </w:p>
        </w:tc>
        <w:tc>
          <w:tcPr>
            <w:tcW w:w="720" w:type="dxa"/>
            <w:shd w:val="clear" w:color="auto" w:fill="BFE3E9"/>
          </w:tcPr>
          <w:p w14:paraId="659BCE8F" w14:textId="77777777" w:rsidR="00E516D2" w:rsidRPr="000B2454" w:rsidRDefault="00066A7C">
            <w:pPr>
              <w:spacing w:after="0" w:line="259" w:lineRule="auto"/>
              <w:ind w:left="1" w:right="0" w:firstLine="0"/>
              <w:rPr>
                <w:rFonts w:ascii="Helvetica" w:hAnsi="Helvetica"/>
                <w:color w:val="BFE3E9"/>
                <w:sz w:val="22"/>
              </w:rPr>
            </w:pPr>
            <w:r w:rsidRPr="000B2454">
              <w:rPr>
                <w:rFonts w:ascii="Helvetica" w:hAnsi="Helvetica"/>
                <w:color w:val="BFE3E9"/>
                <w:sz w:val="22"/>
              </w:rPr>
              <w:t xml:space="preserve"> </w:t>
            </w:r>
          </w:p>
        </w:tc>
        <w:tc>
          <w:tcPr>
            <w:tcW w:w="720" w:type="dxa"/>
            <w:shd w:val="clear" w:color="auto" w:fill="BFE3E9"/>
          </w:tcPr>
          <w:p w14:paraId="25502283" w14:textId="77777777" w:rsidR="00E516D2" w:rsidRPr="000B2454" w:rsidRDefault="00066A7C">
            <w:pPr>
              <w:spacing w:after="0" w:line="259" w:lineRule="auto"/>
              <w:ind w:left="2" w:right="0" w:firstLine="0"/>
              <w:rPr>
                <w:rFonts w:ascii="Helvetica" w:hAnsi="Helvetica"/>
                <w:color w:val="BFE3E9"/>
                <w:sz w:val="22"/>
              </w:rPr>
            </w:pPr>
            <w:r w:rsidRPr="000B2454">
              <w:rPr>
                <w:rFonts w:ascii="Helvetica" w:hAnsi="Helvetica"/>
                <w:color w:val="BFE3E9"/>
                <w:sz w:val="22"/>
              </w:rPr>
              <w:t xml:space="preserve"> </w:t>
            </w:r>
          </w:p>
        </w:tc>
      </w:tr>
      <w:tr w:rsidR="000B2454" w:rsidRPr="000B2454" w14:paraId="24ED1A73" w14:textId="77777777" w:rsidTr="005A1886">
        <w:trPr>
          <w:trHeight w:val="743"/>
        </w:trPr>
        <w:tc>
          <w:tcPr>
            <w:tcW w:w="7115" w:type="dxa"/>
            <w:tcBorders>
              <w:bottom w:val="single" w:sz="8" w:space="0" w:color="BFBFBF" w:themeColor="background1" w:themeShade="BF"/>
            </w:tcBorders>
          </w:tcPr>
          <w:p w14:paraId="16C42197" w14:textId="77777777" w:rsidR="00E516D2" w:rsidRPr="000B2454" w:rsidRDefault="002C3B55">
            <w:pPr>
              <w:spacing w:after="0" w:line="259" w:lineRule="auto"/>
              <w:ind w:left="0" w:right="0" w:firstLine="0"/>
              <w:rPr>
                <w:rFonts w:ascii="Helvetica" w:hAnsi="Helvetica"/>
                <w:color w:val="000000" w:themeColor="text1"/>
                <w:sz w:val="22"/>
              </w:rPr>
            </w:pPr>
            <w:r w:rsidRPr="000B2454">
              <w:rPr>
                <w:rFonts w:ascii="Helvetica" w:hAnsi="Helvetica"/>
                <w:color w:val="000000" w:themeColor="text1"/>
                <w:sz w:val="22"/>
              </w:rPr>
              <w:t>Die Architektur der Einrichtung fördert offene Kommunikation und respektvolles Miteinander.</w:t>
            </w:r>
            <w:r w:rsidR="00066A7C" w:rsidRPr="000B2454">
              <w:rPr>
                <w:rFonts w:ascii="Helvetica" w:hAnsi="Helvetica"/>
                <w:color w:val="000000" w:themeColor="text1"/>
                <w:sz w:val="22"/>
                <w:vertAlign w:val="superscript"/>
              </w:rPr>
              <w:footnoteReference w:id="2"/>
            </w:r>
            <w:r w:rsidR="00066A7C" w:rsidRPr="000B2454">
              <w:rPr>
                <w:rFonts w:ascii="Helvetica" w:hAnsi="Helvetica"/>
                <w:color w:val="000000" w:themeColor="text1"/>
                <w:sz w:val="22"/>
              </w:rPr>
              <w:t xml:space="preserve">  </w:t>
            </w:r>
          </w:p>
        </w:tc>
        <w:tc>
          <w:tcPr>
            <w:tcW w:w="715" w:type="dxa"/>
            <w:gridSpan w:val="2"/>
            <w:tcBorders>
              <w:bottom w:val="single" w:sz="8" w:space="0" w:color="BFBFBF" w:themeColor="background1" w:themeShade="BF"/>
            </w:tcBorders>
          </w:tcPr>
          <w:p w14:paraId="7D495D51" w14:textId="77777777" w:rsidR="00E516D2" w:rsidRPr="000B2454" w:rsidRDefault="00066A7C">
            <w:pPr>
              <w:spacing w:after="0" w:line="259" w:lineRule="auto"/>
              <w:ind w:left="1" w:right="0" w:firstLine="0"/>
              <w:rPr>
                <w:rFonts w:ascii="Helvetica" w:hAnsi="Helvetica"/>
                <w:color w:val="000000" w:themeColor="text1"/>
                <w:sz w:val="22"/>
              </w:rPr>
            </w:pPr>
            <w:r w:rsidRPr="000B2454">
              <w:rPr>
                <w:rFonts w:ascii="Helvetica" w:hAnsi="Helvetica"/>
                <w:color w:val="000000" w:themeColor="text1"/>
                <w:sz w:val="22"/>
              </w:rPr>
              <w:t xml:space="preserve"> </w:t>
            </w:r>
          </w:p>
        </w:tc>
        <w:tc>
          <w:tcPr>
            <w:tcW w:w="720" w:type="dxa"/>
            <w:tcBorders>
              <w:bottom w:val="single" w:sz="8" w:space="0" w:color="BFBFBF" w:themeColor="background1" w:themeShade="BF"/>
            </w:tcBorders>
          </w:tcPr>
          <w:p w14:paraId="028DE6DD" w14:textId="77777777" w:rsidR="00E516D2" w:rsidRPr="000B2454" w:rsidRDefault="00066A7C">
            <w:pPr>
              <w:spacing w:after="0" w:line="259" w:lineRule="auto"/>
              <w:ind w:left="1" w:right="0" w:firstLine="0"/>
              <w:rPr>
                <w:rFonts w:ascii="Helvetica" w:hAnsi="Helvetica"/>
                <w:color w:val="BFE3E9"/>
                <w:sz w:val="22"/>
              </w:rPr>
            </w:pPr>
            <w:r w:rsidRPr="000B2454">
              <w:rPr>
                <w:rFonts w:ascii="Helvetica" w:hAnsi="Helvetica"/>
                <w:color w:val="BFE3E9"/>
                <w:sz w:val="22"/>
              </w:rPr>
              <w:t xml:space="preserve"> </w:t>
            </w:r>
          </w:p>
        </w:tc>
        <w:tc>
          <w:tcPr>
            <w:tcW w:w="720" w:type="dxa"/>
            <w:tcBorders>
              <w:bottom w:val="single" w:sz="8" w:space="0" w:color="BFBFBF" w:themeColor="background1" w:themeShade="BF"/>
            </w:tcBorders>
          </w:tcPr>
          <w:p w14:paraId="18DE5845" w14:textId="77777777" w:rsidR="00E516D2" w:rsidRPr="000B2454" w:rsidRDefault="00066A7C">
            <w:pPr>
              <w:spacing w:after="0" w:line="259" w:lineRule="auto"/>
              <w:ind w:left="2" w:right="0" w:firstLine="0"/>
              <w:rPr>
                <w:rFonts w:ascii="Helvetica" w:hAnsi="Helvetica"/>
                <w:color w:val="BFE3E9"/>
                <w:sz w:val="22"/>
              </w:rPr>
            </w:pPr>
            <w:r w:rsidRPr="000B2454">
              <w:rPr>
                <w:rFonts w:ascii="Helvetica" w:hAnsi="Helvetica"/>
                <w:color w:val="BFE3E9"/>
                <w:sz w:val="22"/>
              </w:rPr>
              <w:t xml:space="preserve"> </w:t>
            </w:r>
          </w:p>
        </w:tc>
      </w:tr>
      <w:tr w:rsidR="000B2454" w:rsidRPr="000B2454" w14:paraId="4A6F0920" w14:textId="77777777" w:rsidTr="005A1886">
        <w:trPr>
          <w:trHeight w:val="859"/>
        </w:trPr>
        <w:tc>
          <w:tcPr>
            <w:tcW w:w="7115" w:type="dxa"/>
            <w:shd w:val="clear" w:color="auto" w:fill="BFE3E9"/>
          </w:tcPr>
          <w:p w14:paraId="371C6DEB" w14:textId="77777777" w:rsidR="00E516D2" w:rsidRPr="000B2454" w:rsidRDefault="002C3B55">
            <w:pPr>
              <w:spacing w:after="0" w:line="259" w:lineRule="auto"/>
              <w:ind w:left="0" w:right="0" w:firstLine="0"/>
              <w:rPr>
                <w:rFonts w:ascii="Helvetica" w:hAnsi="Helvetica"/>
                <w:color w:val="000000" w:themeColor="text1"/>
                <w:sz w:val="22"/>
              </w:rPr>
            </w:pPr>
            <w:r w:rsidRPr="000B2454">
              <w:rPr>
                <w:rFonts w:ascii="Helvetica" w:hAnsi="Helvetica"/>
                <w:color w:val="000000" w:themeColor="text1"/>
                <w:sz w:val="22"/>
              </w:rPr>
              <w:t xml:space="preserve">Die Einrichtung untersucht systematisch, ob die Trainingsangebote zu mitfühlender Kommunikation effektiv sind, und nutzt diese Daten zur Verbesserung der Trainingsangebote. </w:t>
            </w:r>
            <w:r w:rsidR="00066A7C" w:rsidRPr="000B2454">
              <w:rPr>
                <w:rFonts w:ascii="Helvetica" w:hAnsi="Helvetica"/>
                <w:color w:val="000000" w:themeColor="text1"/>
                <w:sz w:val="22"/>
              </w:rPr>
              <w:t xml:space="preserve">   </w:t>
            </w:r>
          </w:p>
        </w:tc>
        <w:tc>
          <w:tcPr>
            <w:tcW w:w="715" w:type="dxa"/>
            <w:gridSpan w:val="2"/>
            <w:shd w:val="clear" w:color="auto" w:fill="BFE3E9"/>
          </w:tcPr>
          <w:p w14:paraId="58B1966E" w14:textId="77777777" w:rsidR="00E516D2" w:rsidRPr="000B2454" w:rsidRDefault="00066A7C">
            <w:pPr>
              <w:spacing w:after="0" w:line="259" w:lineRule="auto"/>
              <w:ind w:left="1" w:right="0" w:firstLine="0"/>
              <w:rPr>
                <w:rFonts w:ascii="Helvetica" w:hAnsi="Helvetica"/>
                <w:color w:val="000000" w:themeColor="text1"/>
                <w:sz w:val="22"/>
              </w:rPr>
            </w:pPr>
            <w:r w:rsidRPr="000B2454">
              <w:rPr>
                <w:rFonts w:ascii="Helvetica" w:hAnsi="Helvetica"/>
                <w:color w:val="000000" w:themeColor="text1"/>
                <w:sz w:val="22"/>
              </w:rPr>
              <w:t xml:space="preserve"> </w:t>
            </w:r>
          </w:p>
        </w:tc>
        <w:tc>
          <w:tcPr>
            <w:tcW w:w="720" w:type="dxa"/>
            <w:shd w:val="clear" w:color="auto" w:fill="BFE3E9"/>
          </w:tcPr>
          <w:p w14:paraId="2FE4CD6F" w14:textId="77777777" w:rsidR="00E516D2" w:rsidRPr="000B2454" w:rsidRDefault="00066A7C">
            <w:pPr>
              <w:spacing w:after="0" w:line="259" w:lineRule="auto"/>
              <w:ind w:left="1" w:right="0" w:firstLine="0"/>
              <w:rPr>
                <w:rFonts w:ascii="Helvetica" w:hAnsi="Helvetica"/>
                <w:color w:val="BFE3E9"/>
                <w:sz w:val="22"/>
              </w:rPr>
            </w:pPr>
            <w:r w:rsidRPr="000B2454">
              <w:rPr>
                <w:rFonts w:ascii="Helvetica" w:hAnsi="Helvetica"/>
                <w:color w:val="BFE3E9"/>
                <w:sz w:val="22"/>
              </w:rPr>
              <w:t xml:space="preserve"> </w:t>
            </w:r>
          </w:p>
        </w:tc>
        <w:tc>
          <w:tcPr>
            <w:tcW w:w="720" w:type="dxa"/>
            <w:shd w:val="clear" w:color="auto" w:fill="BFE3E9"/>
          </w:tcPr>
          <w:p w14:paraId="77A9DC22" w14:textId="77777777" w:rsidR="00E516D2" w:rsidRPr="000B2454" w:rsidRDefault="00066A7C">
            <w:pPr>
              <w:spacing w:after="0" w:line="259" w:lineRule="auto"/>
              <w:ind w:left="2" w:right="0" w:firstLine="0"/>
              <w:rPr>
                <w:rFonts w:ascii="Helvetica" w:hAnsi="Helvetica"/>
                <w:color w:val="BFE3E9"/>
                <w:sz w:val="22"/>
              </w:rPr>
            </w:pPr>
            <w:r w:rsidRPr="000B2454">
              <w:rPr>
                <w:rFonts w:ascii="Helvetica" w:hAnsi="Helvetica"/>
                <w:color w:val="BFE3E9"/>
                <w:sz w:val="22"/>
              </w:rPr>
              <w:t xml:space="preserve"> </w:t>
            </w:r>
          </w:p>
        </w:tc>
      </w:tr>
    </w:tbl>
    <w:p w14:paraId="20BDE55F" w14:textId="77777777" w:rsidR="00E516D2" w:rsidRPr="007E68D8" w:rsidRDefault="00066A7C">
      <w:pPr>
        <w:spacing w:after="19" w:line="259" w:lineRule="auto"/>
        <w:ind w:left="0" w:right="0" w:firstLine="0"/>
        <w:rPr>
          <w:rFonts w:ascii="Helvetica" w:hAnsi="Helvetica"/>
          <w:sz w:val="22"/>
        </w:rPr>
      </w:pPr>
      <w:r w:rsidRPr="007E68D8">
        <w:rPr>
          <w:rFonts w:ascii="Helvetica" w:hAnsi="Helvetica"/>
          <w:sz w:val="22"/>
        </w:rPr>
        <w:t xml:space="preserve"> </w:t>
      </w:r>
    </w:p>
    <w:p w14:paraId="301531B3" w14:textId="77777777" w:rsidR="00E516D2" w:rsidRPr="007E68D8" w:rsidRDefault="00066A7C">
      <w:pPr>
        <w:spacing w:after="0" w:line="259" w:lineRule="auto"/>
        <w:ind w:left="0" w:right="0" w:firstLine="0"/>
        <w:rPr>
          <w:rFonts w:ascii="Helvetica" w:hAnsi="Helvetica"/>
          <w:sz w:val="22"/>
        </w:rPr>
      </w:pPr>
      <w:r w:rsidRPr="007E68D8">
        <w:rPr>
          <w:rFonts w:ascii="Helvetica" w:hAnsi="Helvetica"/>
          <w:sz w:val="22"/>
        </w:rPr>
        <w:t xml:space="preserve"> </w:t>
      </w:r>
      <w:r w:rsidRPr="007E68D8">
        <w:rPr>
          <w:rFonts w:ascii="Helvetica" w:hAnsi="Helvetica"/>
          <w:sz w:val="22"/>
        </w:rPr>
        <w:br w:type="page"/>
      </w:r>
    </w:p>
    <w:tbl>
      <w:tblPr>
        <w:tblStyle w:val="TableGrid"/>
        <w:tblW w:w="9270" w:type="dxa"/>
        <w:tblInd w:w="170" w:type="dxa"/>
        <w:tblCellMar>
          <w:top w:w="45" w:type="dxa"/>
          <w:left w:w="106" w:type="dxa"/>
          <w:right w:w="70" w:type="dxa"/>
        </w:tblCellMar>
        <w:tblLook w:val="04A0" w:firstRow="1" w:lastRow="0" w:firstColumn="1" w:lastColumn="0" w:noHBand="0" w:noVBand="1"/>
      </w:tblPr>
      <w:tblGrid>
        <w:gridCol w:w="1639"/>
        <w:gridCol w:w="2504"/>
        <w:gridCol w:w="5127"/>
      </w:tblGrid>
      <w:tr w:rsidR="00C432D7" w:rsidRPr="007E68D8" w14:paraId="370476E2" w14:textId="77777777" w:rsidTr="009C2B6B">
        <w:trPr>
          <w:trHeight w:val="462"/>
        </w:trPr>
        <w:tc>
          <w:tcPr>
            <w:tcW w:w="16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45D65C2" w14:textId="2A467A98" w:rsidR="00E516D2" w:rsidRPr="00C13A07" w:rsidRDefault="00066A7C" w:rsidP="000B2454">
            <w:pPr>
              <w:spacing w:after="0" w:line="259" w:lineRule="auto"/>
              <w:ind w:left="0" w:right="0" w:firstLine="0"/>
              <w:jc w:val="center"/>
              <w:rPr>
                <w:rFonts w:ascii="Helvetica" w:hAnsi="Helvetica"/>
                <w:b/>
                <w:color w:val="000000" w:themeColor="text1"/>
                <w:sz w:val="22"/>
              </w:rPr>
            </w:pPr>
            <w:r w:rsidRPr="00C13A07">
              <w:rPr>
                <w:rFonts w:ascii="Helvetica" w:hAnsi="Helvetica"/>
                <w:b/>
                <w:color w:val="000000" w:themeColor="text1"/>
                <w:sz w:val="22"/>
              </w:rPr>
              <w:lastRenderedPageBreak/>
              <w:t xml:space="preserve"> </w:t>
            </w:r>
            <w:r w:rsidR="00FD07A0" w:rsidRPr="00C13A07">
              <w:rPr>
                <w:rFonts w:ascii="Helvetica" w:hAnsi="Helvetica"/>
                <w:b/>
                <w:color w:val="000000" w:themeColor="text1"/>
                <w:sz w:val="22"/>
              </w:rPr>
              <w:t>Ergebnis</w:t>
            </w:r>
          </w:p>
        </w:tc>
        <w:tc>
          <w:tcPr>
            <w:tcW w:w="2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1BB9A9D" w14:textId="77777777" w:rsidR="000B2454" w:rsidRPr="00C13A07" w:rsidRDefault="00FD07A0" w:rsidP="000B2454">
            <w:pPr>
              <w:spacing w:after="0" w:line="259" w:lineRule="auto"/>
              <w:ind w:left="0" w:right="36" w:firstLine="0"/>
              <w:jc w:val="center"/>
              <w:rPr>
                <w:rFonts w:ascii="Helvetica" w:hAnsi="Helvetica"/>
                <w:b/>
                <w:color w:val="000000" w:themeColor="text1"/>
                <w:sz w:val="22"/>
              </w:rPr>
            </w:pPr>
            <w:r w:rsidRPr="00C13A07">
              <w:rPr>
                <w:rFonts w:ascii="Helvetica" w:hAnsi="Helvetica"/>
                <w:b/>
                <w:color w:val="000000" w:themeColor="text1"/>
                <w:sz w:val="22"/>
              </w:rPr>
              <w:t xml:space="preserve">Beschreibt dies </w:t>
            </w:r>
          </w:p>
          <w:p w14:paraId="7E15A388" w14:textId="05274D7C" w:rsidR="00E516D2" w:rsidRPr="00C13A07" w:rsidRDefault="00FD07A0" w:rsidP="000B2454">
            <w:pPr>
              <w:spacing w:after="0" w:line="259" w:lineRule="auto"/>
              <w:ind w:left="0" w:right="36" w:firstLine="0"/>
              <w:jc w:val="center"/>
              <w:rPr>
                <w:rFonts w:ascii="Helvetica" w:hAnsi="Helvetica"/>
                <w:b/>
                <w:color w:val="000000" w:themeColor="text1"/>
                <w:sz w:val="22"/>
              </w:rPr>
            </w:pPr>
            <w:r w:rsidRPr="00C13A07">
              <w:rPr>
                <w:rFonts w:ascii="Helvetica" w:hAnsi="Helvetica"/>
                <w:b/>
                <w:color w:val="000000" w:themeColor="text1"/>
                <w:sz w:val="22"/>
              </w:rPr>
              <w:t>Ihren Zustand</w:t>
            </w:r>
            <w:r w:rsidR="00066A7C" w:rsidRPr="00C13A07">
              <w:rPr>
                <w:rFonts w:ascii="Helvetica" w:hAnsi="Helvetica"/>
                <w:b/>
                <w:color w:val="000000" w:themeColor="text1"/>
                <w:sz w:val="22"/>
              </w:rPr>
              <w:t>?</w:t>
            </w:r>
          </w:p>
        </w:tc>
        <w:tc>
          <w:tcPr>
            <w:tcW w:w="51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777AB3E" w14:textId="77777777" w:rsidR="009C2B6B" w:rsidRDefault="009C2B6B" w:rsidP="009C2B6B">
            <w:pPr>
              <w:spacing w:after="0" w:line="259" w:lineRule="auto"/>
              <w:ind w:left="0" w:right="36" w:firstLine="0"/>
              <w:jc w:val="center"/>
              <w:rPr>
                <w:rFonts w:ascii="Helvetica" w:hAnsi="Helvetica"/>
                <w:b/>
                <w:color w:val="000000" w:themeColor="text1"/>
                <w:sz w:val="22"/>
              </w:rPr>
            </w:pPr>
          </w:p>
          <w:p w14:paraId="7F353378" w14:textId="74F16933" w:rsidR="00E516D2" w:rsidRPr="00C13A07" w:rsidRDefault="00FD07A0" w:rsidP="009C2B6B">
            <w:pPr>
              <w:spacing w:after="0" w:line="259" w:lineRule="auto"/>
              <w:ind w:left="0" w:right="36" w:firstLine="0"/>
              <w:jc w:val="center"/>
              <w:rPr>
                <w:rFonts w:ascii="Helvetica" w:hAnsi="Helvetica"/>
                <w:b/>
                <w:color w:val="000000" w:themeColor="text1"/>
                <w:sz w:val="22"/>
              </w:rPr>
            </w:pPr>
            <w:r w:rsidRPr="00C13A07">
              <w:rPr>
                <w:rFonts w:ascii="Helvetica" w:hAnsi="Helvetica"/>
                <w:b/>
                <w:color w:val="000000" w:themeColor="text1"/>
                <w:sz w:val="22"/>
              </w:rPr>
              <w:t>Nächste Schritte</w:t>
            </w:r>
          </w:p>
        </w:tc>
      </w:tr>
      <w:tr w:rsidR="005F75C1" w:rsidRPr="007E68D8" w14:paraId="383BC592" w14:textId="77777777" w:rsidTr="00C13A07">
        <w:trPr>
          <w:trHeight w:val="4414"/>
        </w:trPr>
        <w:tc>
          <w:tcPr>
            <w:tcW w:w="1639" w:type="dxa"/>
            <w:tcBorders>
              <w:top w:val="single" w:sz="8" w:space="0" w:color="000000"/>
              <w:left w:val="single" w:sz="8" w:space="0" w:color="000000"/>
              <w:bottom w:val="single" w:sz="8" w:space="0" w:color="000000"/>
              <w:right w:val="single" w:sz="8" w:space="0" w:color="000000"/>
            </w:tcBorders>
            <w:shd w:val="clear" w:color="auto" w:fill="auto"/>
          </w:tcPr>
          <w:p w14:paraId="41519258" w14:textId="77777777" w:rsidR="00E516D2" w:rsidRPr="000B2454" w:rsidRDefault="00066A7C" w:rsidP="000B2454">
            <w:pPr>
              <w:spacing w:after="0" w:line="259" w:lineRule="auto"/>
              <w:ind w:left="0" w:right="0" w:firstLine="0"/>
              <w:rPr>
                <w:rFonts w:ascii="Helvetica" w:hAnsi="Helvetica"/>
                <w:color w:val="000000" w:themeColor="text1"/>
                <w:sz w:val="22"/>
              </w:rPr>
            </w:pPr>
            <w:r w:rsidRPr="000B2454">
              <w:rPr>
                <w:rFonts w:ascii="Helvetica" w:hAnsi="Helvetica"/>
                <w:color w:val="000000" w:themeColor="text1"/>
                <w:sz w:val="22"/>
              </w:rPr>
              <w:t xml:space="preserve">14-20  </w:t>
            </w:r>
          </w:p>
        </w:tc>
        <w:tc>
          <w:tcPr>
            <w:tcW w:w="2504" w:type="dxa"/>
            <w:tcBorders>
              <w:top w:val="single" w:sz="8" w:space="0" w:color="000000"/>
              <w:left w:val="single" w:sz="8" w:space="0" w:color="000000"/>
              <w:bottom w:val="single" w:sz="8" w:space="0" w:color="000000"/>
              <w:right w:val="single" w:sz="8" w:space="0" w:color="000000"/>
            </w:tcBorders>
            <w:shd w:val="clear" w:color="auto" w:fill="auto"/>
          </w:tcPr>
          <w:p w14:paraId="7168166D" w14:textId="77777777" w:rsidR="00E516D2" w:rsidRPr="000B2454" w:rsidRDefault="00FD07A0" w:rsidP="000B2454">
            <w:pPr>
              <w:spacing w:after="0" w:line="259" w:lineRule="auto"/>
              <w:ind w:left="2" w:right="14" w:firstLine="0"/>
              <w:rPr>
                <w:rFonts w:ascii="Helvetica" w:hAnsi="Helvetica"/>
                <w:color w:val="000000" w:themeColor="text1"/>
                <w:sz w:val="22"/>
              </w:rPr>
            </w:pPr>
            <w:r w:rsidRPr="000B2454">
              <w:rPr>
                <w:rFonts w:ascii="Helvetica" w:hAnsi="Helvetica"/>
                <w:color w:val="000000" w:themeColor="text1"/>
                <w:sz w:val="22"/>
              </w:rPr>
              <w:t xml:space="preserve">Einfühlsame Interaktionen sind systematisch in Ihrer Einrichtung verankert. Mitgefühl ist ein </w:t>
            </w:r>
            <w:proofErr w:type="spellStart"/>
            <w:r w:rsidRPr="000B2454">
              <w:rPr>
                <w:rFonts w:ascii="Helvetica" w:hAnsi="Helvetica"/>
                <w:color w:val="000000" w:themeColor="text1"/>
                <w:sz w:val="22"/>
              </w:rPr>
              <w:t>Kernwert</w:t>
            </w:r>
            <w:proofErr w:type="spellEnd"/>
            <w:r w:rsidRPr="000B2454">
              <w:rPr>
                <w:rFonts w:ascii="Helvetica" w:hAnsi="Helvetica"/>
                <w:color w:val="000000" w:themeColor="text1"/>
                <w:sz w:val="22"/>
              </w:rPr>
              <w:t xml:space="preserve"> der Führungsverhalten genauso leitet wie die tägliche Versorgung und das Miteinander. </w:t>
            </w:r>
            <w:r w:rsidR="00066A7C" w:rsidRPr="000B2454">
              <w:rPr>
                <w:rFonts w:ascii="Helvetica" w:hAnsi="Helvetica"/>
                <w:color w:val="000000" w:themeColor="text1"/>
                <w:sz w:val="22"/>
              </w:rPr>
              <w:t xml:space="preserve"> </w:t>
            </w:r>
          </w:p>
        </w:tc>
        <w:tc>
          <w:tcPr>
            <w:tcW w:w="5127" w:type="dxa"/>
            <w:tcBorders>
              <w:top w:val="single" w:sz="8" w:space="0" w:color="000000"/>
              <w:left w:val="single" w:sz="8" w:space="0" w:color="000000"/>
              <w:bottom w:val="single" w:sz="8" w:space="0" w:color="000000"/>
              <w:right w:val="single" w:sz="8" w:space="0" w:color="000000"/>
            </w:tcBorders>
            <w:shd w:val="clear" w:color="auto" w:fill="auto"/>
          </w:tcPr>
          <w:p w14:paraId="35E89F80" w14:textId="7657E00C" w:rsidR="00E516D2" w:rsidRPr="000B2454" w:rsidRDefault="00FD07A0" w:rsidP="004F37EC">
            <w:pPr>
              <w:spacing w:after="1" w:line="241" w:lineRule="auto"/>
              <w:ind w:left="3" w:right="24" w:firstLine="0"/>
              <w:rPr>
                <w:rFonts w:ascii="Helvetica" w:hAnsi="Helvetica"/>
                <w:color w:val="000000" w:themeColor="text1"/>
                <w:sz w:val="22"/>
              </w:rPr>
            </w:pPr>
            <w:r w:rsidRPr="000B2454">
              <w:rPr>
                <w:rFonts w:ascii="Helvetica" w:hAnsi="Helvetica"/>
                <w:color w:val="000000" w:themeColor="text1"/>
                <w:sz w:val="22"/>
              </w:rPr>
              <w:t xml:space="preserve">Selbst in Einrichtungen mit einer gefestigten Kultur von Mitgefühl und Respekt kann diese Kultur unter Druck geraten – z.B. bei sehr schwierigen Patienten, Bewohnern oder Angehörigen, bei starken Personalengpässen oder bei unerwarteten Ereignissen. Wenn Sie eine Beschwerde erhalten, tun Sie diese nicht als Einzelfall ab. Analysieren sie genau, welche Umstände die Interaktionen schwierig machten, und diskutieren Sie dies in der Organisation, um daraus zu lernen. Hören Sie aber auch nicht auf, das Erreichte sichtbar zu machen und zu feiern – auf individueller und Einrichtungsebene </w:t>
            </w:r>
            <w:r w:rsidR="00415D5A" w:rsidRPr="000B2454">
              <w:rPr>
                <w:rFonts w:ascii="Helvetica" w:hAnsi="Helvetica"/>
                <w:color w:val="000000" w:themeColor="text1"/>
                <w:sz w:val="22"/>
              </w:rPr>
              <w:t xml:space="preserve">- </w:t>
            </w:r>
            <w:r w:rsidRPr="000B2454">
              <w:rPr>
                <w:rFonts w:ascii="Helvetica" w:hAnsi="Helvetica"/>
                <w:color w:val="000000" w:themeColor="text1"/>
                <w:sz w:val="22"/>
              </w:rPr>
              <w:t>durch Berichte aus erster Hand und Anreizsysteme. Das festigt Mitarbeitende in ihren Einstellungen und bindet sie stärker an Ihre Organisation.</w:t>
            </w:r>
          </w:p>
        </w:tc>
      </w:tr>
      <w:tr w:rsidR="005F75C1" w:rsidRPr="007E68D8" w14:paraId="5B6AF8C0" w14:textId="77777777" w:rsidTr="00C13A07">
        <w:trPr>
          <w:trHeight w:val="6712"/>
        </w:trPr>
        <w:tc>
          <w:tcPr>
            <w:tcW w:w="1639" w:type="dxa"/>
            <w:tcBorders>
              <w:top w:val="single" w:sz="8" w:space="0" w:color="000000"/>
              <w:left w:val="single" w:sz="8" w:space="0" w:color="000000"/>
              <w:bottom w:val="single" w:sz="8" w:space="0" w:color="000000"/>
              <w:right w:val="single" w:sz="8" w:space="0" w:color="000000"/>
            </w:tcBorders>
            <w:shd w:val="clear" w:color="auto" w:fill="auto"/>
          </w:tcPr>
          <w:p w14:paraId="6817443C" w14:textId="77777777" w:rsidR="000854EC" w:rsidRPr="000B2454" w:rsidRDefault="000854EC" w:rsidP="005F75C1">
            <w:pPr>
              <w:spacing w:after="0" w:line="259" w:lineRule="auto"/>
              <w:ind w:left="0" w:right="0" w:firstLine="0"/>
              <w:rPr>
                <w:rFonts w:ascii="Helvetica" w:hAnsi="Helvetica"/>
                <w:color w:val="000000" w:themeColor="text1"/>
                <w:sz w:val="22"/>
              </w:rPr>
            </w:pPr>
            <w:r w:rsidRPr="000B2454">
              <w:rPr>
                <w:rFonts w:ascii="Helvetica" w:hAnsi="Helvetica"/>
                <w:color w:val="000000" w:themeColor="text1"/>
                <w:sz w:val="22"/>
              </w:rPr>
              <w:t>7-13</w:t>
            </w:r>
          </w:p>
        </w:tc>
        <w:tc>
          <w:tcPr>
            <w:tcW w:w="2504" w:type="dxa"/>
            <w:tcBorders>
              <w:top w:val="single" w:sz="8" w:space="0" w:color="000000"/>
              <w:left w:val="single" w:sz="8" w:space="0" w:color="000000"/>
              <w:bottom w:val="single" w:sz="8" w:space="0" w:color="000000"/>
              <w:right w:val="single" w:sz="8" w:space="0" w:color="000000"/>
            </w:tcBorders>
            <w:shd w:val="clear" w:color="auto" w:fill="auto"/>
          </w:tcPr>
          <w:p w14:paraId="5FA1959A" w14:textId="77777777" w:rsidR="000854EC" w:rsidRPr="000B2454" w:rsidRDefault="000854EC" w:rsidP="000B2454">
            <w:pPr>
              <w:spacing w:after="0" w:line="259" w:lineRule="auto"/>
              <w:ind w:left="2" w:right="14" w:firstLine="0"/>
              <w:rPr>
                <w:rFonts w:ascii="Helvetica" w:hAnsi="Helvetica"/>
                <w:color w:val="000000" w:themeColor="text1"/>
                <w:sz w:val="22"/>
              </w:rPr>
            </w:pPr>
            <w:r w:rsidRPr="000B2454">
              <w:rPr>
                <w:rFonts w:ascii="Helvetica" w:hAnsi="Helvetica"/>
                <w:color w:val="000000" w:themeColor="text1"/>
                <w:sz w:val="22"/>
              </w:rPr>
              <w:t xml:space="preserve">Viele Mitarbeitende in Ihrer Einrichtung zeigen Einfühlung und Respekt, und dies wird auch zum Teil durch die Einrichtung vorgegeben und unterstützt. Dennoch fehlen noch einige Aktivitäten, um Einstellungen und Verhalten systematisch für alle Mitarbeitende und Bereiche auch in schwierigen Situationen zu unterstützen.  </w:t>
            </w:r>
          </w:p>
        </w:tc>
        <w:tc>
          <w:tcPr>
            <w:tcW w:w="5127" w:type="dxa"/>
            <w:tcBorders>
              <w:top w:val="single" w:sz="8" w:space="0" w:color="000000"/>
              <w:left w:val="single" w:sz="8" w:space="0" w:color="000000"/>
              <w:bottom w:val="single" w:sz="8" w:space="0" w:color="000000"/>
              <w:right w:val="single" w:sz="8" w:space="0" w:color="000000"/>
            </w:tcBorders>
            <w:shd w:val="clear" w:color="auto" w:fill="auto"/>
          </w:tcPr>
          <w:p w14:paraId="57F48A50" w14:textId="32CFAFC6" w:rsidR="000854EC" w:rsidRPr="000B2454" w:rsidRDefault="000854EC" w:rsidP="004F37EC">
            <w:pPr>
              <w:spacing w:after="1" w:line="241" w:lineRule="auto"/>
              <w:ind w:left="3" w:right="24" w:firstLine="0"/>
              <w:rPr>
                <w:rFonts w:ascii="Helvetica" w:hAnsi="Helvetica"/>
                <w:color w:val="000000" w:themeColor="text1"/>
                <w:sz w:val="22"/>
              </w:rPr>
            </w:pPr>
            <w:r w:rsidRPr="000B2454">
              <w:rPr>
                <w:rFonts w:ascii="Helvetica" w:hAnsi="Helvetica"/>
                <w:color w:val="000000" w:themeColor="text1"/>
                <w:sz w:val="22"/>
              </w:rPr>
              <w:t xml:space="preserve">Eine hilfreiche Technik </w:t>
            </w:r>
            <w:r w:rsidR="00D14CB0" w:rsidRPr="000B2454">
              <w:rPr>
                <w:rFonts w:ascii="Helvetica" w:hAnsi="Helvetica"/>
                <w:color w:val="000000" w:themeColor="text1"/>
                <w:sz w:val="22"/>
              </w:rPr>
              <w:t>für einf</w:t>
            </w:r>
            <w:r w:rsidRPr="000B2454">
              <w:rPr>
                <w:rFonts w:ascii="Helvetica" w:hAnsi="Helvetica"/>
                <w:color w:val="000000" w:themeColor="text1"/>
                <w:sz w:val="22"/>
              </w:rPr>
              <w:t xml:space="preserve">ühlsame Interaktionen ist </w:t>
            </w:r>
            <w:r w:rsidR="00D14CB0" w:rsidRPr="000B2454">
              <w:rPr>
                <w:rFonts w:ascii="Helvetica" w:hAnsi="Helvetica"/>
                <w:color w:val="000000" w:themeColor="text1"/>
                <w:sz w:val="22"/>
              </w:rPr>
              <w:t>die</w:t>
            </w:r>
            <w:r w:rsidRPr="000B2454">
              <w:rPr>
                <w:rFonts w:ascii="Helvetica" w:hAnsi="Helvetica"/>
                <w:color w:val="000000" w:themeColor="text1"/>
                <w:sz w:val="22"/>
              </w:rPr>
              <w:t xml:space="preserve"> systematische Kartierung der Willkommenskultur. Bei dieser Technik analysiert das Team durch direkte Beobachtung die gesamte Versorgungserfahrung mit Blick auf die menschliche Qualität der Interaktionen. Gibt es Umstände oder Begegnungen, die kalt oder respektlos sind? Wie lassen sich diese ändern? Diese Technik ergänzt Feedback aus Patientenbefragungen bezüglich Höflichkeit und Respekt. Zusätzlich sollen Sie aber auch den Umgang mit den Mitarbeitenden und die Personalführung reflektieren, inkl. den Einstellungskriterien und Prozeduren, Anreizsysteme, Weiterbildung, und Leistungsbeurteilung. In welchem Ausmaß werden diese dominiert von der Beurteilung technischer Fähigkeiten? Zählen Einstellungen und einfühlsames Verhalten gleich viel? Bedenken Sie, dass die Instrumente der Personalführung vorgeben, was in der Einrichtung wichtig genommen wird. Versuchen Sie, Mitgefühl und Respekt als wesentliches Element in alle Personalführungssysteme zu integrieren</w:t>
            </w:r>
            <w:r w:rsidR="00C432D7">
              <w:rPr>
                <w:rFonts w:ascii="Helvetica" w:hAnsi="Helvetica"/>
                <w:color w:val="000000" w:themeColor="text1"/>
                <w:sz w:val="22"/>
              </w:rPr>
              <w:t>.</w:t>
            </w:r>
          </w:p>
        </w:tc>
      </w:tr>
      <w:tr w:rsidR="00C432D7" w:rsidRPr="007E68D8" w14:paraId="5ADD0660" w14:textId="77777777" w:rsidTr="00C432D7">
        <w:tc>
          <w:tcPr>
            <w:tcW w:w="16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48A46C6" w14:textId="65EDD056" w:rsidR="00C432D7" w:rsidRPr="00C432D7" w:rsidRDefault="00C432D7" w:rsidP="00C432D7">
            <w:pPr>
              <w:spacing w:after="0" w:line="259" w:lineRule="auto"/>
              <w:ind w:left="0" w:right="0" w:firstLine="0"/>
              <w:jc w:val="center"/>
              <w:rPr>
                <w:rFonts w:ascii="Helvetica" w:hAnsi="Helvetica"/>
                <w:b/>
                <w:color w:val="000000" w:themeColor="text1"/>
                <w:sz w:val="22"/>
              </w:rPr>
            </w:pPr>
            <w:r w:rsidRPr="00C13A07">
              <w:rPr>
                <w:rFonts w:ascii="Helvetica" w:hAnsi="Helvetica"/>
                <w:b/>
                <w:color w:val="000000" w:themeColor="text1"/>
                <w:sz w:val="22"/>
              </w:rPr>
              <w:lastRenderedPageBreak/>
              <w:t>Ergebnis</w:t>
            </w:r>
          </w:p>
        </w:tc>
        <w:tc>
          <w:tcPr>
            <w:tcW w:w="2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2F8500A" w14:textId="6F5E5D7D" w:rsidR="00C432D7" w:rsidRPr="00C13A07" w:rsidRDefault="00C432D7" w:rsidP="00C432D7">
            <w:pPr>
              <w:spacing w:after="0" w:line="259" w:lineRule="auto"/>
              <w:ind w:left="0" w:right="36" w:firstLine="0"/>
              <w:jc w:val="center"/>
              <w:rPr>
                <w:rFonts w:ascii="Helvetica" w:hAnsi="Helvetica"/>
                <w:b/>
                <w:color w:val="000000" w:themeColor="text1"/>
                <w:sz w:val="22"/>
              </w:rPr>
            </w:pPr>
            <w:r w:rsidRPr="00C13A07">
              <w:rPr>
                <w:rFonts w:ascii="Helvetica" w:hAnsi="Helvetica"/>
                <w:b/>
                <w:color w:val="000000" w:themeColor="text1"/>
                <w:sz w:val="22"/>
              </w:rPr>
              <w:t>Beschreibt dies</w:t>
            </w:r>
          </w:p>
          <w:p w14:paraId="27CA0D3F" w14:textId="6B2375D5" w:rsidR="00C432D7" w:rsidRPr="00C432D7" w:rsidRDefault="00C432D7" w:rsidP="00C432D7">
            <w:pPr>
              <w:spacing w:after="1" w:line="241" w:lineRule="auto"/>
              <w:ind w:left="-298" w:right="0" w:firstLine="17"/>
              <w:jc w:val="center"/>
              <w:rPr>
                <w:rFonts w:ascii="Helvetica" w:hAnsi="Helvetica"/>
                <w:b/>
                <w:color w:val="000000" w:themeColor="text1"/>
                <w:sz w:val="22"/>
              </w:rPr>
            </w:pPr>
            <w:r w:rsidRPr="00C13A07">
              <w:rPr>
                <w:rFonts w:ascii="Helvetica" w:hAnsi="Helvetica"/>
                <w:b/>
                <w:color w:val="000000" w:themeColor="text1"/>
                <w:sz w:val="22"/>
              </w:rPr>
              <w:t>Ihren Zustand?</w:t>
            </w:r>
          </w:p>
        </w:tc>
        <w:tc>
          <w:tcPr>
            <w:tcW w:w="51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A6C634A" w14:textId="77777777" w:rsidR="00C432D7" w:rsidRDefault="00C432D7" w:rsidP="00C432D7">
            <w:pPr>
              <w:spacing w:after="0" w:line="259" w:lineRule="auto"/>
              <w:ind w:left="0" w:right="36" w:firstLine="0"/>
              <w:jc w:val="center"/>
              <w:rPr>
                <w:rFonts w:ascii="Helvetica" w:hAnsi="Helvetica"/>
                <w:b/>
                <w:color w:val="000000" w:themeColor="text1"/>
                <w:sz w:val="22"/>
              </w:rPr>
            </w:pPr>
          </w:p>
          <w:p w14:paraId="0D6AF245" w14:textId="3B29F1EA" w:rsidR="00C432D7" w:rsidRPr="00C432D7" w:rsidRDefault="00C432D7" w:rsidP="00C432D7">
            <w:pPr>
              <w:spacing w:after="1" w:line="241" w:lineRule="auto"/>
              <w:ind w:left="3" w:right="24" w:firstLine="0"/>
              <w:jc w:val="center"/>
              <w:rPr>
                <w:rFonts w:ascii="Helvetica" w:hAnsi="Helvetica"/>
                <w:b/>
                <w:color w:val="000000" w:themeColor="text1"/>
                <w:sz w:val="22"/>
              </w:rPr>
            </w:pPr>
            <w:r w:rsidRPr="00C13A07">
              <w:rPr>
                <w:rFonts w:ascii="Helvetica" w:hAnsi="Helvetica"/>
                <w:b/>
                <w:color w:val="000000" w:themeColor="text1"/>
                <w:sz w:val="22"/>
              </w:rPr>
              <w:t>Nächste Schritte</w:t>
            </w:r>
          </w:p>
        </w:tc>
      </w:tr>
      <w:tr w:rsidR="00C13A07" w:rsidRPr="007E68D8" w14:paraId="632242E9" w14:textId="77777777" w:rsidTr="00C13A07">
        <w:tc>
          <w:tcPr>
            <w:tcW w:w="1639" w:type="dxa"/>
            <w:tcBorders>
              <w:top w:val="single" w:sz="8" w:space="0" w:color="000000"/>
              <w:left w:val="single" w:sz="8" w:space="0" w:color="000000"/>
              <w:bottom w:val="single" w:sz="8" w:space="0" w:color="000000"/>
              <w:right w:val="single" w:sz="8" w:space="0" w:color="000000"/>
            </w:tcBorders>
            <w:shd w:val="clear" w:color="auto" w:fill="auto"/>
          </w:tcPr>
          <w:p w14:paraId="36921615" w14:textId="3C53578B" w:rsidR="00C13A07" w:rsidRPr="000B2454" w:rsidRDefault="00C432D7" w:rsidP="00C13A07">
            <w:pPr>
              <w:spacing w:after="0" w:line="259" w:lineRule="auto"/>
              <w:ind w:left="0" w:right="0" w:firstLine="0"/>
              <w:rPr>
                <w:rFonts w:ascii="Helvetica" w:hAnsi="Helvetica"/>
                <w:color w:val="000000" w:themeColor="text1"/>
                <w:sz w:val="22"/>
              </w:rPr>
            </w:pPr>
            <w:r>
              <w:rPr>
                <w:rFonts w:ascii="Helvetica" w:hAnsi="Helvetica"/>
                <w:color w:val="000000" w:themeColor="text1"/>
                <w:sz w:val="22"/>
              </w:rPr>
              <w:t xml:space="preserve">  &lt; 7</w:t>
            </w:r>
          </w:p>
        </w:tc>
        <w:tc>
          <w:tcPr>
            <w:tcW w:w="2504" w:type="dxa"/>
            <w:tcBorders>
              <w:top w:val="single" w:sz="8" w:space="0" w:color="000000"/>
              <w:left w:val="single" w:sz="8" w:space="0" w:color="000000"/>
              <w:bottom w:val="single" w:sz="8" w:space="0" w:color="000000"/>
              <w:right w:val="single" w:sz="8" w:space="0" w:color="000000"/>
            </w:tcBorders>
            <w:shd w:val="clear" w:color="auto" w:fill="auto"/>
          </w:tcPr>
          <w:p w14:paraId="0C1438FE" w14:textId="05D7A14A" w:rsidR="00C13A07" w:rsidRPr="00AB1162" w:rsidRDefault="00C432D7" w:rsidP="00C432D7">
            <w:pPr>
              <w:spacing w:after="1" w:line="241" w:lineRule="auto"/>
              <w:ind w:left="0" w:right="0" w:firstLine="17"/>
              <w:rPr>
                <w:rFonts w:ascii="Helvetica" w:hAnsi="Helvetica"/>
                <w:color w:val="000000" w:themeColor="text1"/>
                <w:sz w:val="22"/>
              </w:rPr>
            </w:pPr>
            <w:r>
              <w:rPr>
                <w:rFonts w:ascii="Helvetica" w:hAnsi="Helvetica"/>
                <w:color w:val="000000" w:themeColor="text1"/>
                <w:sz w:val="22"/>
              </w:rPr>
              <w:t>D</w:t>
            </w:r>
            <w:r w:rsidR="00C13A07" w:rsidRPr="00AB1162">
              <w:rPr>
                <w:rFonts w:ascii="Helvetica" w:hAnsi="Helvetica"/>
                <w:color w:val="000000" w:themeColor="text1"/>
                <w:sz w:val="22"/>
              </w:rPr>
              <w:t xml:space="preserve">erzeitige Vorgaben und Praktiken reichen nicht aus, um eine langfristige Organisationskultur von Einfühlung und Respekt in Ihrer Organisation zu etablieren. Wirklich personenzentrierte Versorgung ist nur möglich, wenn Einfühlung und Respekt alle Interaktionen mit Patienten, Bewohnern und Angehörigen beeinflussen. Ohne eine systematische und aktive Vorgehensweise bleibt das Ausmaß an Einfühlung dem Engagement einzelner überlassen; und dies </w:t>
            </w:r>
            <w:proofErr w:type="gramStart"/>
            <w:r w:rsidR="00C13A07" w:rsidRPr="00AB1162">
              <w:rPr>
                <w:rFonts w:ascii="Helvetica" w:hAnsi="Helvetica"/>
                <w:color w:val="000000" w:themeColor="text1"/>
                <w:sz w:val="22"/>
              </w:rPr>
              <w:t>unterläuft</w:t>
            </w:r>
            <w:proofErr w:type="gramEnd"/>
            <w:r w:rsidR="00C13A07" w:rsidRPr="00AB1162">
              <w:rPr>
                <w:rFonts w:ascii="Helvetica" w:hAnsi="Helvetica"/>
                <w:color w:val="000000" w:themeColor="text1"/>
                <w:sz w:val="22"/>
              </w:rPr>
              <w:t xml:space="preserve"> die Chancen der Organisation, optimale Ergebnisse für Patienten, Bewohner, Angehörige und Mitarbeitende zu erreichen.  </w:t>
            </w:r>
          </w:p>
          <w:p w14:paraId="7EDB238A" w14:textId="77777777" w:rsidR="00C13A07" w:rsidRPr="00AB1162" w:rsidRDefault="00C13A07" w:rsidP="00C432D7">
            <w:pPr>
              <w:spacing w:after="0" w:line="259" w:lineRule="auto"/>
              <w:ind w:left="0" w:right="0" w:firstLine="17"/>
              <w:rPr>
                <w:rFonts w:ascii="Helvetica" w:hAnsi="Helvetica"/>
                <w:color w:val="000000" w:themeColor="text1"/>
                <w:sz w:val="22"/>
              </w:rPr>
            </w:pPr>
            <w:r w:rsidRPr="00AB1162">
              <w:rPr>
                <w:rFonts w:ascii="Helvetica" w:hAnsi="Helvetica"/>
                <w:color w:val="000000" w:themeColor="text1"/>
                <w:sz w:val="22"/>
              </w:rPr>
              <w:t xml:space="preserve"> </w:t>
            </w:r>
          </w:p>
          <w:p w14:paraId="1D65EC76" w14:textId="37EF58F9" w:rsidR="00C13A07" w:rsidRPr="000B2454" w:rsidRDefault="00C13A07" w:rsidP="00C432D7">
            <w:pPr>
              <w:spacing w:after="0" w:line="259" w:lineRule="auto"/>
              <w:ind w:left="300" w:right="14" w:firstLine="0"/>
              <w:rPr>
                <w:rFonts w:ascii="Helvetica" w:hAnsi="Helvetica"/>
                <w:color w:val="000000" w:themeColor="text1"/>
                <w:sz w:val="22"/>
              </w:rPr>
            </w:pPr>
            <w:r w:rsidRPr="00AB1162">
              <w:rPr>
                <w:rFonts w:ascii="Helvetica" w:hAnsi="Helvetica"/>
                <w:color w:val="000000" w:themeColor="text1"/>
                <w:sz w:val="22"/>
              </w:rPr>
              <w:t xml:space="preserve"> </w:t>
            </w:r>
          </w:p>
        </w:tc>
        <w:tc>
          <w:tcPr>
            <w:tcW w:w="5127" w:type="dxa"/>
            <w:tcBorders>
              <w:top w:val="single" w:sz="8" w:space="0" w:color="000000"/>
              <w:left w:val="single" w:sz="8" w:space="0" w:color="000000"/>
              <w:bottom w:val="single" w:sz="8" w:space="0" w:color="000000"/>
              <w:right w:val="single" w:sz="8" w:space="0" w:color="000000"/>
            </w:tcBorders>
            <w:shd w:val="clear" w:color="auto" w:fill="auto"/>
          </w:tcPr>
          <w:p w14:paraId="6A2D339F" w14:textId="6AC15093" w:rsidR="00C13A07" w:rsidRPr="000B2454" w:rsidRDefault="00C13A07" w:rsidP="00C13A07">
            <w:pPr>
              <w:spacing w:after="1" w:line="241" w:lineRule="auto"/>
              <w:ind w:left="3" w:right="24" w:firstLine="0"/>
              <w:rPr>
                <w:rFonts w:ascii="Helvetica" w:hAnsi="Helvetica"/>
                <w:color w:val="000000" w:themeColor="text1"/>
                <w:sz w:val="22"/>
              </w:rPr>
            </w:pPr>
            <w:r w:rsidRPr="00AB1162">
              <w:rPr>
                <w:rFonts w:ascii="Helvetica" w:hAnsi="Helvetica"/>
                <w:color w:val="000000" w:themeColor="text1"/>
                <w:sz w:val="22"/>
              </w:rPr>
              <w:t xml:space="preserve">Die Systeme Ihrer Einrichtung signalisieren implizit, dass Einfühlung und Respekt erfreulich sind, aber nicht essentiell und schon gar keine Priorität. Ihre Mitarbeitenden benötigen explizite und klare Signale, dass in Ihrer Organisation hohe medizinische Qualität und Leistung nicht nur von technischer Behandlungsqualität, sondern auch davon abhängen, wieviel Einfühlung, Mitgefühl und Respekt Patienten, Bewohner und Angehörige erfahren. Solche Signale müssen einhergehen mit Aktivitäten und Personalführungssystemen, die diese Prioritäten widerspiegeln und verstärken. Beginnen Sie damit, Ihre Mitarbeitenden bei der Bewältigung von emotionalen Belastungen zu unterstützen, z.B., indem Sie Foren anbieten, in denen die emotionalen Aspekte der Arbeit thematisiert werden können, durch seelsorgerliche Unterstützung oder durch Auszeichnungssysteme, die explizit Einfühlung und emotionale Wärme verstärken. Überlassen Sie es dabei nicht passiv Ihren Mitarbeitern, solche Foren zu nutzen. Bieten Sie in belastenden Situationen (z.B. nach schweren medizinischen Irrtümern) allen betroffenen Mitarbeitern ein gemeinsames Gespräch an. Unterstützen Sie Ihre Mitarbeitenden dabei, ihre Einstellungen zu reflektieren und neue Techniken zu lernen, um Patienten, Bewohner, Angehörige und einander mit Respekt und Einfühlung zu behandeln.  </w:t>
            </w:r>
          </w:p>
        </w:tc>
      </w:tr>
    </w:tbl>
    <w:p w14:paraId="64397ACC" w14:textId="77777777" w:rsidR="00E516D2" w:rsidRPr="000B2454" w:rsidRDefault="00066A7C">
      <w:pPr>
        <w:spacing w:after="0" w:line="259" w:lineRule="auto"/>
        <w:ind w:left="0" w:right="0" w:firstLine="0"/>
        <w:jc w:val="both"/>
        <w:rPr>
          <w:rFonts w:ascii="Helvetica" w:hAnsi="Helvetica"/>
          <w:sz w:val="24"/>
        </w:rPr>
      </w:pPr>
      <w:r w:rsidRPr="007E68D8">
        <w:rPr>
          <w:rFonts w:ascii="Helvetica" w:hAnsi="Helvetica"/>
          <w:color w:val="808080"/>
          <w:sz w:val="22"/>
        </w:rPr>
        <w:t xml:space="preserve"> </w:t>
      </w:r>
    </w:p>
    <w:sectPr w:rsidR="00E516D2" w:rsidRPr="000B2454">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720" w:right="1491" w:bottom="1222" w:left="1440" w:header="720"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553C2" w14:textId="77777777" w:rsidR="00172856" w:rsidRDefault="00172856">
      <w:pPr>
        <w:spacing w:after="0" w:line="240" w:lineRule="auto"/>
      </w:pPr>
      <w:r>
        <w:separator/>
      </w:r>
    </w:p>
  </w:endnote>
  <w:endnote w:type="continuationSeparator" w:id="0">
    <w:p w14:paraId="0901948B" w14:textId="77777777" w:rsidR="00172856" w:rsidRDefault="0017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5297709"/>
      <w:docPartObj>
        <w:docPartGallery w:val="Page Numbers (Bottom of Page)"/>
        <w:docPartUnique/>
      </w:docPartObj>
    </w:sdtPr>
    <w:sdtEndPr>
      <w:rPr>
        <w:rStyle w:val="PageNumber"/>
      </w:rPr>
    </w:sdtEndPr>
    <w:sdtContent>
      <w:p w14:paraId="0D005256" w14:textId="6084F8E0" w:rsidR="006B729E" w:rsidRDefault="006B729E" w:rsidP="00A92B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3544974"/>
      <w:docPartObj>
        <w:docPartGallery w:val="Page Numbers (Bottom of Page)"/>
        <w:docPartUnique/>
      </w:docPartObj>
    </w:sdtPr>
    <w:sdtEndPr>
      <w:rPr>
        <w:rStyle w:val="PageNumber"/>
      </w:rPr>
    </w:sdtEndPr>
    <w:sdtContent>
      <w:p w14:paraId="2586E139" w14:textId="05395246" w:rsidR="00360623" w:rsidRDefault="00360623" w:rsidP="006B729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67662" w14:textId="77777777" w:rsidR="00E516D2" w:rsidRPr="007E68D8" w:rsidRDefault="00066A7C" w:rsidP="00360623">
    <w:pPr>
      <w:tabs>
        <w:tab w:val="center" w:pos="4682"/>
        <w:tab w:val="right" w:pos="9309"/>
      </w:tabs>
      <w:spacing w:after="0" w:line="259" w:lineRule="auto"/>
      <w:ind w:left="0" w:right="360" w:firstLine="0"/>
      <w:rPr>
        <w:lang w:val="en-US"/>
      </w:rPr>
    </w:pPr>
    <w:r>
      <w:rPr>
        <w:noProof/>
        <w:sz w:val="22"/>
      </w:rPr>
      <mc:AlternateContent>
        <mc:Choice Requires="wpg">
          <w:drawing>
            <wp:anchor distT="0" distB="0" distL="114300" distR="114300" simplePos="0" relativeHeight="251658240" behindDoc="0" locked="0" layoutInCell="1" allowOverlap="1" wp14:anchorId="3EF4A6C5" wp14:editId="4AAEA65D">
              <wp:simplePos x="0" y="0"/>
              <wp:positionH relativeFrom="page">
                <wp:posOffset>808355</wp:posOffset>
              </wp:positionH>
              <wp:positionV relativeFrom="page">
                <wp:posOffset>9410065</wp:posOffset>
              </wp:positionV>
              <wp:extent cx="6188076" cy="106045"/>
              <wp:effectExtent l="0" t="0" r="0" b="0"/>
              <wp:wrapSquare wrapText="bothSides"/>
              <wp:docPr id="8227" name="Group 8227"/>
              <wp:cNvGraphicFramePr/>
              <a:graphic xmlns:a="http://schemas.openxmlformats.org/drawingml/2006/main">
                <a:graphicData uri="http://schemas.microsoft.com/office/word/2010/wordprocessingGroup">
                  <wpg:wgp>
                    <wpg:cNvGrpSpPr/>
                    <wpg:grpSpPr>
                      <a:xfrm>
                        <a:off x="0" y="0"/>
                        <a:ext cx="6188076" cy="106045"/>
                        <a:chOff x="0" y="0"/>
                        <a:chExt cx="6188076" cy="106045"/>
                      </a:xfrm>
                    </wpg:grpSpPr>
                    <wps:wsp>
                      <wps:cNvPr id="8422" name="Shape 8422"/>
                      <wps:cNvSpPr/>
                      <wps:spPr>
                        <a:xfrm>
                          <a:off x="0" y="0"/>
                          <a:ext cx="6188076" cy="106045"/>
                        </a:xfrm>
                        <a:custGeom>
                          <a:avLst/>
                          <a:gdLst/>
                          <a:ahLst/>
                          <a:cxnLst/>
                          <a:rect l="0" t="0" r="0" b="0"/>
                          <a:pathLst>
                            <a:path w="6188076" h="106045">
                              <a:moveTo>
                                <a:pt x="0" y="0"/>
                              </a:moveTo>
                              <a:lnTo>
                                <a:pt x="6188076" y="0"/>
                              </a:lnTo>
                              <a:lnTo>
                                <a:pt x="6188076" y="106045"/>
                              </a:lnTo>
                              <a:lnTo>
                                <a:pt x="0" y="106045"/>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g:wgp>
                </a:graphicData>
              </a:graphic>
            </wp:anchor>
          </w:drawing>
        </mc:Choice>
        <mc:Fallback xmlns:a="http://schemas.openxmlformats.org/drawingml/2006/main">
          <w:pict>
            <v:group id="Group 8227" style="width:487.25pt;height:8.34998pt;position:absolute;mso-position-horizontal-relative:page;mso-position-horizontal:absolute;margin-left:63.65pt;mso-position-vertical-relative:page;margin-top:740.95pt;" coordsize="61880,1060">
              <v:shape id="Shape 8423" style="position:absolute;width:61880;height:1060;left:0;top:0;" coordsize="6188076,106045" path="m0,0l6188076,0l6188076,106045l0,106045l0,0">
                <v:stroke weight="0pt" endcap="flat" joinstyle="miter" miterlimit="10" on="false" color="#000000" opacity="0"/>
                <v:fill on="true" color="#69cad3"/>
              </v:shape>
              <w10:wrap type="square"/>
            </v:group>
          </w:pict>
        </mc:Fallback>
      </mc:AlternateContent>
    </w:r>
    <w:r w:rsidRPr="007E68D8">
      <w:rPr>
        <w:color w:val="0000FF"/>
        <w:sz w:val="22"/>
        <w:u w:val="single" w:color="0000FF"/>
        <w:lang w:val="en-US"/>
      </w:rPr>
      <w:t>www.planetree.org</w:t>
    </w:r>
    <w:r w:rsidRPr="007E68D8">
      <w:rPr>
        <w:sz w:val="22"/>
        <w:lang w:val="en-US"/>
      </w:rPr>
      <w:t xml:space="preserve"> </w:t>
    </w:r>
    <w:r w:rsidRPr="007E68D8">
      <w:rPr>
        <w:sz w:val="22"/>
        <w:lang w:val="en-US"/>
      </w:rPr>
      <w:tab/>
      <w:t xml:space="preserve">@planetree </w:t>
    </w:r>
    <w:r w:rsidRPr="007E68D8">
      <w:rPr>
        <w:sz w:val="22"/>
        <w:lang w:val="en-US"/>
      </w:rPr>
      <w:tab/>
    </w:r>
    <w:proofErr w:type="spellStart"/>
    <w:r w:rsidRPr="007E68D8">
      <w:rPr>
        <w:sz w:val="22"/>
        <w:lang w:val="en-US"/>
      </w:rPr>
      <w:t>Planetree</w:t>
    </w:r>
    <w:proofErr w:type="spellEnd"/>
    <w:r w:rsidRPr="007E68D8">
      <w:rPr>
        <w:sz w:val="22"/>
        <w:lang w:val="en-US"/>
      </w:rPr>
      <w:t xml:space="preserve"> ©2018 </w:t>
    </w:r>
  </w:p>
  <w:p w14:paraId="42B87C32" w14:textId="77777777" w:rsidR="00E516D2" w:rsidRPr="007E68D8" w:rsidRDefault="00066A7C">
    <w:pPr>
      <w:spacing w:after="0" w:line="259" w:lineRule="auto"/>
      <w:ind w:left="0" w:right="0" w:firstLine="0"/>
      <w:rPr>
        <w:lang w:val="en-US"/>
      </w:rPr>
    </w:pPr>
    <w:r w:rsidRPr="007E68D8">
      <w:rPr>
        <w:sz w:val="22"/>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C550" w14:textId="77777777" w:rsidR="00E516D2" w:rsidRPr="00360623" w:rsidRDefault="00066A7C" w:rsidP="00360623">
    <w:pPr>
      <w:tabs>
        <w:tab w:val="center" w:pos="4682"/>
        <w:tab w:val="right" w:pos="9309"/>
      </w:tabs>
      <w:spacing w:after="0" w:line="259" w:lineRule="auto"/>
      <w:ind w:left="0" w:right="360" w:firstLine="0"/>
      <w:rPr>
        <w:rFonts w:ascii="Helvetica" w:hAnsi="Helvetica"/>
        <w:lang w:val="en-US"/>
      </w:rPr>
    </w:pPr>
    <w:r w:rsidRPr="00360623">
      <w:rPr>
        <w:rFonts w:ascii="Helvetica" w:hAnsi="Helvetica"/>
        <w:noProof/>
        <w:sz w:val="22"/>
      </w:rPr>
      <mc:AlternateContent>
        <mc:Choice Requires="wpg">
          <w:drawing>
            <wp:anchor distT="0" distB="0" distL="114300" distR="114300" simplePos="0" relativeHeight="251659264" behindDoc="0" locked="0" layoutInCell="1" allowOverlap="1" wp14:anchorId="29310C9D" wp14:editId="4887E7A9">
              <wp:simplePos x="0" y="0"/>
              <wp:positionH relativeFrom="page">
                <wp:posOffset>808355</wp:posOffset>
              </wp:positionH>
              <wp:positionV relativeFrom="page">
                <wp:posOffset>9516110</wp:posOffset>
              </wp:positionV>
              <wp:extent cx="6188076" cy="106045"/>
              <wp:effectExtent l="0" t="0" r="0" b="0"/>
              <wp:wrapSquare wrapText="bothSides"/>
              <wp:docPr id="8208" name="Group 8208"/>
              <wp:cNvGraphicFramePr/>
              <a:graphic xmlns:a="http://schemas.openxmlformats.org/drawingml/2006/main">
                <a:graphicData uri="http://schemas.microsoft.com/office/word/2010/wordprocessingGroup">
                  <wpg:wgp>
                    <wpg:cNvGrpSpPr/>
                    <wpg:grpSpPr>
                      <a:xfrm>
                        <a:off x="0" y="0"/>
                        <a:ext cx="6188076" cy="106045"/>
                        <a:chOff x="0" y="0"/>
                        <a:chExt cx="6188076" cy="106045"/>
                      </a:xfrm>
                    </wpg:grpSpPr>
                    <wps:wsp>
                      <wps:cNvPr id="8420" name="Shape 8420"/>
                      <wps:cNvSpPr/>
                      <wps:spPr>
                        <a:xfrm>
                          <a:off x="0" y="0"/>
                          <a:ext cx="6188076" cy="106045"/>
                        </a:xfrm>
                        <a:custGeom>
                          <a:avLst/>
                          <a:gdLst/>
                          <a:ahLst/>
                          <a:cxnLst/>
                          <a:rect l="0" t="0" r="0" b="0"/>
                          <a:pathLst>
                            <a:path w="6188076" h="106045">
                              <a:moveTo>
                                <a:pt x="0" y="0"/>
                              </a:moveTo>
                              <a:lnTo>
                                <a:pt x="6188076" y="0"/>
                              </a:lnTo>
                              <a:lnTo>
                                <a:pt x="6188076" y="106045"/>
                              </a:lnTo>
                              <a:lnTo>
                                <a:pt x="0" y="106045"/>
                              </a:lnTo>
                              <a:lnTo>
                                <a:pt x="0" y="0"/>
                              </a:lnTo>
                            </a:path>
                          </a:pathLst>
                        </a:custGeom>
                        <a:solidFill>
                          <a:srgbClr val="BFE3E9"/>
                        </a:solidFill>
                        <a:ln w="0" cap="flat">
                          <a:miter lim="127000"/>
                        </a:ln>
                      </wps:spPr>
                      <wps:style>
                        <a:lnRef idx="0">
                          <a:srgbClr val="000000">
                            <a:alpha val="0"/>
                          </a:srgbClr>
                        </a:lnRef>
                        <a:fillRef idx="1">
                          <a:srgbClr val="69CAD3"/>
                        </a:fillRef>
                        <a:effectRef idx="0">
                          <a:scrgbClr r="0" g="0" b="0"/>
                        </a:effectRef>
                        <a:fontRef idx="none"/>
                      </wps:style>
                      <wps:bodyPr/>
                    </wps:wsp>
                  </wpg:wgp>
                </a:graphicData>
              </a:graphic>
            </wp:anchor>
          </w:drawing>
        </mc:Choice>
        <mc:Fallback>
          <w:pict>
            <v:group w14:anchorId="136DD581" id="Group 8208" o:spid="_x0000_s1026" style="position:absolute;margin-left:63.65pt;margin-top:749.3pt;width:487.25pt;height:8.35pt;z-index:251659264;mso-position-horizontal-relative:page;mso-position-vertical-relative:page" coordsize="61880,1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MuhlgIAAJUGAAAOAAAAZHJzL2Uyb0RvYy54bWykVdtu2zAMfR+wfxD8vthJuzQ14hRbk/Rl&#13;&#10;2Iq1+wBFli+ALAmSEid/P4q2lRvWAe2LTUuHFM8hRc8f9o0gO25srWQWjUdJRLhkKq9lmUV/Xtdf&#13;&#10;ZhGxjsqcCiV5Fh24jR4Wnz/NW53yiaqUyLkhEETatNVZVDmn0zi2rOINtSOluYTNQpmGOvg0ZZwb&#13;&#10;2kL0RsSTJJnGrTK5Nopxa2F12W1GC4xfFJy5X0VhuSMiiyA3h0+Dz41/xos5TUtDdVWzPg36jiwa&#13;&#10;Wks4NIRaUkfJ1tRXoZqaGWVV4UZMNbEqippx5ABsxskFmyejthq5lGlb6iATSHuh07vDsp+7Z0Pq&#13;&#10;PItmkwRqJWkDVcKDCa6AQK0uU8A9Gf2in02/UHZfnvO+MI1/AxuyR2kPQVq+d4TB4nQ8myV304gw&#13;&#10;2Bsn0+T2a6c9q6BAV26sWr3tGA/Hxj67kEyroY3sUSn7MaVeKqo5FsB6BQalbifQSp1SiCAzv4LC&#13;&#10;IC7IZFMLin1Qo0CVpmxr3RNXqDbd/bCua998sGg1WGwvB9PAJXiz/TV13s+n6U3SnpSrCtXy243a&#13;&#10;8VeFQHdRM8jyuCvkKSrUfmgLwA6I4a0x3iny2CT/hEMVzrrpP0AsUcCA4dku5r2BCoB9qrFVos7X&#13;&#10;tRCesjXl5lEYsqMwS76vVzere19zcDmDCekFhNQYhXlWCOpwMDS1g0En6gYEndwlyTEZCOHbtusU&#13;&#10;tNxBcH+ikL95AZcTL9VVChDDh/HrVOiKdokNcftsMT+M43EFUAkhx+h6xmp6//htedOz6sHej+Mk&#13;&#10;DZ7doZb1gnTjFIYSkB6GKqgSnPBkJV3wl/ArwENO2Hpzo/IDDhgUBO4xSoOzD3n0c9oP19NvRB3/&#13;&#10;Jou/AAAA//8DAFBLAwQUAAYACAAAACEAeRZ83OYAAAATAQAADwAAAGRycy9kb3ducmV2LnhtbExP&#13;&#10;y27CMBC8V+o/WFupt+KYNJSGOAjRxwlVKiCh3ky8JBGxHcUmCX/f5dReVjPa2dmZbDmahvXY+dpZ&#13;&#10;CWISAUNbOF3bUsJ+9/E0B+aDslo1zqKEK3pY5vd3mUq1G+w39ttQMjKxPlUSqhDalHNfVGiUn7gW&#13;&#10;Le1OrjMqEO1Krjs1kLlp+DSKZtyo2tKHSrW4rrA4by9GwueghlUs3vvN+bS+/uySr8NGoJSPD+Pb&#13;&#10;gsZqASzgGP4u4NaB8kNOwY7uYrVnDfHpS0xSAs+v8xmwm0REgjodCSUiiYHnGf/fJf8FAAD//wMA&#13;&#10;UEsBAi0AFAAGAAgAAAAhALaDOJL+AAAA4QEAABMAAAAAAAAAAAAAAAAAAAAAAFtDb250ZW50X1R5&#13;&#10;cGVzXS54bWxQSwECLQAUAAYACAAAACEAOP0h/9YAAACUAQAACwAAAAAAAAAAAAAAAAAvAQAAX3Jl&#13;&#10;bHMvLnJlbHNQSwECLQAUAAYACAAAACEAFfTLoZYCAACVBgAADgAAAAAAAAAAAAAAAAAuAgAAZHJz&#13;&#10;L2Uyb0RvYy54bWxQSwECLQAUAAYACAAAACEAeRZ83OYAAAATAQAADwAAAAAAAAAAAAAAAADwBAAA&#13;&#10;ZHJzL2Rvd25yZXYueG1sUEsFBgAAAAAEAAQA8wAAAAMGAAAAAA==&#13;&#10;">
              <v:shape id="Shape 8420" o:spid="_x0000_s1027" style="position:absolute;width:61880;height:1060;visibility:visible;mso-wrap-style:square;v-text-anchor:top" coordsize="6188076,106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AS+/yAAAAOIAAAAPAAAAZHJzL2Rvd25yZXYueG1sRI9NS8NA&#13;&#10;EIbvgv9hGcGb2TSKpGm3RZSCN+kHiLchO82GZmdjdm2Sf+8cBC8DL8P7vDzr7eQ7daUhtoENLLIc&#13;&#10;FHEdbMuNgdNx91CCignZYheYDMwUYbu5vVljZcPIe7oeUqMEwrFCAy6lvtI61o48xiz0xPI7h8Fj&#13;&#10;kjg02g44Ctx3usjzZ+2xZVlw2NOro/py+PEGxt1nLOZ8b8PHsnSP3ey/vuvCmPu76W0l52UFKtGU&#13;&#10;/ht/iHdroHwqREKURAf05hcAAP//AwBQSwECLQAUAAYACAAAACEA2+H2y+4AAACFAQAAEwAAAAAA&#13;&#10;AAAAAAAAAAAAAAAAW0NvbnRlbnRfVHlwZXNdLnhtbFBLAQItABQABgAIAAAAIQBa9CxbvwAAABUB&#13;&#10;AAALAAAAAAAAAAAAAAAAAB8BAABfcmVscy8ucmVsc1BLAQItABQABgAIAAAAIQAWAS+/yAAAAOIA&#13;&#10;AAAPAAAAAAAAAAAAAAAAAAcCAABkcnMvZG93bnJldi54bWxQSwUGAAAAAAMAAwC3AAAA/AIAAAAA&#13;&#10;" path="m,l6188076,r,106045l,106045,,e" fillcolor="#bfe3e9" stroked="f" strokeweight="0">
                <v:stroke miterlimit="83231f" joinstyle="miter"/>
                <v:path arrowok="t" textboxrect="0,0,6188076,106045"/>
              </v:shape>
              <w10:wrap type="square" anchorx="page" anchory="page"/>
            </v:group>
          </w:pict>
        </mc:Fallback>
      </mc:AlternateContent>
    </w:r>
    <w:r w:rsidRPr="00360623">
      <w:rPr>
        <w:rFonts w:ascii="Helvetica" w:hAnsi="Helvetica"/>
        <w:color w:val="0000FF"/>
        <w:sz w:val="22"/>
        <w:u w:val="single" w:color="0000FF"/>
        <w:lang w:val="en-US"/>
      </w:rPr>
      <w:t>www.planetree.org</w:t>
    </w:r>
    <w:r w:rsidRPr="00360623">
      <w:rPr>
        <w:rFonts w:ascii="Helvetica" w:hAnsi="Helvetica"/>
        <w:sz w:val="22"/>
        <w:lang w:val="en-US"/>
      </w:rPr>
      <w:t xml:space="preserve"> </w:t>
    </w:r>
    <w:r w:rsidRPr="00360623">
      <w:rPr>
        <w:rFonts w:ascii="Helvetica" w:hAnsi="Helvetica"/>
        <w:sz w:val="22"/>
        <w:lang w:val="en-US"/>
      </w:rPr>
      <w:tab/>
      <w:t xml:space="preserve">@planetree </w:t>
    </w:r>
    <w:r w:rsidRPr="00360623">
      <w:rPr>
        <w:rFonts w:ascii="Helvetica" w:hAnsi="Helvetica"/>
        <w:sz w:val="22"/>
        <w:lang w:val="en-US"/>
      </w:rPr>
      <w:tab/>
    </w:r>
    <w:proofErr w:type="spellStart"/>
    <w:r w:rsidRPr="00360623">
      <w:rPr>
        <w:rFonts w:ascii="Helvetica" w:hAnsi="Helvetica"/>
        <w:sz w:val="22"/>
        <w:lang w:val="en-US"/>
      </w:rPr>
      <w:t>Planetree</w:t>
    </w:r>
    <w:proofErr w:type="spellEnd"/>
    <w:r w:rsidRPr="00360623">
      <w:rPr>
        <w:rFonts w:ascii="Helvetica" w:hAnsi="Helvetica"/>
        <w:sz w:val="22"/>
        <w:lang w:val="en-US"/>
      </w:rPr>
      <w:t xml:space="preserve"> ©2018 </w:t>
    </w:r>
  </w:p>
  <w:sdt>
    <w:sdtPr>
      <w:rPr>
        <w:rStyle w:val="PageNumber"/>
      </w:rPr>
      <w:id w:val="1223015826"/>
      <w:docPartObj>
        <w:docPartGallery w:val="Page Numbers (Bottom of Page)"/>
        <w:docPartUnique/>
      </w:docPartObj>
    </w:sdtPr>
    <w:sdtContent>
      <w:p w14:paraId="6E6A5538" w14:textId="77777777" w:rsidR="005348D8" w:rsidRPr="0077659C" w:rsidRDefault="005348D8" w:rsidP="005348D8">
        <w:pPr>
          <w:pStyle w:val="Footer"/>
          <w:framePr w:w="504" w:wrap="notBeside" w:vAnchor="text" w:hAnchor="page" w:x="11270" w:y="18"/>
          <w:rPr>
            <w:rStyle w:val="PageNumber"/>
            <w:lang w:val="en-US"/>
          </w:rPr>
        </w:pPr>
        <w:r>
          <w:rPr>
            <w:rStyle w:val="PageNumber"/>
          </w:rPr>
          <w:fldChar w:fldCharType="begin"/>
        </w:r>
        <w:r w:rsidRPr="0077659C">
          <w:rPr>
            <w:rStyle w:val="PageNumber"/>
            <w:lang w:val="en-US"/>
          </w:rPr>
          <w:instrText xml:space="preserve"> PAGE </w:instrText>
        </w:r>
        <w:r>
          <w:rPr>
            <w:rStyle w:val="PageNumber"/>
          </w:rPr>
          <w:fldChar w:fldCharType="separate"/>
        </w:r>
        <w:r w:rsidRPr="0077659C">
          <w:rPr>
            <w:rStyle w:val="PageNumber"/>
            <w:noProof/>
            <w:lang w:val="en-US"/>
          </w:rPr>
          <w:t>1</w:t>
        </w:r>
        <w:r>
          <w:rPr>
            <w:rStyle w:val="PageNumber"/>
          </w:rPr>
          <w:fldChar w:fldCharType="end"/>
        </w:r>
      </w:p>
    </w:sdtContent>
  </w:sdt>
  <w:p w14:paraId="544D50F9" w14:textId="77777777" w:rsidR="00E516D2" w:rsidRPr="00360623" w:rsidRDefault="00066A7C">
    <w:pPr>
      <w:spacing w:after="0" w:line="259" w:lineRule="auto"/>
      <w:ind w:left="0" w:right="0" w:firstLine="0"/>
      <w:rPr>
        <w:rFonts w:ascii="Helvetica" w:hAnsi="Helvetica"/>
        <w:lang w:val="en-US"/>
      </w:rPr>
    </w:pPr>
    <w:r w:rsidRPr="007E68D8">
      <w:rPr>
        <w:sz w:val="22"/>
        <w:lang w:val="en-US"/>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A460" w14:textId="77777777" w:rsidR="00E516D2" w:rsidRPr="007E68D8" w:rsidRDefault="00066A7C">
    <w:pPr>
      <w:tabs>
        <w:tab w:val="center" w:pos="4682"/>
        <w:tab w:val="right" w:pos="9309"/>
      </w:tabs>
      <w:spacing w:after="0" w:line="259" w:lineRule="auto"/>
      <w:ind w:left="0" w:right="-53" w:firstLine="0"/>
      <w:rPr>
        <w:lang w:val="en-US"/>
      </w:rPr>
    </w:pPr>
    <w:r>
      <w:rPr>
        <w:noProof/>
        <w:sz w:val="22"/>
      </w:rPr>
      <mc:AlternateContent>
        <mc:Choice Requires="wpg">
          <w:drawing>
            <wp:anchor distT="0" distB="0" distL="114300" distR="114300" simplePos="0" relativeHeight="251660288" behindDoc="0" locked="0" layoutInCell="1" allowOverlap="1" wp14:anchorId="59C26B92" wp14:editId="12A5A3EC">
              <wp:simplePos x="0" y="0"/>
              <wp:positionH relativeFrom="page">
                <wp:posOffset>808355</wp:posOffset>
              </wp:positionH>
              <wp:positionV relativeFrom="page">
                <wp:posOffset>9410065</wp:posOffset>
              </wp:positionV>
              <wp:extent cx="6188076" cy="106045"/>
              <wp:effectExtent l="0" t="0" r="0" b="0"/>
              <wp:wrapSquare wrapText="bothSides"/>
              <wp:docPr id="8189" name="Group 8189"/>
              <wp:cNvGraphicFramePr/>
              <a:graphic xmlns:a="http://schemas.openxmlformats.org/drawingml/2006/main">
                <a:graphicData uri="http://schemas.microsoft.com/office/word/2010/wordprocessingGroup">
                  <wpg:wgp>
                    <wpg:cNvGrpSpPr/>
                    <wpg:grpSpPr>
                      <a:xfrm>
                        <a:off x="0" y="0"/>
                        <a:ext cx="6188076" cy="106045"/>
                        <a:chOff x="0" y="0"/>
                        <a:chExt cx="6188076" cy="106045"/>
                      </a:xfrm>
                    </wpg:grpSpPr>
                    <wps:wsp>
                      <wps:cNvPr id="8418" name="Shape 8418"/>
                      <wps:cNvSpPr/>
                      <wps:spPr>
                        <a:xfrm>
                          <a:off x="0" y="0"/>
                          <a:ext cx="6188076" cy="106045"/>
                        </a:xfrm>
                        <a:custGeom>
                          <a:avLst/>
                          <a:gdLst/>
                          <a:ahLst/>
                          <a:cxnLst/>
                          <a:rect l="0" t="0" r="0" b="0"/>
                          <a:pathLst>
                            <a:path w="6188076" h="106045">
                              <a:moveTo>
                                <a:pt x="0" y="0"/>
                              </a:moveTo>
                              <a:lnTo>
                                <a:pt x="6188076" y="0"/>
                              </a:lnTo>
                              <a:lnTo>
                                <a:pt x="6188076" y="106045"/>
                              </a:lnTo>
                              <a:lnTo>
                                <a:pt x="0" y="106045"/>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g:wgp>
                </a:graphicData>
              </a:graphic>
            </wp:anchor>
          </w:drawing>
        </mc:Choice>
        <mc:Fallback xmlns:a="http://schemas.openxmlformats.org/drawingml/2006/main">
          <w:pict>
            <v:group id="Group 8189" style="width:487.25pt;height:8.34998pt;position:absolute;mso-position-horizontal-relative:page;mso-position-horizontal:absolute;margin-left:63.65pt;mso-position-vertical-relative:page;margin-top:740.95pt;" coordsize="61880,1060">
              <v:shape id="Shape 8419" style="position:absolute;width:61880;height:1060;left:0;top:0;" coordsize="6188076,106045" path="m0,0l6188076,0l6188076,106045l0,106045l0,0">
                <v:stroke weight="0pt" endcap="flat" joinstyle="miter" miterlimit="10" on="false" color="#000000" opacity="0"/>
                <v:fill on="true" color="#69cad3"/>
              </v:shape>
              <w10:wrap type="square"/>
            </v:group>
          </w:pict>
        </mc:Fallback>
      </mc:AlternateContent>
    </w:r>
    <w:r w:rsidRPr="007E68D8">
      <w:rPr>
        <w:color w:val="0000FF"/>
        <w:sz w:val="22"/>
        <w:u w:val="single" w:color="0000FF"/>
        <w:lang w:val="en-US"/>
      </w:rPr>
      <w:t>www.planetree.org</w:t>
    </w:r>
    <w:r w:rsidRPr="007E68D8">
      <w:rPr>
        <w:sz w:val="22"/>
        <w:lang w:val="en-US"/>
      </w:rPr>
      <w:t xml:space="preserve"> </w:t>
    </w:r>
    <w:r w:rsidRPr="007E68D8">
      <w:rPr>
        <w:sz w:val="22"/>
        <w:lang w:val="en-US"/>
      </w:rPr>
      <w:tab/>
      <w:t xml:space="preserve">@planetree </w:t>
    </w:r>
    <w:r w:rsidRPr="007E68D8">
      <w:rPr>
        <w:sz w:val="22"/>
        <w:lang w:val="en-US"/>
      </w:rPr>
      <w:tab/>
    </w:r>
    <w:proofErr w:type="spellStart"/>
    <w:r w:rsidRPr="007E68D8">
      <w:rPr>
        <w:sz w:val="22"/>
        <w:lang w:val="en-US"/>
      </w:rPr>
      <w:t>Planetree</w:t>
    </w:r>
    <w:proofErr w:type="spellEnd"/>
    <w:r w:rsidRPr="007E68D8">
      <w:rPr>
        <w:sz w:val="22"/>
        <w:lang w:val="en-US"/>
      </w:rPr>
      <w:t xml:space="preserve"> ©2018 </w:t>
    </w:r>
  </w:p>
  <w:p w14:paraId="7D18D090" w14:textId="77777777" w:rsidR="00E516D2" w:rsidRPr="007E68D8" w:rsidRDefault="00066A7C">
    <w:pPr>
      <w:spacing w:after="0" w:line="259" w:lineRule="auto"/>
      <w:ind w:left="0" w:right="0" w:firstLine="0"/>
      <w:rPr>
        <w:lang w:val="en-US"/>
      </w:rPr>
    </w:pPr>
    <w:r w:rsidRPr="007E68D8">
      <w:rPr>
        <w:sz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327A" w14:textId="77777777" w:rsidR="00172856" w:rsidRDefault="00172856">
      <w:pPr>
        <w:spacing w:after="0" w:line="259" w:lineRule="auto"/>
        <w:ind w:left="0" w:right="0" w:firstLine="0"/>
      </w:pPr>
      <w:r>
        <w:separator/>
      </w:r>
    </w:p>
  </w:footnote>
  <w:footnote w:type="continuationSeparator" w:id="0">
    <w:p w14:paraId="00F20375" w14:textId="77777777" w:rsidR="00172856" w:rsidRDefault="00172856">
      <w:pPr>
        <w:spacing w:after="0" w:line="259" w:lineRule="auto"/>
        <w:ind w:left="0" w:right="0" w:firstLine="0"/>
      </w:pPr>
      <w:r>
        <w:continuationSeparator/>
      </w:r>
    </w:p>
  </w:footnote>
  <w:footnote w:id="1">
    <w:p w14:paraId="5FC82047" w14:textId="77777777" w:rsidR="00E516D2" w:rsidRDefault="00066A7C">
      <w:pPr>
        <w:pStyle w:val="footnotedescription"/>
        <w:spacing w:line="259" w:lineRule="auto"/>
        <w:ind w:firstLine="0"/>
      </w:pPr>
      <w:r>
        <w:rPr>
          <w:rStyle w:val="footnotemark"/>
        </w:rPr>
        <w:footnoteRef/>
      </w:r>
      <w:r>
        <w:rPr>
          <w:vertAlign w:val="baseline"/>
        </w:rPr>
        <w:t xml:space="preserve"> </w:t>
      </w:r>
      <w:r w:rsidR="002C3B55">
        <w:rPr>
          <w:vertAlign w:val="baseline"/>
        </w:rPr>
        <w:t>Beispiele: Patienten-/Bewohnerbefragungen bei Rundgängen der Führun</w:t>
      </w:r>
      <w:r w:rsidR="00FD07A0">
        <w:rPr>
          <w:vertAlign w:val="baseline"/>
        </w:rPr>
        <w:t>g</w:t>
      </w:r>
      <w:r w:rsidR="002C3B55">
        <w:rPr>
          <w:vertAlign w:val="baseline"/>
        </w:rPr>
        <w:t xml:space="preserve">skräfte, Fokusgruppen mit Patienten nach der Entlassung, Fragebögen, etc. </w:t>
      </w:r>
      <w:r>
        <w:rPr>
          <w:vertAlign w:val="baseline"/>
        </w:rPr>
        <w:t xml:space="preserve"> </w:t>
      </w:r>
    </w:p>
  </w:footnote>
  <w:footnote w:id="2">
    <w:p w14:paraId="4485A386" w14:textId="77777777" w:rsidR="00E516D2" w:rsidRDefault="00066A7C">
      <w:pPr>
        <w:pStyle w:val="footnotedescription"/>
        <w:spacing w:line="259" w:lineRule="auto"/>
        <w:ind w:firstLine="0"/>
      </w:pPr>
      <w:r>
        <w:rPr>
          <w:rStyle w:val="footnotemark"/>
        </w:rPr>
        <w:footnoteRef/>
      </w:r>
      <w:r>
        <w:rPr>
          <w:vertAlign w:val="baseline"/>
        </w:rPr>
        <w:t xml:space="preserve"> </w:t>
      </w:r>
      <w:r w:rsidR="002C3B55">
        <w:rPr>
          <w:vertAlign w:val="baseline"/>
        </w:rPr>
        <w:t>Beispiele: offene Pflegearbeitsräume, aufmerksame Platzierung von Computern und Sitzgelegenheiten für möglichst viel Augenkontakt, Reduktion von Lärm. Für Langzeiteinrichtungen: Nachbarschafts- oder Haushaltmodelle; für pädiatrische Einrichtu</w:t>
      </w:r>
      <w:r w:rsidR="00FD07A0">
        <w:rPr>
          <w:vertAlign w:val="baseline"/>
        </w:rPr>
        <w:t>n</w:t>
      </w:r>
      <w:r w:rsidR="002C3B55">
        <w:rPr>
          <w:vertAlign w:val="baseline"/>
        </w:rPr>
        <w:t xml:space="preserve">gen: geschützte Räume (in denen keine Eingriffe stattfinden) und Spielgelegenheiten mit </w:t>
      </w:r>
      <w:r w:rsidR="00FD07A0">
        <w:rPr>
          <w:vertAlign w:val="baseline"/>
        </w:rPr>
        <w:t xml:space="preserve">fest zugeordneten Mitarbeitern. </w:t>
      </w:r>
      <w:r>
        <w:rPr>
          <w:sz w:val="20"/>
          <w:vertAlign w:val="base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1BE0" w14:textId="77777777" w:rsidR="005A1886" w:rsidRDefault="005A1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9D61" w14:textId="096E9FD7" w:rsidR="001112FC" w:rsidRDefault="001112FC">
    <w:pPr>
      <w:pStyle w:val="Header"/>
    </w:pPr>
    <w:r>
      <w:rPr>
        <w:noProof/>
        <w:sz w:val="22"/>
      </w:rPr>
      <mc:AlternateContent>
        <mc:Choice Requires="wpg">
          <w:drawing>
            <wp:inline distT="0" distB="0" distL="0" distR="0" wp14:anchorId="3AEAF3CC" wp14:editId="285A7682">
              <wp:extent cx="5911215" cy="917804"/>
              <wp:effectExtent l="0" t="0" r="0" b="9525"/>
              <wp:docPr id="7" name="Group 7"/>
              <wp:cNvGraphicFramePr/>
              <a:graphic xmlns:a="http://schemas.openxmlformats.org/drawingml/2006/main">
                <a:graphicData uri="http://schemas.microsoft.com/office/word/2010/wordprocessingGroup">
                  <wpg:wgp>
                    <wpg:cNvGrpSpPr/>
                    <wpg:grpSpPr>
                      <a:xfrm>
                        <a:off x="0" y="0"/>
                        <a:ext cx="5911215" cy="917804"/>
                        <a:chOff x="0" y="14264"/>
                        <a:chExt cx="5922010" cy="919954"/>
                      </a:xfrm>
                      <a:solidFill>
                        <a:srgbClr val="000000"/>
                      </a:solidFill>
                    </wpg:grpSpPr>
                    <wps:wsp>
                      <wps:cNvPr id="9" name="Shape 8414"/>
                      <wps:cNvSpPr/>
                      <wps:spPr>
                        <a:xfrm>
                          <a:off x="0" y="14264"/>
                          <a:ext cx="5922010" cy="903605"/>
                        </a:xfrm>
                        <a:custGeom>
                          <a:avLst/>
                          <a:gdLst/>
                          <a:ahLst/>
                          <a:cxnLst/>
                          <a:rect l="0" t="0" r="0" b="0"/>
                          <a:pathLst>
                            <a:path w="5922010" h="903605">
                              <a:moveTo>
                                <a:pt x="0" y="0"/>
                              </a:moveTo>
                              <a:lnTo>
                                <a:pt x="5922010" y="0"/>
                              </a:lnTo>
                              <a:lnTo>
                                <a:pt x="5922010" y="903605"/>
                              </a:lnTo>
                              <a:lnTo>
                                <a:pt x="0" y="903605"/>
                              </a:lnTo>
                              <a:lnTo>
                                <a:pt x="0" y="0"/>
                              </a:lnTo>
                            </a:path>
                          </a:pathLst>
                        </a:custGeom>
                        <a:solidFill>
                          <a:srgbClr val="BFE3E9"/>
                        </a:solidFill>
                        <a:ln w="0" cap="flat">
                          <a:miter lim="127000"/>
                        </a:ln>
                      </wps:spPr>
                      <wps:style>
                        <a:lnRef idx="0">
                          <a:srgbClr val="000000">
                            <a:alpha val="0"/>
                          </a:srgbClr>
                        </a:lnRef>
                        <a:fillRef idx="1">
                          <a:srgbClr val="69CAD3"/>
                        </a:fillRef>
                        <a:effectRef idx="0">
                          <a:scrgbClr r="0" g="0" b="0"/>
                        </a:effectRef>
                        <a:fontRef idx="none"/>
                      </wps:style>
                      <wps:bodyPr/>
                    </wps:wsp>
                    <pic:pic xmlns:pic="http://schemas.openxmlformats.org/drawingml/2006/picture">
                      <pic:nvPicPr>
                        <pic:cNvPr id="10" name="Picture 10"/>
                        <pic:cNvPicPr/>
                      </pic:nvPicPr>
                      <pic:blipFill>
                        <a:blip r:embed="rId1"/>
                        <a:stretch>
                          <a:fillRect/>
                        </a:stretch>
                      </pic:blipFill>
                      <pic:spPr>
                        <a:xfrm>
                          <a:off x="1338275" y="127635"/>
                          <a:ext cx="3253740" cy="648335"/>
                        </a:xfrm>
                        <a:prstGeom prst="rect">
                          <a:avLst/>
                        </a:prstGeom>
                        <a:solidFill>
                          <a:srgbClr val="BFE3E9"/>
                        </a:solidFill>
                      </pic:spPr>
                    </pic:pic>
                    <wps:wsp>
                      <wps:cNvPr id="11" name="Rectangle 11"/>
                      <wps:cNvSpPr/>
                      <wps:spPr>
                        <a:xfrm>
                          <a:off x="0" y="917702"/>
                          <a:ext cx="3665" cy="16516"/>
                        </a:xfrm>
                        <a:prstGeom prst="rect">
                          <a:avLst/>
                        </a:prstGeom>
                        <a:grpFill/>
                        <a:ln>
                          <a:noFill/>
                        </a:ln>
                      </wps:spPr>
                      <wps:txbx>
                        <w:txbxContent>
                          <w:p w14:paraId="7C9B87B2" w14:textId="77777777" w:rsidR="001112FC" w:rsidRPr="00FE71D5" w:rsidRDefault="001112FC" w:rsidP="001112FC">
                            <w:pPr>
                              <w:spacing w:after="160" w:line="259" w:lineRule="auto"/>
                              <w:ind w:left="0" w:right="0" w:firstLine="0"/>
                              <w:rPr>
                                <w:color w:val="FFFFFF" w:themeColor="background1"/>
                              </w:rPr>
                            </w:pPr>
                            <w:r w:rsidRPr="00FE71D5">
                              <w:rPr>
                                <w:color w:val="FFFFFF" w:themeColor="background1"/>
                                <w:sz w:val="2"/>
                              </w:rPr>
                              <w:t xml:space="preserve"> </w:t>
                            </w:r>
                          </w:p>
                        </w:txbxContent>
                      </wps:txbx>
                      <wps:bodyPr horzOverflow="overflow" vert="horz" lIns="0" tIns="0" rIns="0" bIns="0" rtlCol="0">
                        <a:noAutofit/>
                      </wps:bodyPr>
                    </wps:wsp>
                  </wpg:wgp>
                </a:graphicData>
              </a:graphic>
            </wp:inline>
          </w:drawing>
        </mc:Choice>
        <mc:Fallback>
          <w:pict>
            <v:group w14:anchorId="3AEAF3CC" id="Group 7" o:spid="_x0000_s1044" style="width:465.45pt;height:72.25pt;mso-position-horizontal-relative:char;mso-position-vertical-relative:line" coordorigin=",142" coordsize="59220,91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je74FIAQAAPIKAAAOAAAAZHJzL2Uyb0RvYy54bWy8VtuO3DYMfS/QfzD8&#13;&#10;np3x3MfYmSDdGwIUySJJP0Bjy2OhsiRImlu/viRl2c5emnQLdIEd0xJFkYeHpK/fnxuZHLl1QqtN&#13;&#10;ml2N04SrQpdC7TfpH9/u363SxHmmSia14pv0wl36fvvrL9cnk/OJrrUsuU3AiHL5yWzS2nuTj0au&#13;&#10;qHnD3JU2XMFmpW3DPLza/ai07ATWGzmajMeL0Unb0lhdcOdg9TZspluyX1W88J+rynGfyE0Kvnn6&#13;&#10;tfS7w9/R9prle8tMLYrWDfYGLxomFFzambplniUHK56ZakRhtdOVvyp0M9JVJQpOMUA02fhJNA9W&#13;&#10;HwzFss9Pe9PBBNA+wenNZotPx0ebiHKTLtNEsQZSRLcmS4TmZPY5aDxY89U82nZhH94w2nNlG3xC&#13;&#10;HMmZQL10oPKzTwpYnK+zbJLN06SAvXW2XI1nAfWihtT0x7LZZNHt3HWHJ4hLPLxez0ll1F/ttBTl&#13;&#10;vZAS/XB2v7uRNjkyTDf94V2gPlAbYVRdECcDxHM9tu6/Yfu1ZoZTyhwi12K7jtjSdrKaZRQG3g1K&#13;&#10;HbYudwDzq8AOEOrBHeIzni7G8zbgmJri4PwD15Qmdvzd+cD4MkqsjlJxVlG0UDf/WDGGeTyHrqKY&#13;&#10;nDDPrSs1pDl4gtuNPvJvmhR9n2wqPEhLvyvVUKszFvkEulEjPg3ZG2q214aMR7X4DOpAJaThEKmo&#13;&#10;EJ9Dxehn2AMnMFoiVIcALA4xHhDtCR9/u7+b3q2f8xEjQwCR5QxaYCWZp17SCA+9UYoGGutkCWxu&#13;&#10;z0oFHiB3AltI8hfJEWSpvvAK6pmqERdeKglcZ9LUrC2U6FOoHgqP7KBeBaXVmczIr+9MLtY3H26n&#13;&#10;rYVWGc9xar7dyXE4WbQFGjow9DEIOvZhALI7RDdr5bvzCqYHXTKIFsWdLi/UmQgQKOTttRFFDv9t&#13;&#10;twTpWUX/eKrAKX+wPG2NND9lo2H2z4N5B40dyCF2Qgp/oSEFsaNT6vgoCqxvfOmbA7a30HlhG29N&#13;&#10;YAU4HLXwDFIa378zsZPCxM6HcussYPtkOrwQb5g8t7o4NFz5MEotB+bBHHe1MC5NbM6bHYfJYD+W&#13;&#10;GToEZPKW+wIKIPKiwHYCies2yMveMfT5lZ6WTaeryRLmAtQj0Hsxpc4FHGhb/3Qyny5nWBSgsJit&#13;&#10;pkEBLoutzdjQ2hIUwE1oWsSy2OZANaqQ869Oitcqk4IJ7pMI0eBM/B8GRpZFTnyBqJjaS2AFJQGv&#13;&#10;/xczAwbucjwJ2euQXSzacZwt5tkCN9+OKgxS5CDRAxsTy5VuF8DoC63Kn3dn0O6LN6m1/eszfENW&#13;&#10;UkMbhHlBUoqflZBW3E0T+VHBZAY2+CjYKOyiYL280fSdF9z4cPC6EsTQ/jaItc0gSfRhRfG3H4H4&#13;&#10;5TZ8J63+U3X7NwA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MEFAAGAAgAAAAhAB+qlPPhAAAACgEA&#13;&#10;AA8AAABkcnMvZG93bnJldi54bWxMj09Lw0AQxe+C32EZwZvdxLZi02xKqX9ORbAVxNs0mSah2dmQ&#13;&#10;3Sbpt3f0opcHw5t5837parSN6qnztWMD8SQCRZy7oubSwMf+5e4RlA/IBTaOycCFPKyy66sUk8IN&#13;&#10;/E79LpRKQtgnaKAKoU209nlFFv3EtcTiHV1nMcjYlbrocJBw2+j7KHrQFmuWDxW2tKkoP+3O1sDr&#13;&#10;gMN6Gj/329Nxc/naz98+tzEZc3szPi1F1ktQgcbwdwE/DNIfMil2cGcuvGoMCE34VfEW02gB6iBL&#13;&#10;s9kcdJbq/wjZNwAAAP//AwBQSwMECgAAAAAAAAAhAIBXTZUhVgAAIVYAABQAAABkcnMvbWVkaWEv&#13;&#10;aW1hZ2UxLnBuZ4lQTkcNChoKAAAADUlIRFIAAALHAAAAjQgGAAAAW6rXDQAAAAFzUkdCAK7OHOkA&#13;&#10;AAAEZ0FNQQAAsY8L/GEFAAAACXBIWXMAAA7DAAAOwwHHb6hkAABVtklEQVR4Xu2dB5xcRf3AuV5z&#13;&#10;yaWRBBJCCDEhgVAETBSQqkFEEPljoQooggrSFEWlKCICKgoqVaWIVBEMSJGeIKGEEtIoIfWSu1xv&#13;&#10;u3t3/L+/93673t5teXu3u7e79/t+PrPzZt68eTPzpvxmdkreNsOIjz76KH/Dhg3VlZWVo4qKiqrz&#13;&#10;8/PHlJaWTgwEApPy8vImisJZhes6RCvPtaK3oxq5rkNt6enp2dTd3b21oqJiM/ZbeTYgjg3DMAzD&#13;&#10;MIzsJWeFYwTYos2bN4+uqqqaWVhYuAfC676oXbk1FlWGKi0oKCgWtwMBwfgjNB9KBGdR7/POFai3&#13;&#10;ELZfb25u/mDChAkNJjQbhmEYhmFkDzklHK9du3b0+PHjD0ToPQCh9ONYzeS62r2bXhCe69FWISwv&#13;&#10;4fq5hoaG5yZOnLjFvWsYhmEYhmEYSUZGh1tbW/fw+/0Xd3V1LUb5sctICJuwJBAIXNre3j5/4cKF&#13;&#10;JRoNwzAMwzAMwxgYyJl5qCkIxOcgbC5FtTvSZxZBmH2oZQjKV7W1te1tgrJhGIZhGEZmkDXTKpAp&#13;&#10;8zs6OvYtKio6q7Cw8AisRrp3sptuQHulp6fnbuJ2R15eXp17xzAMwzAMw0g3GS8cIxSX+/3+IwoK&#13;&#10;Cs7BuC96vnsn90BObiG+dyH834TxNQRlWfRnGIZhGIZhpImMFY5VKP4KwvDZGHdBL3Dv5D4IybJt&#13;&#10;3GPE/zdlZWWLEZK73DuGYRiGYRhGKsk44RihuACh8Bhk4R+g9lDrYQlCsgjFj5AOP0O3kWTDMAzD&#13;&#10;MIwUkzHCsc4p3q+4uPhKjDJ9ImvmQ6cahGTZhePu9vb2n48cOXKVWhuGYRiGYRi5CILf1EAg8Jeu&#13;&#10;rq4OriPCvUdw83P0GrUadhD3Or/f//1Vq1ZVadIZhmEYhmEYuQLyXqHP5zsdoW+zK/5Fp6WlZTd5&#13;&#10;pr6+fgfcL1brYQnxf72jo+NAJxENwzAMwzCM7AcZbyZC3hOoHlfki01NTc22+ug2jY2NO/HcsB1B&#13;&#10;Foi/PxAIXMvlkJwAaBiGYRiGYSQBhLlC1MkId3FHi3vj8/lOVC8c/H7/hXorZRDG5aiNasxUXmlr&#13;&#10;a/s4us3RNgzDMAzDyCYQ4EYFAoHbETi7HLEuAXjkDbTQwR9cV2Mn+wL3g3dcxr131TggeL4ZbXf0&#13;&#10;/7o2GU0jnYVvog+b7e4MwzAMwzCyGgQ3ETTfdES5AcCzPTJarN45IARfr7f7Mq2lpWVX9EbXGB38&#13;&#10;/Sfala7pf+D339rb2+dzv1utMhrC2UWYb7PFeoZhGIZhGBkMclteZ2fnMchug54jjB/rly9fPkK9&#13;&#10;3qatrW1v7Nr0dgiE6AvQ8mQ0VYRG1zYyPp/vVJy8r8YQ2L2FWqbGrIEwPyuLFjWJDMMwDMMwjEwB&#13;&#10;Wa0QAfUcBDafK7oNDvyR0eMz1HtH8MbuXvfu/8CuRkeOi7h+zrWNDPeX6mXOQJxWtba27qnJZBiG&#13;&#10;YRiGYQw1yGilgUDgGgS1pE5LwD8Zza3U18h7pmH3gXOzF9itbmtr27ezs/NotRpWEP86tE9rMhmG&#13;&#10;YRiGYRhDxcKFC0sQjG9JtmAs4GePz+c7Xl/l0NjYOB37B1FhI9SYm1D3oxJeAJgLEO16Ogef02Qy&#13;&#10;DMMwDMMw0o3MCUYo6zfVIZng/xtLly6t0Fc6YC3HT3+Ge6tdV4bSaAKyYRiGYRjGELBo0aIyhLF7&#13;&#10;EFA9HewxUPC/2+fznaKvDYPbU7m/yXVpCKRHCwLyEZpEhmEYhmEYRqqRqRTIYX+OJBhjV4N6SY0h&#13;&#10;sAv0dY+5DfWw3+//Efo/xY3eCgP7VWil+vowAoHAL1xXRhDSq7a9vX1/TSLDMAzDMAwjVSB7Fcni&#13;&#10;O1cMCwehTHaLmCLTILhe4to69h90dHQc6PP5jsMoo83P4ccVMn9YvRV/C7CPeggHAvS56jQM7L+j&#13;&#10;ToxekJabWlpa5mgyGYZhGIZhGMkGmSsP9QMEr36L3rD6oLa2dpI63aa9vf0A7FpRAQTYM9U66Eeh&#13;&#10;GkMgKO+EW9l1ISLc29jQ0LCjOnfAOh/7/7gujL6QNsvr6uq20+QyDMMwDMMwkoke8NGpspcIXw56&#13;&#10;3Y16TKZcqPNtOjo6DpXdJrgd86hj7ucFAoE/ij+xwM1f0PL1MTkYZF/e6XfvGpEgff7d+zAVwzAM&#13;&#10;wzAMIwkgZ+2FoFXvilyO0NWO4Hs6AvPnuV6h1jL9IezYZy/w2LH4EXcLNpz4eN8X9TF5biZ26927&#13;&#10;RjToVPxJk8wwDMMwDMMYLFu2bJmIEPqmyloOCFyyEC5P7st0Cu6/Lfbo761du3a082AcZJRZth7j&#13;&#10;mZDQHQ/cijA8E+W8u7m5eRfs3nBuGhEhfaTjcTLKSTPDMAzDMAxjgCBQ5aPuQYVA1pJdJT6lThw6&#13;&#10;OjoOwt6Pkh0pvqHW/Vi/fv0YGV3G3QOot1HtjqcJwDN1COe/5NI5PQ99AnY29zgGkmYtLS27OR/B&#13;&#10;MAzDMAzDSBxkqjxZTIdg1XcLNjm57nR15iCjwNi/qvdrEMRm6y0HrPM7OzsP59674mawaBi+ot6L&#13;&#10;/yOxe8y9m30Q9g60RteUGnjHy6tWrarSJDMMwzAMwzASQUYaEagiTnnA/i00Z+RW0OkNTe5d5/4G&#13;&#10;BOvzuDwEIfarmP+FSuriOfz7d+8FgFiNxS7jplgQJiHSntCyz/Ni0uncurq67Tdu3DgOc8pO/ZMw&#13;&#10;yHQYTS7DMAzDMAzDK8hSpQhTMacqBBfHcVmI2wdc2/Qhwh6C5U+5DO2Ggfkc925moGE8F70taEbV&#13;&#10;IKReQedjV6yKJNzossXd7tyrFXd9wf6/PHOrGgcM/nS2tbXt4ySWYRiGYRiG4Q0EugtEkFOZKiLc&#13;&#10;f6y+vn4Hmf/LdbdapxXe28X7r+KyFFXI9Q3OjRTB63yx4so9EX7vQ/1HrtXaAbOf8F3dd8FiTU3N&#13;&#10;tmLP/VZ12g/uLUcla1T5FZteYRiGYRiG4RE5bANBrFkFqajgRgTBZtSQCMZBNBzLUE+i4m4JNxDw&#13;&#10;tgkB9u+tra17dHR0HIb5ZVS/eGP3qOwrzGUp7v/q2jr2chjK2VyG9mkWMMvJgA87jtIE75PR7Is0&#13;&#10;CIZhGIZhGEY0kJ1k9PXvrhg1fEGArEE9SFr8yefzndbU1PQxrENbockR2TqX+nFUg7jH7fW4GatO&#13;&#10;JC2nYe/M2UZ/Dc2ZQtEb7GT6ygZxk054Z62cSqjBMAzDMAzDMCLR2dl5BIKTbNU2rCENHtEkGTB4&#13;&#10;I8dbPyH+ITjfqNZhyKJHuT8UEKY70WzvY8MwDMMwhiVhf+dHAkGpvKSk5JKCgoJCtRrOjB6s4JiX&#13;&#10;lydzjlepsd8RzjL9orKy8jo1ph3Cd1xHR8cn1GgYhmEYhjGsiCsc+/3+L3d3d++hxoyHsLah/oVa&#13;&#10;o1bJZNzq1av7CbQDoFh+EEQP7Ds1Y6eddjqesO8v1+hdqGf4Bl8LBAJnOw5SDJ2gguLi4osJU7/p&#13;&#10;HoZhGIZhGMMa2b2gq6trDYJSxkM4A6hHW1pa5kjYETpnYI67gDAR8K9N/HUSZ4DgjSy2e8710fGz&#13;&#10;AcH3ts7OzmMkvWWXCoThn6B+3Nrauqc+MxV397tPpB7e5e/o6DjUCbBhGIZhGIbhgoD2XZWXMhKE&#13;&#10;uG5UDZf3IMwdiO6MyApcyx7BYUdcJ4mT9RUDQkaKCXM/oV3jsgZB+XKE4rniDoH585j/hH3EQ1dS&#13;&#10;Ce98Ei20V7RhDCXkxSLKwu9RN8le4GptGIZhGEkn6vxZGqPq7u7ulwoKCgY1UpoKCNdywnUPwuMi&#13;&#10;hMg3JkyYsFlvhYFwf3FRUdHlanTg2Y/QFqGm4MdkxzIBeP6fhYWFX1BjQsjJfYcddtjdvPcotcpY&#13;&#10;iCdySOCzZWVl/1GrAbF169bJVVVV53GZ6jnrctR2E7rsC725uLh4E+9ePWbMmBrsevLy8uS7JxXe&#13;&#10;U0kn4hIuS12b1KDxCcvHww3K+pGUuwcpO7Kg9RauT0/FNx0M1DcXEqYpakyUbuL0a55PxXSwMHw+&#13;&#10;34n5+fnJPvSnecmSJZfPnz+/Q80hNm3aNH7s2LE/4DI0eJFt9PT0vFFSUnKTGj0heZb8epgasx46&#13;&#10;pb8aPXr0h2rsB/E9mvgerMZUIyfvSl6TgaN62qt1bW1tH5DPRBZISX3vBTlMi7r6RDVmJdSv99Pu&#13;&#10;P63GuFDvXUR6b6fGbKSNuvenxKFTzbGhAj2dTJdx8OHa5FhqDWZMiMPX9TEHnpW9fL8v9yjIR6h1&#13;&#10;QuCHCF/TnBckgEyZQNi82/UlOyCuD6ENavSY5/fCn07Hw6Ghkfc/S9pfzfVRMm1FgzZo8E+OJk/q&#13;&#10;1J1I8I7l+sphCUkgp20+5qaGWwal06W3MwbCtUSDOCB4/gW0kepdyqAshPZaTxaEfRPaKH1FGPpv&#13;&#10;mXMaaLZC+B/Q6HiGdP6tPp4TdHR0HKRRi4jWsUMK36kO7RnC8itt40PbqKYDZI4TnIBkMchICa1v&#13;&#10;Is2X6qNZieSZSAegRRw5xn0xPbFX6AVm3N+XhOt1wjXfi5RPPGSE9kHX5Dzr49lP8uyr69evHzNh&#13;&#10;woRVmMNOpvMCifkbehrneu2d0uOeTU/sT/JutcoKSC+Ze7zXiBEj3larhOEbjKTCODg/P38q6TUT&#13;&#10;tRfWM0iLStdF+iA+8r22ol7gG95RUlLyJOGR0eYBIeWEuB1G3LbDnx1QMt9d5olPIn4D2tWEMLag&#13;&#10;LcfvV1Hvojb39PRsTKQnn2uQBruTLvIvVolaSRm8rKio6KdqzAja29v3Iy+MIh9si74vuowcjtfb&#13;&#10;cZH8CX/RUfEutU46cmgRabcL75B8OwO1L9bTCWsi/4A0Ed53CO/rqNXk0dWUp8fxK6D3Q3C/knJy&#13;&#10;IPcn8t12xM1crEVNHGg5STfE9UG+yxfV6AkEtFt55hQ1Zj18wyNLS0sfVmM/ZNCKb7x3cXHxjqTX&#13;&#10;bKxkIf8OfOMh2emKMPSg1aGeI9/9hbA9Q95rdW6miLq6uu0rKys/QfmfxLt2Qkl7N5s0iNhxzETI&#13;&#10;t+fwDX+rxrhQ7x1A/KR9n4ySeuXjWE/FLisW9ZNPtr7//vvTZsyY0axW0aHH9TkyU0pOlRssBOtl&#13;&#10;NE9/z8lH6xsPekUXyD0ui7j1omubGDzX2tbWJhkgJjgt5H1n4r7WfTL7oKAkdVs5vMyXShR/b+v7&#13;&#10;beKBc5mXvQm1QdVmtRMV81jzSPDMSr7PuVyWa/AGjRwDjp/fxu+ER5RJkztIm1lcZoXAkC4kD7op&#13;&#10;9D9I3/elg6tOMhIayu0I+y2E1fNpobiVf7fOUC/SAq8tRn2Kdy92AhED3HQQJzmafxpqwPlUvp3U&#13;&#10;xfgX9Xj8SEj6oIJlfjBK/PFcZ+B2ICPHt+rjOQFywec1ap7gkfKOjo7PknbSgUoI/T7ynZpQwfpe&#13;&#10;VAfK+X7q1BP6zFIE/BMxpnUtjRysRV74oxsS70gcNdyDVQnldcrloHbGwotSGbXnnatdH73TK8yD&#13;&#10;UU58Ram3McFdxJHjfuBWdlN4xH0sMtxfjHpQjWmDd35A5j6VS089UdzJaXRhQgpm5No2GSmRyusP&#13;&#10;ap0w+LMy2mly3C7QSuEl13X2Qhw2JnMqQhC8ziP9f+2+JT64vRmtWh8PY+PGjeNkZw/yxldxdy1h&#13;&#10;lvzZ7j4ZH9y+R2E+ksu4Wxt6RfzD30QOzvkzyoTiPtTW1k4iHTe7SRQO3/t0dZaxEMx8GpvziIPn&#13;&#10;jiBOW6k/PqNepA1eXc67n3JD0R/u+dGSul6Cb/hl/PXUecDde+3t7fO4HFQ5kYZwy5YtE2Vhpwh8&#13;&#10;KqQ/gIo6iMG9hP+54Zl/6ONRwc1W1AvUW7ehLiMs3yNNTkKdGEnhJq7AjX8dkuciPa/q6xJnnF6J&#13;&#10;f3fj/lVU3GkvPHeqRi0hpCOE/54FZNyKbPEpOXFWvQiDe5UyVQf9WMJ/Be7ln0BZc+IJ3L4o/56o&#13;&#10;d2mB10p7J6fleoIwPoo2VR8fMPgxVqagoe9FXv8SYbgcv/+Divq9xY0+Pijkvbxnq3obE9x1kb9O&#13;&#10;WLRoUZk+PiBkXRfeTZD8IdOA8PN04nMr3r+LiigsYy+yQkTZIgydHxZ1jij3nCOG1V2DWqcc3rWe&#13;&#10;dya0OJDHZPGO/PUXBnZvoo2UzMK151GdvvDsB/hxjIwWYiyVhSfox2L/FEoakqyHePSQwVLy16A0&#13;&#10;ULyi0X1TdAhDayLfnkeKyaPTaQB+zLNRC0VvcOOjEF0XrUJOFLyUfyZkxw8vNCaat4cLfEMZ2Y8I&#13;&#10;6Stz3TJ+RxXCKALy9wmv5zoBtx+SJ3ZWL9IGr96dd7e4oQiH8nELWtI6kII0ZrzvefcNsSENL9bH&#13;&#10;kg7e58lIP/olkeKPnSziTgieEQGnH9jL6NZz1KvHaR3oedqBNPauL9HB7+aGhoYd9ZG4yDeor6/f&#13;&#10;gfQ9m2dlSldE5N36SMLw7FfVm5jwfplKFl9Q6QXui1AzVfCL2JHuC+7qCNPxXCY1P8dChcW4/yLj&#13;&#10;plv+9dbHkg6vKERJet3Fu/oN4GD/C3U6aMhTP1FvY0I4FusjKYFXjESJbPaB88I+ePoXEneXuM4j&#13;&#10;Q8Jdre7ypHBHe1my4b23OgFMEPnQ6kUIwtzT0tKymwhCXA9qMrn4hVor/qBqxay3cgbi9JQmZ1LB&#13;&#10;a/mX4mn3LdHBzXrpeOhjCcHj1RTQH+JH3L9v5duhpEFLyqIoaWxcn+PyjD5i9IJ0kfyxwk2i/nCv&#13;&#10;q6OjIyt2AyC4BdRF17gh9wbRWywnZqoXaYHXyoDCw24I/ocktZepZAOBcnKRviYmtDf/p4+klM7O&#13;&#10;zgXEN6y+wDwQ4fjf+ngISUfi+30RSNVZQoiAql5FhXckJBz3RgZ6yKe340e/QSPCfaY6Sxj5dw8/&#13;&#10;fepVVHCzUB8ZEHgxhfDLaLiXAZFO0vM0fTQt8M5+eaIvuAlIR00fSRm8qoBvKgNIYd9aZCZ1Mmhk&#13;&#10;9w78j/vd4c/6SErhPTKbQAZHw4gkHIf1mkRY7O7u/rIa+8G9ABXHX+U6Ly/vo+Li4od6enp+pxPf&#13;&#10;UwrvG9CE9sLCwvsIX9jiFlkEgv2E3XffvW316tX70cAeQCE5CnePqRPPiF+oyai5qLFi1lu5xCej&#13;&#10;TSEZDHxTKZTvqjEl8I4G8ukV5Nv9+b4r1Doi+i0/i7u7kjGCXFRU9IaXskFhfUUvjV5QJhfwPT6m&#13;&#10;xn5wr4A0lg5Ixh9tL3mdOuen5IcP1CouRO8T06dPl/nWaVvYQjip0nseVWNv1paXl7+m10mF90k5&#13;&#10;ibu4mXRI2SLF3pSWlj5KmM73UnbjENahlzjyTc+mPvrl4Ycf7lPrjGLKlCn15NOTSOs71ao3A57j&#13;&#10;v2bNGlkIt941xaTfgs5EIP+uJfxf4/udQ3rHzC98ixLUdbQNR6hVyuF9r+tlTGgTUp7XpU6i/rwi&#13;&#10;yrdOCs3NzbI1ZYNrig7R7dbLlEKc329vb5dTnxvVKiphwvGMGTNkZWUsIejV559/fiWJOZIex8W8&#13;&#10;4LX8/Pxf8sHT8dfEvIFs37R48eJ3CN8bagxBuJ15tLNmzWqh0n+OCvEh3H2Fj3SnVGKOI8OBdCkh&#13;&#10;jRJajJEAsg9xyqmsrHyNeHyOb7tarWKxYPbs2fIPymA7Os4ey+5ldHjPBr00FNKENq7Qy8K0Q1pb&#13;&#10;W2fpdaYjeSGhxp/K/PhAIPDtJORFz1AH9mvAef9rIjirManwvk1oaWkcvYLQIINAb7omh2TsZf4Q&#13;&#10;6hb3MnOR70xbewF1ZdIGLubNmyfC3hbXlFpU6PsdAvIlxCFmvqJNKKOeuUFGttUqpVCWvXQQ0oak&#13;&#10;FfGXdOq9+9eA/tWIxIQJE2R3qDbXlBmMGDFCpg6FzUQgH/Sbnhcm1JKhPoebqKMwZLbbp0+fXkJC&#13;&#10;Pojby3E7K5b7ZMJ7JlRVVX1PjZ6RTenJkFIphUGmmKCXIbBrfOKJJ2TRQWj7N8OFzsThIrCoMWng&#13;&#10;56BGChKB7/s+nbqTyL8xCyt5Dad536WHubdaDYiampp6NC8ChbfNx4cRCLwyYhxzX1WBb1VMx3bA&#13;&#10;f/dmOlK/UvZ+1tnZGTctkkVdXd1KvQxBOU3ZXtvprAO8Qvlvl/ZOjUJC82CV0L9PUufwDS/D34zq&#13;&#10;BERDDtYi/r9RowNhj7+iPzoy4JSWkX+BsH6EjPIrLuNOCaSMTR43bpxM7UlHBzQT8/r7aI+7JoeB&#13;&#10;5PWIaH5PSad6oEjeoCzeRpkMfYvKysp+naMw4ZiHjtRLBx7+CPUOlxfJ4hAy2x8mT548j8x0oOvC&#13;&#10;BTc+1L+6urp+IaMcMkWhubl5JreKEUZOFn9cl4OD8Mlx1seq0TOE+3bCEFYp4VdoXil+lqJkwnb1&#13;&#10;ggUL5mGV1pWsWYKkS1o3VE8F5eXlsl1VWKUfCRG6SkpKLsdtVuzVmGsg8H6Lb+Bp5TJl+VhZUKTG&#13;&#10;nIN0KKcOu4M6OOoUk2RCHS97GPvV6EA5yKgRr3TQ1tb2IOkwGIGu93zxZ2iAPf2lnimQ50SAkJG/&#13;&#10;IElZrJwuqBf8CEEXEYe4U1hwewJa0ndlyhZIo3v1cligZzf0GwToTUg4pvKTbUNCUypIrHp6juev&#13;&#10;Xr36E2ScK0eNGvUu+kcNDQ2vcc/5uwVdhGfZDUCOjfwChemHxcXF18sUhZEjR67EfQDzHTiNOteT&#13;&#10;54VXEKovQckexM9ijihM844C7t3Y3t6+n1p5ZS3qZffShbitEp145+Pn31DvoJahHuU1A1rMkMuQ&#13;&#10;JrKR/3w1ZjWFhYU38p17V/rR+DQNpKfTGI3kIYsvqTu+pMa4kDfHIHh8TY1ZBfnQ09xT4jihoqLi&#13;&#10;VlkwpVapROrfvvMEU3p4QiayePHijWgx1yl4he/cexQ6K6AMtpPvHlGjkHXraSgzb6G94JqiQzxl&#13;&#10;4Oezrmn4gZz2CnlUDqAaNiD7xdyeMSQc+/1+Ob3N+ducRKrDfAQJdq3MyRW7IJMmTaptaWmRFeKX&#13;&#10;4u5UMtU8WcBAQYr4d5HY40YWorShelC1KMct2krU18QP3nUpSnbCOBzVbxpEENyOwt09CMieBTXC&#13;&#10;gCzcE+YnfiwTnYZYFhnsjb9yqpmc2JSMuWU5CWlzqF5mO+soGE/qdVSIbzGV69FqNNLEmDFjZFeC&#13;&#10;0GIm6oi1wTojGvn5+d/im3o6HCiToF76IVHzJHiSH+dPnDgxqYfyeIVw1urlsGHBggWy9d6ATgfV&#13;&#10;XUaC09CaaDNf1OuswufzPUL+dAaraEez7p9Dwhwg7/5LjTHp6upaoJfDERlAHFZlnHwRNmDal5Bw&#13;&#10;TONyEJVvHgWBPNL1Lfn7WW/1o7q6+gMy3SUlJSW3ocvxjDHBzb34vd3q1atHoYsA+mkK3eHou+LH&#13;&#10;37kf+uuK6/a6urozCMd7atUPnpuAcPtoZ2fnMTLyq9YxQdh/DD875Bq9YevWrZvlmsZGJmKnfa9U&#13;&#10;qXBQq1AZNR8nFnyb+aR3xu8rGw/i8REFI9KK/H7wfcKmEBmpRQRc6qIzKePOKJWWkx9yGVO4wP32&#13;&#10;lPGvqDFrIMxPEb+zJZ5qFRPy7ld55nzSKZWjeBIWL/+s5DRSTwQCgT+gfkx98Xu19gSdapmOFWyb&#13;&#10;ltLhk0WHWQfts+ykEzxiPyvrfuSZl7yUL773HpSrtKyhyjSIeztpJP/e/xjdU2ci26HD+ozEV1Rb&#13;&#10;W1s/OdYpvGSIUskYjs0223xIgfinXicN/G+SUWj0btQLOtoccXK6LAYgQ5/HR4o634vGsKqwsPAO&#13;&#10;3F3t5a/G5557Tv4eC86bq4LgSU8yfeTXvGsxahOqBeWpoRoo+C97MP6MTsD+GJPyt106IM13aGpq&#13;&#10;GvSpPZkABWKpfAc1xmInvlWlXhsphg7vgeSz3rtPrKYjLKNXt8Yrlzz3TanL1Jg1ED85HfH3Xuod&#13;&#10;4phH5+Eyn8+X6r+AM27h0FAgOxnxfX6GukatPDF58mRpW50ODG3UYmn35DoLkRHFYLuZlesvmpub&#13;&#10;ZcGZl7petovN+nU1AwW573bJ68hm96lVTjN27Nj1WrZ/JjKnWodwhOPa2lpZnegs9qCSfpKCHLYY&#13;&#10;YyiQecto/3BNkaGhKEVA/t6kSZNeJNxHoaL2bGVfSe7/V655roAG5mLMYyWuJM5V+DMf62lyrCSN&#13;&#10;1NdQqdx/96GioqKfyAfhnc70jmyANKniu+TESW4VFRVS6XvpBMmisHTM8xz2UB7zKRdhO0/Qcb2D&#13;&#10;Mtr06quv3oOxXwXWh30RrrNuXjzx61m2bNlFXHo6opg6Q7afuslOVcxc+DYiaDnCJPVmzL9vMxnJ&#13;&#10;m8F2Ewa8z/FQEknwiYKMGtu0SsPBEY5HjBgxhwq3XK5pjBI+CShVtLe3/wQt+JdOVAj7TCqg+1H/&#13;&#10;kfO0ownJ2L+ql8J4v98fHD12oCLoHDVq1Hv0oP7Gu7+AVdx3JwphbCWMl6hR4ngNdhm1EpzwbJER&#13;&#10;ecI2D2HjM5idv1hJZxm1SskpWemGby0LjrwIxzL6E/x71EghdEznoB3impx82NHY2HizXMuWjJTf&#13;&#10;G50bUSB/inAtO9pk3cIhOZCooaHhBOLsLBSOB3Hdjg7evcQ1Kac5Gsll5MiR7/GNRJikOSmJuoYm&#13;&#10;G6Aj9k00OTAjZUcaG0am4TT6ZPo9Radi7kJgXCrXmQBC+wrC5OnoYmkYUfvTOC7kmX8i2B3QV0hG&#13;&#10;8JfRQgfcymloV+Lm5EinofFuWSwY7DEnkxcrKytDizxo4P7b1NQ0H2FUThoc0r8yeb8smPwn6TKP&#13;&#10;dLyAsL1UVlb2OOl2lTqRuelz9dIwkkppaekp5D2nky5QNv8xfvz40FxNyvRdaPE6rAerkJ11jBs3&#13;&#10;bqPP5xMB2esCvd2k3iCdsm4hYq5D5/sjlF9V1qwriQThl6mQEo+snGqTjNNOjeGHIxz3Gg2sbWtr&#13;&#10;8/oXRMqhMMrCqYSO1qXBkB7u4cXFxU/ScNxUU1MT2rsQ/8LmTOFuDA3RrXPmzHmBRunrixYtCu2r&#13;&#10;KhUC735OjUmD992L32GV5ZgxY9bROz+HRu4PapV2CFcb8T2fNPkS4ZM5WiEQlGW+Z3DXkl1Vz2pI&#13;&#10;a5lH7GWEsbuurm7IpxnlOnK2Pfnuq2qU/BigTISNFFdVVa2iTP9bjREh/1YiZJ+uxqyDDunLxOE7&#13;&#10;En+1iglp9rVAIHC2Go1B0NHRcZjf7z9HBlbUysgBdtxxx+3QvNT1vnXr1jXrdc5C21cknXDJ642N&#13;&#10;jbFORM4Zmpqadpb4Eu/jib+nRZf5klDou7nGbbZsu+22cc/BTic0Ep5Hb3G7jIbi2+jPi5nG9ZSx&#13;&#10;Y8e+jd3VJMpXaHS+7jjsBXYygrw76uZ99tlnFQl4VlBI7uzsfAC/knaqD3756XxE3EJMBGbed4u4&#13;&#10;Uau0wPsCqMdoGPZFCP4N4YjUKMtJb06awrTenYhshcIinSYvFWbrkiVLhv3K/VQzfvx4EYx7n1Ik&#13;&#10;U6DC9iclb8ruAbJwLeZIHOX+RBG21ZiN/IX66Fri6WWBXj5cSt2RquPdhw3Ufxejfo36oloZOQCd&#13;&#10;5T2knKgxFjVTpkyRti6n2bx582jS41eS10mboOyX05SVlR0t8SXe31+8eLGnhaX59By2Rw/uKfoh&#13;&#10;DVBGjZLx8RZ1dXXdI0KcWkWlp6dHVlte//jjjx9KI/o5rJ5FjaKxPA/7u0gY2Z85ItwTIXl7Gprf&#13;&#10;ISTfQ6ehuqqqSs7glukOyfpbbPmKFSuini+v0y3ecE2phTgJi0inI4j3F0aMGLFMhA+9HYYI7qRD&#13;&#10;MFz5c+bMyfpDUshXsiOCF+F4pSzm1GsjBZC3Sil3J0sZVCvJnzeS7/p1TJ955hlZ3NR77UAkRiJs&#13;&#10;n6zXWYeWw8tQDzsWcSDdnAV6pKOcSmoMANJOhKfZrsnIJahbPB29Th54SS9zmoqKChkY6ndcci5D&#13;&#10;nZrwP975JSUlk9CdYy7JHGF/p2cCRKqTil/29jwYQe7HCMp/peGUvUFlTnBY4ykNrIz8LliwYJbM&#13;&#10;lcXqYNx/GXeep4qokHwEz10oZt79A9Llz87NQYI/78jCIjX2g7j2+Hy+7xLeVG/G3UQcT0N9WtKJ&#13;&#10;98btEJEOa/Qyj45G1m/nRtz3kW+txqjg5hm9NFJEZ2fnfqSzs+5BIP+v37x5c8RFTNJR4b6ccBhz&#13;&#10;VJW64HTKW9YuVqNMyulkpxJPOb4/LrjdFre3p+kEvZyjubl5ZzTZtcnIIagDZEcqOVgsLrT5MXfH&#13;&#10;yhVov/elvhg2i8zJAwXkgb3U6BlZxDYN5Sxcw5PQgrVMgoh1l5eXP89H/VlRUdFJBPcw1G5btmyZ&#13;&#10;hMAsG+i3izvsZnJf/nZdjJB8njxXWlp6P/HqfQSmJ3jW2doO3Y9geD5+JmNHibgjkLIIjngs4H2r&#13;&#10;1SqpaFqdTrz+jPK8wAKh3Yk/YZMdKyY7llnKwoULS4j7Z9QYFdLK19ramnDeMbxD2ZQdJs5SowN5&#13;&#10;7M5Yf29++OGHsq1bjWuKygzqgKw+8Yo8WkfH4XjyoafOPen28cmTJ/+RNM3K/WiHkrKyskOkblOj&#13;&#10;kSMgH5zOd5V/x2NCGXtj5cqVcY+ZzgWQo3LlpFtPtLS0iCw3xTV5J58KOJRxenp61ullRkOYe1B+&#13;&#10;OcpahGHCLQeGhAQ9CoP8TXsFDYtz9C/3B/t3SSN+Rj0xMNkQt1cbGxsPIk4PorpQjSg5tKJTnSSE&#13;&#10;PIfagHqA3vFxWCW8yXdJSUkzzzsj9b3zTDZywAEHyDyr3V1TTJ6prKxcqddGCqDzsQvawa7J7ZA0&#13;&#10;NzffqsaIzJgxoxkB8A41RkQEHdS3RfhWq6yE/Pc6ZfYs0sXTdDfcHYNAcC7xNkHPI9JZpr2QI8uN&#13;&#10;HAKhaDe+63lqjAplRnZpula2U1SrnKWurm474hqqb4cDpaWlx9IWJLxjiQjHMq3CASEyY3aq8IoI&#13;&#10;yvSE/sgHPx0VCj+JUSzz8BCQv0DjMqjt6XiHLAT6jxrTgpzeQhz+j7Af4/P5DuV6T+LyCcx3Ek9P&#13;&#10;I764+wj3v5PFdo8//vhOpMcxZJRHJD7qxDNtgBacxpK185VEaEDQ/4HkD7WKCGnXwzf/FWnleXTd&#13;&#10;SBzyo8w17n0C4RMjR46Mu9cvefo2vlFwB5Vo7IOSUyizGvLrA6TRLyRPqlVUcIc8kH8pdcYRamXE&#13;&#10;4eCDD5ZBlE+5JiMX2LRp0/iysrI7KQ9eFuY+igwRs7OdC8hAAXWrtH3DZuoVnQFZR/YdNSaEjKrI&#13;&#10;ST4Ofr9/o15mHTQgf6mvr98DYVAaTWf6ghQMBMJ7uRf3r3GekdHZqI0Pjc0L3E+roIRg1oXw8M+K&#13;&#10;iopXRKCtrKx8g/icyHc6lLC8jIoq5HKvi/hfhvvzRowY8eZgF5URBtlf1ok/YcnanQBIOxk5j7uy&#13;&#10;n4rk76R9WjtEww3SeCR56UQ1Sp7tpkPyezXGRPYhR5N1BVEh/xdRH5whjYJaZSVS9tF+TjzudW1i&#13;&#10;Q7xLKPc3ysiZWhkRkHzR2dn5JdLrBtSwmYOZ6/Bd9xo3btyTfNO4+51T5bzV0NDwDcpYshbdZySk&#13;&#10;STl164+IZ9gJpLkM9d+uo0aNeoh8MCB5JY/G41EeDp7TP5rEy6it3BJFK7xPFxUVXYFxby+VHgWk&#13;&#10;pbW1dc/y8vKv0su4hGfysFuK/nHSwzkTH38LsJMRLVmM9iDmFdw7Dzeej5skrW8iXN9Q46BYvnz5&#13;&#10;iJ122ulbhFf2JnZGcgmfhFWE2Ne5vJve8C2EMeFR4kjIQp9Jkyat5l2j8ftpGl9PK4DjgbD6E9Lk&#13;&#10;UjVGhPdtqK2t3XPixIlRd/rwglSa+CX5PebIN25WNzU1HSz7T6vVgJDRCyrpdbwv5ig1ldaZfKsh&#13;&#10;2+N6qODbf5P8+wfSx5kCQLq/wfV88qyzhiAeHR0dh5J3/h18PhL42dnW1rbbyJEjUzKHPxGkgSI8&#13;&#10;rxPe0LHPhG136fSqMSaanx7meRkRjwvvWrpx48aDE92einBK/SfhDB34Q516UFlZmafjrROFRmwO&#13;&#10;fsv7Yu4/Sn75yquvvjrg0+bmzZsn+aSIsj2O983nfdJRlrnGYeWTevo68lVG7h3t8/lOp66IeVIk&#13;&#10;344kbZlbXV39gVoNOeSpQsL1NGkdc4QeN/+kbZHTaROGd4yiLg22iXFHR3nXG5S/Y9NZN0idR976&#13;&#10;oxojQri6mpubp8fa2SoeyDL5c+fOlbUHU0mTT5MmMggxl3QJk4fIT18sLS19UI0pgfIkcsN0NUYE&#13;&#10;N39dsmTJGWocEOT3QtrsyqqqKtm672jakS/2zQek7dsvv/zyPrE2RghBoJ4gU8nf7wG0nDlXnLgU&#13;&#10;kxHPIV71Er9Y4Mbf3t4+n8tKrt9Ru3YRmNU7h/r6+h1okD/D7WLUWNysFbdewG03GVEq46QifxsQ&#13;&#10;zwsoAJeKsMCrQv8EJBvisEbj8iJaxCO6E4Ww/0T8jAXvWy+CgT4yIEibg/Bng3oZi0YqTE/CRzwk&#13;&#10;zLzTp/5GhTT4lj4ybCDapahXnARQSIfv6m1P8IiMDC91n44OZeMafWRIISjlhHelGyoX6piETpyU&#13;&#10;zezxY7M+7oV7ZE6tPu4JnpFBk7B0pfwcqLeTjgjHvE/an5jgZgNqxSDUu6gm9S4q5JffatAyDhGO&#13;&#10;NZhRIY7NDQ0NGbXdJsEqJFzPuyGMDm4S6vzwSB5lYgb6JTz7geNJHHAn/1D9ncux6k3aoI77phuK&#13;&#10;6BC+HpTk1Uh52Kv6ENWmXkaFTq+zLiuVEI7V+rpYNPYK+0DUStRmlGw7GxXuv+X5nAYcv6YPbUHL&#13;&#10;uWNItTF5TuIYC9w8gFZIobnZtXEqyevVmzC4JYenXMkzMT9Eb3C7PNFGKtMgGs9oXCTPJKUjlWrh&#13;&#10;WJ7jO16GH3ErCtxsRTtEHx00JhxHh2gfQtqEyg/XdRs3bkx4LrukXW9/IsH9jVu2bJmojwwZBGXQ&#13;&#10;wrFAg7YAf1rUi5hI2pBGF3PpedoAbjNSOE4XJhwnH4I1aOGY2+W1tbWTyC+7ynQYvtPVuJcFqx3u&#13;&#10;07HBnQidy+RZjEOyo4sX4TidZJBwnBYIi2fhWCrM4F+SSfn7PdOQv0wKCgqO7O7ujrfbxBHNzc3T&#13;&#10;SL/QYqC8vLyTtm7dGrZtGfcLKJSyevxc/I36d25v5G8S1E+z/TAJMlZW7GbCN5JRyZkiFI8bN+7l&#13;&#10;wsLCH/OtyvV2RPg+63EvR2dHPMHQSB58G/nb/sze5Qe7eyZOnFinRs8UFRXJPNyYfz/ynomjRo06&#13;&#10;Vo1ZT0lJyWM9PT2XkYZeFujJ1os/RKga0F/VhpFmdqEelu0I/yyK67tpdx5DLSG/v15dXf16WVnZ&#13;&#10;q5SBe2U9DflbTreNOVDDc7LTy6vosq3b/NLS0vuo522htRGTYbEIgYLQ2NTUdByF4z216geFpohC&#13;&#10;sweNbaNaiV1FVVXVLymkzlw4GfmlkF5GY/Mbce848sZTxcXFubDBeKoPJ4lG1ZgxY06VaSn0dD/f&#13;&#10;3t6+H9/kU0El00nkHr1ymV5yO99ZKsK3VSjeQf2ICO4+Qv2npaVl/1TNqTTCIa3lJLew7dvgJspp&#13;&#10;wh10nqkjD/xNjVGhzJ6V7f/cBJF0op76DfG+Ta1iQhmQE/RuofMvp0JmLeQT2Y5yBUoOgNqCqoui&#13;&#10;7ETLLIW8Op28+k0uTxLF9XHYfQb1cdQM1HhU3LaXPOBHvUx7fTl1y35Y7YNALWtwZE1ORkO4pU16&#13;&#10;FyV5XfRIeVzUVpSzJioHaCIqEl9RUs4jxVdUvB2KkgeZ52kqWRlulkYm56ZV9AYh6jDiGfUvGPnr&#13;&#10;EO1k1+SCe/m7zzmKlkJ2CuZu90442DvzcfuCfU8q/5JMJwiev9A4pXVaRW8kPVGBPiriN4kHz73D&#13;&#10;Nz2Vy5TMtbdpFZEhH12lUXcgjZ5E8/QvTCT0b/lW17fIcL9b/k7VR4YEgpGUaRVBeFzWSLzk+hQf&#13;&#10;3C6tqamRo2NjgtOMnFZBWf0ymvwrJKoyhhqJGtVbyYJi9JltbW2fwJ+vkgd/yzvfQfWbkiP3NGgZ&#13;&#10;B2HP6WkVgwH/N/HtLqecfw7jBFTGHYbjZVoF8ZCyMAVVKlMA0CPl8UpZlI8els9VSdxnSpklv5xG&#13;&#10;mtyOnxux60cGTauQfwqcsr106dIK9IhxXrVqVRV6pDjLv/67o44ijeUk5edR/dpe7BKac/yoPiSV&#13;&#10;RO/9RnMO4idTIn4t8e0L8ZfGoJLMcqRrE0ajZCLcyLzkfmDfQaW7N3qNWoXAThb45cRCR9JuyIXj&#13;&#10;wUC4RbBuRT1FpXECVik9XtiE4/4QXRHoat2Yu99ksEIr3hTgz8Ouj9HBjQjhQ9Zg8u6kCseCrqnw&#13;&#10;tBBJwO198UbQcZaRwjH55Iv6SFIQ4YKydxHvDhswMeE4+RAsr3OOpX6WxVXLUc+hnkW9hOpSJ1HB&#13;&#10;SSt5JKNPxfQqHHvpxCaCLNxXITmsMyhyjTpJGbwzrnBM2G5R50kBL4uI2xG8e537BhfMCc05Dh69&#13;&#10;LKs+J8h1rpKXl9e9ZMmSH3Z3d7+uVg6YA2Ta73C/lY/0Hua3UL3/4h1Z4m7EHy0j1a5evfod9H5b&#13;&#10;wvA9nsffAZ1sl6mQDj2PPvpoxs9Rl2+I2oxaTKG4Af34xsbGmYWFhQfzPW/Phr/Ycg3K2VfIP71X&#13;&#10;ia9au3ZtzP2K4yHlmnIbcfFsHz7d3t6e8Bn7mYysqSBNTyZvt6pVPI5esGDBRdRLAx6pzxVmzZrV&#13;&#10;Ulxc/Iuenp6fqpUx9DxF/fwx1CzU/qgDqC9k+pwcGR8T3FXgPuunD6UCOVSMtPk6lw+7NrkNbUKg&#13;&#10;tLT0ETqTx1A3Dmialey6ENrXmIoiqb2VTET2tyPBzuzTmGwpKytzzlUfMWLEMgrZPghTR+PmCZSX&#13;&#10;ift+PXqy33wY0vdtvcwFnJFW0qQlnYsLeV8dAsAJqBMRgs5Fnc/3uQr1q6DC7kLUebiRucnHIATN&#13;&#10;QxCeTKdlZ77nAUVFRWchEN8llYR6a6QZ6bHzLU5TowOCye1yHLQaBwwV4ZPkk+VqjAjvLqCOkyOl&#13;&#10;c0owpO56jqjJEfpx5x/iLh9nP6KMpHzEKFtYs2aNnLC6TI1GhoGg07V58+bv8I1eU6uokL8nlpeX&#13;&#10;3znQ3Y1yGREYOzo6LiYdPe0jnwuQF5ZQ39+qxoTIpzcRWiGen58/LDIUCfZfEuyfahTGNDU17aTX&#13;&#10;kok6aWzlZJXDMcZscBXZ91h2QwhrdMmEH9H4Z8xG7EkgOA0h/gbaycVXX1//uIz2Itz8GnUNwu73&#13;&#10;URcGFXa/Ql2Lm1v5dg9UVFS8hCC8QUaHpFJQf4whZI899piHFhq5lUqaDsyAKq6+SANKWbtJjVGh&#13;&#10;vjuid1nPBYi7/IsjW1DeKHWOaxsd6jWSofAPg53SkStI54w0uU+NRgay/fbbb0Wwk39IQgvmo8G3&#13;&#10;3GPcuHE3Uh4ybs7xUFNZWSmDdf91TbmP1I3UdXeRb2THkoTIDwQCoW2QEI5zelpFEEkwv9//WxLM&#13;&#10;GWmhMJWSaX7Zdy6eNLjc8yJYVft8PjllcLZrDBHgFUO1w0PSIT2c/EGlk9CJW4Yh0In5FuUpdHgM&#13;&#10;l/fSiNWocdAgaN9NedusxmiMhLDR61yAstlDI3Ahl0+5NrEh7cfTibxrIHtL5yLt7e0LyTsZP1Vs&#13;&#10;ODNixAiZ7vgtlJd/LY/s6uq6hLYqKYdV5Qoi+/T09DyqxuHCK6hN7qV38mmwQnvXcp3z0yqClJeX&#13;&#10;v4nW+9jWow899FDZHinh3iYNTSUN093oYXsiQzcFNG5PN4vYTvV4AohhhEG5ku3bPuOaXGjk9kE9&#13;&#10;Thl5Ihlq9OjRf8XbuNu18c5TZNWzGnMGGr5WOginEL931Som1Fe7jB8/Xkacc2LB8GCgPZB1KMPm&#13;&#10;7+Zspbi4+B7y63Xk8ZgdGfI2xSHvApmKp1aGQl35Qrz0yyXIB7Lm61XX5J38jo4O2VPOGUEl0YbN&#13;&#10;PB1JMArZM2oMFqbTKEwDOuKZ53P6LxzZXgVtjFzTEciZ0XAjPVC3nEQZGaFGB8yzUIckWcU9Ph03&#13;&#10;46dOnfpVNeYUMqeeOkz+fva0HyhpcaTM16cuHNYL9Kj75R9Cm3ec4fCd5B+Sy7iMe1gTebsIdU17&#13;&#10;e/sn1cqAtra2D9FyadAuLj09PUv10jMyrULmHMtiMsl4w2JaRRASLGzXCgpSIep8NTrQyAxm4Vlh&#13;&#10;UVFR2s9vTwVz586VUXFnCxQa3zWiG4YXELwqqVtOUWNGkJ+ffwbhinlqYrZSXl7+IvWW/P3saZ4d&#13;&#10;afHDgQ4K5BK0B/eTZrK1qew8ZGQo1CWt9fX1J/Gt4p7YSnteXVxc/Pe6urrgv57DntWrVzeQx++T&#13;&#10;vE6eHxb/AiOHPa9l+/l58+Z5Ojglf+PGjTIXIzjKsC0PD4tT8wTi2kyC9f17YRb2vfe/HbBwKz1X&#13;&#10;erl7qjGr6ezsnIpWJulFZWM7PhieEcGLshCaskUektOrIp1+lCzlZdR0V5/Pd4he5xyU0b9Rj12j&#13;&#10;xpjwbUpQ17e2tu6hVsMS0uwq6uvD0f+kVkaGMn78eDnwQw7nirsdJ3l7uzFjxtxJeYj7r9JwQHbs&#13;&#10;Qlj8huR1OtKL1DqnoUP1jMSXeJ/JtbdBA1nNjx4UdqZs2rTJ+es816Gg5OXn58u57H3/TszfvHmz&#13;&#10;MweP3qkcPTxdrgcK7ziNd2X9nD7SaTZKOk4f0Qt/37U1jNjIIlfyzalqdKA83NzY2LhHqhTv+yIC&#13;&#10;cszRAcnLVJZnEZacHAygAeh54oknLiUZFqpVTEiP0aWlpbfbFlhGtkB+fRoB+TLyuJf5swd0dXVd&#13;&#10;S3m3BXqGd8hgt5Bp5PSQ7tbW1pwY6YyHnBhDfPsdOYtdE5pzjLbPw2lEXujs7DzSeWmWQhTyyCN3&#13;&#10;SVxIn9C+2MnA7+GEPN65PhsbbTshzzmy/UDSIHS6FZdy1LcszkspvOMZ54UxICxysuW++kjK4ZVJ&#13;&#10;PyEvHrIbBe9cpq+LC24flvUF6Dl/Ql424qVNIi2z+YS8h/QRT/BIIW3T7e7TscFvqXt+gBqy+fXU&#13;&#10;9UNyQt5QQnzSfkJeMnBGTQib7NzgjKYUFxfvLde5TkVFhSwGkkVmYZAWd8mwO7qMLB+s1oOisLDw&#13;&#10;u/iXzSNUhaTJrnr9luqGEZfS0tKw7dtA/sZb6V6mlOu7u7t79DoiBKuU+u6basxJJk2aVItQeQJp&#13;&#10;4XUR7eGzZ8/+CfqwmV5nZC+0S13SvpK/4y64EvkGd5fQwThCrQwjKk4FSIZxhGOBzJa2kZShBMG3&#13;&#10;3/6epMP6lpaWK9WYT1r03ZptoMzM5ukqhF3man1MrhHyTTjOUZqamnZua2vbR3S1GhTiD2UqtH0b&#13;&#10;13Kc982Uq5RvI7RixYrH0Pod594XwnLcli1bJqoxJ6msrHytq6tLFujFTXcRIEiTc7lMSh7IRWSg&#13;&#10;Q9Ww3uEjUyC/NtABlB1aQgeaRYP8XYIwfSPt/G5qZURB8vdwy+u94pznCMcNDQ1yaoozsZ2M9snh&#13;&#10;kBDEs98+pxSuH4wePVq2OZH7MmcxdEDKIBlZUVFRrddZB2kyj0rF2apuIFuiGJmPTAEhjz4tp0ei&#13;&#10;Bj3NQ+oQ/DmNfNO7nG2ora19RK9TiqylIK/erMaoEL7y6urqM9SYs5SWlt5PevyUOi7maLpAmsiu&#13;&#10;PcN+7+NIyDQY0vBxURhPcm2NoYYO4BvaAexSq6iQtyeUlZXdnUtTF1KB3++Xf5wkr/+7ra0t5xfr&#13;&#10;0maVEtd7JM7kpT84wvHEiRObsAgek7x9U1PTNL3OWRB+5+hlkCYabhltCkFibdTLQUFhrKQwHo1/&#13;&#10;WbkYgPDvLzp5xF9cXBz3fHsj+xgzZszX+M7Odkd85yccy0Gwbt26asrYCWp0IP//Q46BVWPKoR6T&#13;&#10;Y0Pjvk/CSdhyYsvFWBQVFf2SeN6tRiNBSLu8kpKS8ygnB4vq7OxM2umOxuDh2zzIN7qWMu/lH5JZ&#13;&#10;Y8eOvVH37zf6IOlCGl0k+RzjfhUVFTm/CJ/OwNHE90saZ78jHNM4yBzbl+UakOPK9tHrnIU476SX&#13;&#10;DhSosqqqqrCeJGmyQS8HTX5+/s/pjVybbYWRNCgirfZTo4ykv+deGrkC33gs+fNsuaYcbGloaEj4&#13;&#10;NKG+TJgw4VgqmdB0Bfzt8vl8t6kxLdD4bSJu96sxKoRzRyrGo9SYs0g9X1tbew7fImx/d8Mbra2t&#13;&#10;u5CGTj4hDetKS0vtX7QMgm/TXVhYeCmX/3FtYkO5P3L27Nk/pY6w+fV9mDVr1jGkT3Dh9CukbU4f&#13;&#10;GkIeKCe+wTZQpv89GcoUZKqnxRIHshDtUBzn7NQKLQyyb28I4l1Mp+A0NTrgLmnCMf4XyMKBOXPm&#13;&#10;PJasOZ3pgLDKdna7uKZt3s71QjLckHJOp+1csqd8Z+FVBNu4c/digZ+V1CFnqTHICxUVFWmdr05e&#13;&#10;/QiB/Abqtbj7WhJ/2dbN2aUmnZBOvfdUTzmyQK+tre040sSOgE8AaTNoH35OPgme8iiCsZ0UmmFQ&#13;&#10;5tsbGxvlgBBPgzi4/14gEMjpRbmJQl4fSz6/WI0ylVKmEOU6xxPn4Hq7BurI10PC8YYNG55HkzOo&#13;&#10;JcN8avHixTk750wXx/VrlIh32HxrMsUm6TCoMSnwAT6FkPBMOreQGgw0CPsT5kq5Jj0G/Xe7kXHM&#13;&#10;Jd9/V6/lGz+FOe681Fj4/f7D0Wa7plBP/A78lSN60wplTRYbP+uaYjIHQTopu9NEY/Xq1YVoYUdo&#13;&#10;kybOqZPpZOTIkavpEH2Db+KcjGrEh7zxWbTPuyanHpdy4umkLSO9jB07dgN10NfJ3+1qFRW+YyEd&#13;&#10;1Kva29sPUCtjm23OJ12cATzSkKqi62nHNkdB5ptAPH+sRuGd0aNHrw8JxzIXkAQJTq2Yvuuuu+bs&#13;&#10;auXq6mrZlqzfbhUgo2ehqRX0KFNyEhzpPKmkpORPy5cvD2soMxHCGtqjuaioyNPfVUZ2IPmPSuF6&#13;&#10;vrEz1YdrGWkdVAdIRtjwT0aie/9V2VhcXHyfXqcVBBjZN/RGiZtaRYTwFsKZhD9l6wJ23nln6XiH&#13;&#10;jU4TPqfjmW6ofx6mI3SZGo0YyMIt8sa1vfM0wpTVhRlMeXn5c+Tviyn3cTswfNdK6qe/UPbD/k0e&#13;&#10;jpCv55Fk31GjsLmurm6ZXuccWt9fSR7Y3rVx7J6WdqN3AybC4IOi41AWHuTkHDxpvBHypPGWUZy+&#13;&#10;jEU42Euvt2lsbJQFFynZdor3z502bVpoJCITIa1khw2nR02BeQdtlVwb2Q/ftnD69Om/IR/OVyth&#13;&#10;/YgRI0LbOg4Eyo/UGx93TS68624qm7jHvKYK6rIn0bz8zfrZ1tbW0Ih3spGTN0nvsC0d8/Pzh2TF&#13;&#10;vFT+1IPX0nG4LV7HYTgjJzyOHTv2Jr6bs5WlQHrVI3y9okYjQyF/X8d3u0ONMcHdDnzXv69du3a0&#13;&#10;Wg075GA0Ogl3kBblaiW8MmXKlHq9zilol+RwszO5DNt1ho6wM40kTDimYXuSDOL81Ual/Tkedrbv&#13;&#10;yhWIj0yluBC1wLHoA5lCho+uCo7oaqb4r1ynAl534apVq/ptKZcp+P1+SScnfKTdkzSocf+mShQq&#13;&#10;sLA8GAXZezXr5sDTgMr+0BkXbr5lMULRL0jSsEoB+8GOGpdSfuQvudDoK/WJbNJ/jxqHBOLZSNge&#13;&#10;VWNUpPiXlpaejVsveTJh6HgE53WHIGxDtjMQ7+764IMPzuFSDmYZMghHRu7is2jRorJDDz30ei77&#13;&#10;HhrxH8I8qKlHA8VjWuWPGjUq0+odCY+XsCctL5BW3Rs2bDiPOmiJWsVj74kTJ/6e8h9p4CxZpKRu&#13;&#10;GSwiGJNn7qMODKuPenp6BvUPidalmdgG5iHfnIKcGzzXwoG8snHdunUyEBj+oSorK+Xkqjdc0za7&#13;&#10;tra2pvyY13TR3Nw8i4jLvOpfkAGiZlDu7TJ9+vQfBxtIOgxn81yqek67TZs27T45mjXFBTJhCA9J&#13;&#10;UfBlSSviL6uAnX8Vkg1CmpfDUUYhtGT8FJS+VFVVyZHXGVUZSmeMNL+OhkO2pApriKgIB7XwgrIi&#13;&#10;nalPuKYQtTU1NU5lM5QQ53/oZUxIly+1tLSkpN6jDPXdPlLeF/qnaiiYMWNGc1tb2ykU8bVqlXbI&#13;&#10;hrKrScaVk7333vuPfLNTCV9Y4455yNZekF+c7RZjQfgq+KZpXejpAalr4tb1hH1CsO1NBjJdtL29&#13;&#10;XQYB4v5zJd+Z7/2VQCBwnghPap1UvHy/dNPY2LjTmDFj/kH8w9ZBUSf0UKc/pcaBIiPxGbVDl8g2&#13;&#10;MmJMfGVKYe9RcmHJ5MmTI286gDQt8+4c8OAKtc5a5G8xCsf+NI5vaLTiglsf2iHqhSTmIdi1ODdT&#13;&#10;xyu1tbWT9JVDDuGZRpzbJWDoa9CSLrzjp+yU8LC8Ix50IFK6WCoV9C5LscCd/JuRUnhNUWdn5+Gk&#13;&#10;9zvuW8PBfmt9fX2/kU2v4EV1JL+xG9Q0jWShnQJPZZh673Z9LKnw/nv1FSGwq926dWuyTuIcMFpH&#13;&#10;tmqw+iEdeHWadMj/IozEhYb6y/pIyuA1BcT1s6TFKvet4WDfRuepXycnHfB6+Rv4LjcksSGtvqqP&#13;&#10;ZQQESeoHpz2JBW7WrF+/PumnyVL3fQm/O/U1McEdyZeavIbfcds73ATSUSfwqnLK3lm8r959czjY&#13;&#10;r0DrKzwmBM/vjj9xv3uq6ty+yCAp4fmHvrYfpEfv+dbh1NXVbcfDTiWJ/h5a2rc3SgYyNYKInk0c&#13;&#10;5OQcEXYTgmfeRHNOtUOXSulu50YK4Z0v0kgdsHHjxnGyHzJWQzaaIh0jN1ROxv2FWicVFVg26mti&#13;&#10;Qhh+pY9lBQS5gLjJpvRxwd2iVOx/jddF0uGioj+FdzyPkv3MI8K9F9AGPFrC97kcP3pc3/4HdkvR&#13;&#10;hvxvNekkE5aIAk9fcNchwqI+mhSamppm4O9WfUUI7HpiVshpgqDI34xnEp6AG7JwUiUc43UR73zS&#13;&#10;fUtsyGM3oCW9TsTPPJlrigB1DGH5Nypqe8G95WhD0iZKm8b7P3RDEhvSytNc23QhHQ4NWkyIXxfa&#13;&#10;p/SxpIGf+dKOOS/xAMGoS3YdIAs78bdGXxEV3MiI7Vf0saSC9wUyhYKy/i3e8yaq231rf0ivW9AG&#13;&#10;VXfzngtc32JDOFZJHa2PJRVpW2V3MOLzJ14lU+wiQhgCdHxls4bI4CYfR84IB3oXFcbn9FbWQKbe&#13;&#10;j6AvkTgMFJ6Xhj40H4WEDQmLqUTei9qCWoZ6ivf+Ugopt9I27UKEc969TsPT0drampKjIyk458g7&#13;&#10;vCBpMpiRzXQj34wwx+0xC7iT/XKeokI8DuPMROehy9HPMtLAs3tRXo8QIYd8cz1+LkI1OS+JA+5l&#13;&#10;8/wBIaP6vKdDvQoD+zq0IV8FThhGERbP//7g9q1kjWDhndSpD7g+94d7tfLXpjofMghKoTYg/UiV&#13;&#10;cKx5J6JA3hfcdRK+38kzmt8HVCdK+eLZmdK2UVYuxN+HUBucl8SB99+k3qQdwnquBiMuxKcVgWBv&#13;&#10;fXRIITilhOcJN2Txwe0jaEnvgMgccvz+t/uW+OB2M3lEtqVMCny/n+BnvwGESMi7cX8R7cg8qYew&#13;&#10;GpCQKm25tN88fyx5VwYwnuY6qoAYRMJJe3S8ejMgpMOJP2vVy7jg9jG0Y6kLp6MPaMRaBGyenSr1&#13;&#10;Fel3FnG+DX/fQUXtBATBjXQ8Y895x+PDcOhUWOj/Qsuo+bDRkFEyEuO6YNgHC/5IhemMVJDQ33Vt&#13;&#10;0w/hEIH5XS5/ICP7TmRTSO+48t7H0ZI6WoN/1bzjR/jt6W+uILhfRoX/CS6HfCQyGoStAHUUYd0s&#13;&#10;YU4UnpNvLcJyokqe81TxRoJKuPeuFZ7gsXwdbWtwfYkM9x8cylXgBKGIeuEqNzTeIdzPSkWt3iQM&#13;&#10;XuS1tLTMxp9/xfs23F8jDTGXQ7oIWkZZCEs/QSbZwjFeFmreSbicSFqigvm+FbUhAdWJcsqLepco&#13;&#10;x2oU0oaMOJJ/L5Owaxg8gftNCDj/J0KhepVWCEKedPoIx/1uiLwh3wZ1nwpJSa3rt2zZMhG/pS31&#13;&#10;BG59pP218px6kTDSGaO9uwC/ZFQ8IXikd16vR0XK05HUJpQwoLzOM+0DndrB43kI5Hvix4uub4kh&#13;&#10;4dVwB1CR4hZNNaOc+IpS7zwjgrRGwSFixsNdcXd39+sFBQW7oPspYJ+sqKjIyK1rpDKfNm3aDmVl&#13;&#10;Zcfl5eXJ4omkCY/EvQ7/tsVf6UWdKHsh6q0hgzDV8n2ksb2DzsDrkydPloUG0qCOwixzeLsIZzHf&#13;&#10;awZhn1FUVCSVwVh5lufk2TXcfq+hoWFddXV1M9bNxC+0F6R++7fkWXTJqMeWlpbGPYI3GuIf2i6k&#13;&#10;36T8/PwZvGtvlPxdtR3vSLjiI0yyY8YrPPs0Fc47mNejWisrK9fhb4PrKj0QN+k0zEBwGE94phK/&#13;&#10;OYWFhQcRnt0wZ81OL4R37fvvv7+rLM5Sq6jI96SDMpt8tQtxlL/+DkGP+3cY75AG6W/kJxnN3oBg&#13;&#10;tHXs2LE1UrbUSVIQQYB4jIFKvssYwibhFIHmQPSEO/mEW8rMvXxXObjnXcqVnBIZ8TAT+WeDsrI9&#13;&#10;79mBvDCTZ/bn+T0xe1pMils/bt8ifRby7Ft0WNaRThuIyzp1khZkkIG64XnCElq5TjgOoo4d0GEA&#13;&#10;pF8hjeXHiNN40mUKalfSUNZ0yLfJpnIip6/NkEMm1CqpkE55zc3N00knybfbkU7TUTL6+ynMA9ry&#13;&#10;jzB3ob2P30+h3urp6VkjeZqyUUM8krqPv4xwkm92IqzbE+5ZKOlwz8csu/YkDOGUhVFLCPNzhH0V&#13;&#10;5vXkQdledc1g6g3p6FFOZYG550WLvHsLYVgouzfQfsoC45WEodW9+z9EHpk+fbq0vduipuFmD83r&#13;&#10;UzAP2TTJRCG+SwnvnoQ97jaPWu9JfpU2Xr67bP+6L88PyR7uAwV54viSkpI71Rh9iw0cfpsG8Hdy&#13;&#10;TWV9O9cnOjcGifQk8WscCTeahB+LGoeSgi+6/N0lmXANbt6XxoHM2I7gMxrhqoz78jen6NWoiSj5&#13;&#10;K1LUzviXkkpWRn6qqqrekR44heLvap0RkIE3ocn+rZIJ5dAW+UugA1VGesQ84ZBnpdKUI2Rf5vve&#13;&#10;SaZ4iPSUaTRfpHK+l+dll4pV6FK4B7yFG99yL/x5EX9SMp8oCHG4iTzzDTWmBeI2lri9T9yybieN&#13;&#10;PtyLks5l3IpQRu7JK88S50H97Um6bd24ceOMZO+hSf49UvKyGpMO8d+T+uh1NYZBHlxCuoTt8TxY&#13;&#10;SKfXKY97qjFtyD8J1HePEh9nis9ghOOmpqaP0al4Db8GtbhnqOFbLCIOn6acpOSkR+oTacPiHnWe&#13;&#10;DIjLevJVUhd9BQKBq/HzPDWmBMK9hm8gbVLkHQU8gnzzHdqL69SYMDx/KvXMrWoMgZxwAuXmr2rM&#13;&#10;WqjLriZ9LlBjTHArgvRcNWYl5KtmOvB7jRo16l21ii4ca8Mvlf1U9HYywyHl5eWL9bZnpMDTU5tP&#13;&#10;Qv8fGVrmL8tJJPLePPyOOXLIe4O9Q8ddPPdBeE5GQmVrIlk88SG6rMZ0jsbWa6cCIhPLXEAJz86E&#13;&#10;TT7udN4RJmRz/68U+FNoHA4mDo9xv1/vj9d1IMRfQq//LvyRA1RG84z0oqZilNFSOVhA5stO5fm0&#13;&#10;LeYgXDIS1YEuPVxJSxHiirELa6S4L0KRTCGRI35lhG1fsSNO3yaNbnBdDQz8lF0vfo6/KR0hIqxP&#13;&#10;EtY/qjEtyAKZ6dOn30DchuRvy2TB97mNnv+/1BgTWVhGPXAZcR7UVCvymOTJb+NPv9GXwYDwujfl&#13;&#10;7/tqTDp0li+orq7+QI1hIBz8kvgkde4w5ecDr41UsqGhP57vdAuqeDDCsYxE0+hcTdoMyUK2ZEGd&#13;&#10;+Bh562Y1Jh2+dQHvSMsADO/aSr76phqTAvnlJPJKSg+2Ity1y5YtO3/33Xcf1NHn+CPz639EGx19&#13;&#10;AVYMePYGykO/PYDpVB5AOzTkC2wHC/LeNV7lPdLiGsp21qwHigT5QTqL5xMPGTR0iClskkA/pAD9&#13;&#10;XK4ptDKKcAQPe/o7g5dV8vzRPCMZZXf0lApHhE/+El6GkPQIH+sJPuxqwuq5dyl/h+y88867kLFP&#13;&#10;5LkTCa8zYoK/bcRjAXaFpMUT2PebsM37zufer6OlDWmRt2LFisqJEyduixAifyV+HLcyGrQLSgRW&#13;&#10;H0r++noLXcI8ivuz0EVwl3DIO6Vh6f295CNKJ0BGMVpQMndPPvBawvsu4V5JZSVTDvxjxozxbdiw&#13;&#10;4SPeXUplUEjjLnN+Z3C9L+85jGdnEqYwYYfnktJDNwwjO6E+kXrnAuqC/To6Oi4a7OmJhmEYOYHu&#13;&#10;WuDsgYfe09nZGfFkud7gVBZaHI37pfKMPBsJ8Rcl8+ueRj2p+kqU523XcLsGwfRO6bFinIryNLIc&#13;&#10;D11EE1qUwvU7vOdP6NHiM6DV+DyXj6pGRe04cK9U3DQ0NOwoU1KCSkZj4j3rBZ4vRh1L3JrRQyA8&#13;&#10;n61ODMMwDMMwjCAISd8PCoXoz8fai062DMHN46jQthlcd6DeRLj8C36d1d7e/kkRurlVhJKV/SIg&#13;&#10;BlUhqry5uXkXBOzDcX8G6mLsruT5G1BXSXi49yXspqn7pAjEfcHfUt53HXpcJDz6WNZCXK/W6Mg3&#13;&#10;Wzmcz5g3DMMwDMOICrLSWIQlOSFNhCbZIi10clwQ7EahLuG+s6cqegtqIZffkDmKQ7WVzGAh/LIF&#13;&#10;VNzDP4ir7M+XEiE9HRB22Yj/bScy4PP5vq63DMMwDMMwjL74/f5vqdwkgqCcpOUsrEDP63CP2nQE&#13;&#10;K/QehMnb5Yg+58EcQA5YIF4x90Xkfr1Me9BHsg6+7/c0KsIrqTqpxjAMwzAMIyfQjeEXi+SE3o0w&#13;&#10;9aOWlpY5GO/B7GxsjebD/ttcxj5hJAshTidLHKNB3GXaSdKPvEwHull3cF55J52dg/WWYRiGYRiG&#13;&#10;EQ3ZogThKSgI+1GhY2m5DiAY/5DLrJ1aEAviNZI4vudENgLc87W1tSV1f9N0oGf1h06xCQQCf0XL&#13;&#10;mo3KDcMwDMMwhhSEp5tdMSoc7G9AS+lWbUMNcfytG9v+IGC+L4KmOs0KCHYecbqasAcXW26Qk270&#13;&#10;tmEYhmEYhhEPPZc8NIIqghXqH1zGPI0tF9C51aFdOHojo+bqLGvo7Oz8PPGRBZYOsh2e3jIMwzAM&#13;&#10;wzC8glB1DEKVXwQqERYRqk7QWzkN0ZWT3vrtwYzdimzb9kz2SSbczg4kAtfSwcm5ueKGYRiGYRgp&#13;&#10;R4SoQCDwR0eqAgSrD7du3ZrUM9ozEaI6gbh2uLF2wdxNZyHuwSiZBMEuJdxPujFwv59NpzAMwzAM&#13;&#10;wxgEupDrDZWvRMB6TaZc6O2cRBbcEc/QNASBTsJtaFmzCJGwSsem9zxjZPvOlJ6FbxiGYRiGMSxA&#13;&#10;WNwH4apOhCyBa/lr3tn/OBchbmHbuRHfrXLAid7OeAhyns/nO55wB6fEyJ7UP+fSdqcwDMMwDMNI&#13;&#10;BghbX0PIckZTVdi6gstc3OdYdnb4i8QzCOY/6O2sQLfia9Dgy/eSU/1yeocRwzAMwzCMtIJwJX/T&#13;&#10;X4Gg5ezigN7l9/vP4DKn9jsmPpVEbZXEUeC6HW2m3s54mpubdyHMG9zQO+F/s7a2dpLeNgzDMAzD&#13;&#10;MJKFHDWMsHUvKjiPtcXn831Zb+cEurtDaBs3OgTXo2XFdARZLEnY33FD7nyfTa2trXP1tmEYhmEY&#13;&#10;hpFskLnkBLmnXPHLEcCaOjo6DtXbWU97e/v+GjWJ29Js2bqtrq5uO4L8ihtyt+PCdzlIbxuGYRiG&#13;&#10;YRipAtlrLMLXElcMcwSxhs7OziP0dlZDdIrlkIxAIHBXY2PjdLXOaEQwFkHe/RrO92hDO1ZvG4Zh&#13;&#10;GIZhGKkG4WsqQljvLd7q0UwgSzOk+RRU7xFjZHvfSVzazhSGYRiGYRjpBAFsCsLYa45UBlz7EcxO&#13;&#10;49IEszTQ0tIymzRf4aa+k/4dpP8JXObUIknDMAzDMIysQXZCQCj7ryueuQIy2pWoUnViJBnSNg91&#13;&#10;CGldg+7AdSuC8fFcmmBsGIZhGIYxlGzcuHEcwtm/UcFdLLpR92fLYrZsguQt8Pv9Z5K+TZLWAtct&#13;&#10;aEehTDA2DMMwDMPIBJYuXVoRCARuQlBzBGSB67fb2to+oU6MQUKSjiKNbyVdQ1vNcb1WdthQJ4Zh&#13;&#10;GIZhGEamgKxW6Pf7L0Jgk4MzgjRi9230nD1uOh1IJ4N0Dc3vVmQhXtYcUGIYhmEYhjHsQFiT+bBH&#13;&#10;IchtFulNkJFO1H1ySIU6MzxC8hXTufgeeqOTmEBayuj8Paix6swwDMMwDMPIZBoaGnZEeHtGhLkg&#13;&#10;CHU1Pp/vRC4L1ZkRg5aWljmkWejAFQFzO8LyhVwWqTPDMAzDMAwjG0CAqwwEApci0MmhFA5cC/9C&#13;&#10;8NtNnRl9WL58+QgE4HNJp9CiOwHzO3qCny28MwzDMAzDyEZEkEN9GsHuLVTvxXpNCM6XcTlKnQ57&#13;&#10;SIt8lKTVS33Sqou0+mNNTc226tQwDMMwDMPIZpDxZBT5cuS8Vlfkc8G8zu/3n7Fo0aIydToskQM9&#13;&#10;SJ+7SI/QThQC5hUdHR2f5dJGiw3DMAzDMHIJEfBaW1vnIvAtRAUc6Q9EIES9Kccey5QCdZ7zEHUZ&#13;&#10;VZ+GUPxb9NCCO4H0aMb+5+vXrx+jzg3DMAzDMIxcBNmvuLOz8xgEwFWo3tMHelBvICSfgrFSnecc&#13;&#10;xC1Pdu5A+L2O+G51Iq9glo7CQ3Qi9lDnhmEYhmEYxnAAWbDU75729p4rGv4P7NZy7yey64U6z3qI&#13;&#10;Vr7sV4xQfDPxCy1SFDALz3V0dByI0aZQGIZhGIZhDFcQBkchCJ+NcLgSFRpJFjA3oO5FaDwU40h9&#13;&#10;JKsg3BN8Pt8JxONZVIcTMQWzH/V0Z2fngoULF5boI4ZhGIZhGMZwB1lxpEypQFhciuorJMt0g1WB&#13;&#10;QOCatra2fbHK6L2SCV8pAu/nCK8c97zJiUQvsAugHkboPwyj7VlsGIZhGIZhRAZh0dnSDHUPAmTY&#13;&#10;Xr9BsP8AwfN6BNAjt2zZMlEfHTIIUl59ff0OCPdf5vrPhC9sLnEQ7NcS7mubmpo+po8ahmEYhmEY&#13;&#10;RnyQJfNF4PT7/ecgVL6MCtsGTsBORpS3op5D6LwCYfnzstiNW5WolM3dlV018H8q6ije+yve/1+u&#13;&#10;w3acCMK9etTDCM7HYaxG2ZxiwzAMwzCMISarBTIEyoLW1tZZJSUlh+Xn538eq/kFBQXF7t1wuru7&#13;&#10;29HWoj7AzZvo7yM0v4twunbNmjWb5s6d24HdRyiHvLy80HUfwTVv8eLFJbvssssk3jultLR0Z4Tc&#13;&#10;nXE/i3vTUVPwP+L+zBqGZ9EfaGtre6K6unpt7/cYhmEYhmEYQ0tOjVYixMr85IMQTg9C6NwXq5lc&#13;&#10;e9ojGYG1Ba0RVS9G1FZUUHAdiypAjcI/Ob0v7iJA/BM/alArCddiBOjnEKRfIFwiIBuGYRiGYRgZ&#13;&#10;SM7+lS+7POyzzz5jKyoqZiPQ7pOfny/C8hyuq5Fbq9AHHXcVgEXYFcF6C0LwisLCwpV+v/+d4uLi&#13;&#10;N9etW7dl8uTJjQjEPeLeMAzDMAzDyGxyVjiOhAjM8+fP376kpGQqwvI4hNbRWFejV6GPV3PEaRlB&#13;&#10;EIBldHl1T0/Pu8jGsgCwpqqqahPPtrouDMMwDMMwjOxkm23+H+7rBUfNIMeIAAAAAElFTkSuQmCC&#13;&#10;UEsBAi0AFAAGAAgAAAAhALGCZ7YKAQAAEwIAABMAAAAAAAAAAAAAAAAAAAAAAFtDb250ZW50X1R5&#13;&#10;cGVzXS54bWxQSwECLQAUAAYACAAAACEAOP0h/9YAAACUAQAACwAAAAAAAAAAAAAAAAA7AQAAX3Jl&#13;&#10;bHMvLnJlbHNQSwECLQAUAAYACAAAACEAY3u+BSAEAADyCgAADgAAAAAAAAAAAAAAAAA6AgAAZHJz&#13;&#10;L2Uyb0RvYy54bWxQSwECLQAUAAYACAAAACEAqiYOvrwAAAAhAQAAGQAAAAAAAAAAAAAAAACGBgAA&#13;&#10;ZHJzL19yZWxzL2Uyb0RvYy54bWwucmVsc1BLAQItABQABgAIAAAAIQAfqpTz4QAAAAoBAAAPAAAA&#13;&#10;AAAAAAAAAAAAAHkHAABkcnMvZG93bnJldi54bWxQSwECLQAKAAAAAAAAACEAgFdNlSFWAAAhVgAA&#13;&#10;FAAAAAAAAAAAAAAAAACHCAAAZHJzL21lZGlhL2ltYWdlMS5wbmdQSwUGAAAAAAYABgB8AQAA2l4A&#13;&#10;AAAA&#13;&#10;">
              <v:shape id="Shape 8414" o:spid="_x0000_s1045" style="position:absolute;top:142;width:59220;height:9036;visibility:visible;mso-wrap-style:square;v-text-anchor:top" coordsize="5922010,9036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1Y9xQAAAN8AAAAPAAAAZHJzL2Rvd25yZXYueG1sRI/disIw&#13;&#10;FITvBd8hHGHvNN0VqluNIhbRK3/3AQ7Nsa3bnJQma7tvbwTBm4FhmG+Y+bIzlbhT40rLCj5HEQji&#13;&#10;zOqScwU/l81wCsJ5ZI2VZVLwTw6Wi35vjom2LZ/ofva5CBB2CSoovK8TKV1WkEE3sjVxyK62MeiD&#13;&#10;bXKpG2wD3FTyK4piabDksFBgTeuCst/zn1Fgj9s4G9+Ol+tksm053qe3Q5Qq9THo0lmQ1QyEp86/&#13;&#10;Gy/ETiv4huef8AXk4gEAAP//AwBQSwECLQAUAAYACAAAACEA2+H2y+4AAACFAQAAEwAAAAAAAAAA&#13;&#10;AAAAAAAAAAAAW0NvbnRlbnRfVHlwZXNdLnhtbFBLAQItABQABgAIAAAAIQBa9CxbvwAAABUBAAAL&#13;&#10;AAAAAAAAAAAAAAAAAB8BAABfcmVscy8ucmVsc1BLAQItABQABgAIAAAAIQC3/1Y9xQAAAN8AAAAP&#13;&#10;AAAAAAAAAAAAAAAAAAcCAABkcnMvZG93bnJldi54bWxQSwUGAAAAAAMAAwC3AAAA+QIAAAAA&#13;&#10;" path="m,l5922010,r,903605l,903605,,e" fillcolor="#bfe3e9" stroked="f" strokeweight="0">
                <v:stroke miterlimit="83231f" joinstyle="miter"/>
                <v:path arrowok="t" textboxrect="0,0,5922010,90360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6" type="#_x0000_t75" style="position:absolute;left:13382;top:1276;width:32538;height:64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k0xwAAAOAAAAAPAAAAZHJzL2Rvd25yZXYueG1sRI9Na8JA&#13;&#10;EIbvhf6HZQRvdaNQqdFVpEUIWgp+gNchOybB7Gya3cb47zsHwcvwDsM8L89i1btaddSGyrOB8SgB&#13;&#10;RZx7W3Fh4HTcvH2AChHZYu2ZDNwpwGr5+rLA1Pob76k7xEIJhEOKBsoYm1TrkJfkMIx8Qyy3i28d&#13;&#10;RlnbQtsWbwJ3tZ4kyVQ7rFgaSmzos6T8evhzBhp9Pdvd7/ssy/otjov19093z40ZDvqvuYz1HFSk&#13;&#10;Pj4/HojMioMoiJAE0Mt/AAAA//8DAFBLAQItABQABgAIAAAAIQDb4fbL7gAAAIUBAAATAAAAAAAA&#13;&#10;AAAAAAAAAAAAAABbQ29udGVudF9UeXBlc10ueG1sUEsBAi0AFAAGAAgAAAAhAFr0LFu/AAAAFQEA&#13;&#10;AAsAAAAAAAAAAAAAAAAAHwEAAF9yZWxzLy5yZWxzUEsBAi0AFAAGAAgAAAAhAH+s2TTHAAAA4AAA&#13;&#10;AA8AAAAAAAAAAAAAAAAABwIAAGRycy9kb3ducmV2LnhtbFBLBQYAAAAAAwADALcAAAD7AgAAAAA=&#13;&#10;" filled="t" fillcolor="#bfe3e9">
                <v:imagedata r:id="rId2" o:title=""/>
              </v:shape>
              <v:rect id="Rectangle 11" o:spid="_x0000_s1047" style="position:absolute;top:9177;width:36;height:1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7C9B87B2" w14:textId="77777777" w:rsidR="001112FC" w:rsidRPr="00FE71D5" w:rsidRDefault="001112FC" w:rsidP="001112FC">
                      <w:pPr>
                        <w:spacing w:after="160" w:line="259" w:lineRule="auto"/>
                        <w:ind w:left="0" w:right="0" w:firstLine="0"/>
                        <w:rPr>
                          <w:color w:val="FFFFFF" w:themeColor="background1"/>
                        </w:rPr>
                      </w:pPr>
                      <w:r w:rsidRPr="00FE71D5">
                        <w:rPr>
                          <w:color w:val="FFFFFF" w:themeColor="background1"/>
                          <w:sz w:val="2"/>
                        </w:rPr>
                        <w:t xml:space="preserve"> </w:t>
                      </w:r>
                    </w:p>
                  </w:txbxContent>
                </v:textbox>
              </v:rect>
              <w10:anchorlock/>
            </v:group>
          </w:pict>
        </mc:Fallback>
      </mc:AlternateContent>
    </w:r>
  </w:p>
  <w:p w14:paraId="7381FF61" w14:textId="7621FFA0" w:rsidR="00B07FE5" w:rsidRPr="00F514A3" w:rsidRDefault="00B07FE5" w:rsidP="00F51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386A" w14:textId="77777777" w:rsidR="005A1886" w:rsidRDefault="005A1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399A"/>
    <w:multiLevelType w:val="hybridMultilevel"/>
    <w:tmpl w:val="16423E42"/>
    <w:lvl w:ilvl="0" w:tplc="D84C6108">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FA83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60B6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DA3D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98F3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2892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4CDF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968B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6A63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D2"/>
    <w:rsid w:val="00065D04"/>
    <w:rsid w:val="00066A7C"/>
    <w:rsid w:val="000854EC"/>
    <w:rsid w:val="000B2454"/>
    <w:rsid w:val="000B7670"/>
    <w:rsid w:val="000D684F"/>
    <w:rsid w:val="001112FC"/>
    <w:rsid w:val="00172856"/>
    <w:rsid w:val="00291CFE"/>
    <w:rsid w:val="00296793"/>
    <w:rsid w:val="002C3B55"/>
    <w:rsid w:val="003026ED"/>
    <w:rsid w:val="00335F41"/>
    <w:rsid w:val="00360623"/>
    <w:rsid w:val="00385A0D"/>
    <w:rsid w:val="003E736E"/>
    <w:rsid w:val="00415D5A"/>
    <w:rsid w:val="0042637E"/>
    <w:rsid w:val="00452FAA"/>
    <w:rsid w:val="004F37EC"/>
    <w:rsid w:val="005348D8"/>
    <w:rsid w:val="005A1886"/>
    <w:rsid w:val="005F75C1"/>
    <w:rsid w:val="0064472B"/>
    <w:rsid w:val="0067782B"/>
    <w:rsid w:val="006B729E"/>
    <w:rsid w:val="007211A3"/>
    <w:rsid w:val="0077659C"/>
    <w:rsid w:val="007909D5"/>
    <w:rsid w:val="007D1277"/>
    <w:rsid w:val="007E68D8"/>
    <w:rsid w:val="00805A5A"/>
    <w:rsid w:val="00884923"/>
    <w:rsid w:val="008C225A"/>
    <w:rsid w:val="009C2B6B"/>
    <w:rsid w:val="009E3D68"/>
    <w:rsid w:val="00AB1162"/>
    <w:rsid w:val="00AE41A0"/>
    <w:rsid w:val="00B07FE5"/>
    <w:rsid w:val="00B62BBE"/>
    <w:rsid w:val="00B6559D"/>
    <w:rsid w:val="00B97E2E"/>
    <w:rsid w:val="00BC1FFD"/>
    <w:rsid w:val="00BD410F"/>
    <w:rsid w:val="00C13A07"/>
    <w:rsid w:val="00C432D7"/>
    <w:rsid w:val="00D14CB0"/>
    <w:rsid w:val="00E516D2"/>
    <w:rsid w:val="00EB5C58"/>
    <w:rsid w:val="00F175F0"/>
    <w:rsid w:val="00F514A3"/>
    <w:rsid w:val="00FD07A0"/>
    <w:rsid w:val="00FF2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A9E83"/>
  <w15:docId w15:val="{483AFC2C-54C7-4788-92A2-6763B02D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 w:line="268" w:lineRule="auto"/>
      <w:ind w:left="132" w:right="22"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65" w:lineRule="auto"/>
      <w:ind w:firstLine="30"/>
    </w:pPr>
    <w:rPr>
      <w:rFonts w:ascii="Calibri" w:eastAsia="Calibri" w:hAnsi="Calibri" w:cs="Calibri"/>
      <w:color w:val="000000"/>
      <w:sz w:val="18"/>
      <w:vertAlign w:val="superscript"/>
    </w:rPr>
  </w:style>
  <w:style w:type="character" w:customStyle="1" w:styleId="footnotedescriptionChar">
    <w:name w:val="footnote description Char"/>
    <w:link w:val="footnotedescription"/>
    <w:rPr>
      <w:rFonts w:ascii="Calibri" w:eastAsia="Calibri" w:hAnsi="Calibri" w:cs="Calibri"/>
      <w:color w:val="000000"/>
      <w:sz w:val="18"/>
      <w:vertAlign w:val="superscript"/>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0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FE5"/>
    <w:rPr>
      <w:rFonts w:ascii="Calibri" w:eastAsia="Calibri" w:hAnsi="Calibri" w:cs="Calibri"/>
      <w:color w:val="000000"/>
      <w:sz w:val="20"/>
    </w:rPr>
  </w:style>
  <w:style w:type="paragraph" w:styleId="NormalWeb">
    <w:name w:val="Normal (Web)"/>
    <w:basedOn w:val="Normal"/>
    <w:uiPriority w:val="99"/>
    <w:semiHidden/>
    <w:unhideWhenUsed/>
    <w:rsid w:val="001112FC"/>
    <w:pPr>
      <w:spacing w:before="100" w:beforeAutospacing="1" w:after="100" w:afterAutospacing="1" w:line="240" w:lineRule="auto"/>
      <w:ind w:left="0" w:right="0" w:firstLine="0"/>
    </w:pPr>
    <w:rPr>
      <w:rFonts w:ascii="Times New Roman" w:eastAsiaTheme="minorEastAsia" w:hAnsi="Times New Roman" w:cs="Times New Roman"/>
      <w:color w:val="auto"/>
      <w:sz w:val="24"/>
      <w:szCs w:val="24"/>
      <w:lang w:val="en-US" w:eastAsia="en-US"/>
    </w:rPr>
  </w:style>
  <w:style w:type="paragraph" w:styleId="Footer">
    <w:name w:val="footer"/>
    <w:basedOn w:val="Normal"/>
    <w:link w:val="FooterChar"/>
    <w:uiPriority w:val="99"/>
    <w:semiHidden/>
    <w:unhideWhenUsed/>
    <w:rsid w:val="003606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623"/>
    <w:rPr>
      <w:rFonts w:ascii="Calibri" w:eastAsia="Calibri" w:hAnsi="Calibri" w:cs="Calibri"/>
      <w:color w:val="000000"/>
      <w:sz w:val="20"/>
    </w:rPr>
  </w:style>
  <w:style w:type="character" w:styleId="PageNumber">
    <w:name w:val="page number"/>
    <w:basedOn w:val="DefaultParagraphFont"/>
    <w:uiPriority w:val="99"/>
    <w:semiHidden/>
    <w:unhideWhenUsed/>
    <w:rsid w:val="00360623"/>
  </w:style>
  <w:style w:type="paragraph" w:styleId="BalloonText">
    <w:name w:val="Balloon Text"/>
    <w:basedOn w:val="Normal"/>
    <w:link w:val="BalloonTextChar"/>
    <w:uiPriority w:val="99"/>
    <w:semiHidden/>
    <w:unhideWhenUsed/>
    <w:rsid w:val="005A18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1886"/>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1141</Words>
  <Characters>6510</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Manning</dc:creator>
  <cp:keywords/>
  <cp:lastModifiedBy>Microsoft Office User</cp:lastModifiedBy>
  <cp:revision>4</cp:revision>
  <cp:lastPrinted>2018-09-19T12:21:00Z</cp:lastPrinted>
  <dcterms:created xsi:type="dcterms:W3CDTF">2018-09-19T12:14:00Z</dcterms:created>
  <dcterms:modified xsi:type="dcterms:W3CDTF">2018-09-19T12:22:00Z</dcterms:modified>
</cp:coreProperties>
</file>